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0DD25" w14:textId="77777777" w:rsidR="004C5B91" w:rsidRPr="004C5B91" w:rsidRDefault="004C5B91" w:rsidP="007445E7">
      <w:pPr>
        <w:jc w:val="center"/>
        <w:rPr>
          <w:sz w:val="32"/>
          <w:szCs w:val="32"/>
          <w:lang w:val="pl"/>
        </w:rPr>
      </w:pPr>
      <w:r w:rsidRPr="004C5B91">
        <w:rPr>
          <w:b/>
          <w:bCs/>
          <w:sz w:val="32"/>
          <w:szCs w:val="32"/>
          <w:lang w:val="pl"/>
        </w:rPr>
        <w:t>REGULAMIN WSPÓŁZAWODNICTWA LOTOWEGO</w:t>
      </w:r>
    </w:p>
    <w:p w14:paraId="58907D93" w14:textId="77777777" w:rsidR="004C5B91" w:rsidRPr="004C5B91" w:rsidRDefault="004C5B91" w:rsidP="007445E7">
      <w:pPr>
        <w:jc w:val="center"/>
        <w:rPr>
          <w:sz w:val="32"/>
          <w:szCs w:val="32"/>
          <w:lang w:val="pl"/>
        </w:rPr>
      </w:pPr>
      <w:r w:rsidRPr="004C5B91">
        <w:rPr>
          <w:b/>
          <w:bCs/>
          <w:sz w:val="32"/>
          <w:szCs w:val="32"/>
          <w:lang w:val="pl"/>
        </w:rPr>
        <w:t>O MISTRZOSTWO OKRĘGU TARNOW PZHGP</w:t>
      </w:r>
    </w:p>
    <w:p w14:paraId="3A2E65E4" w14:textId="7D2D552F" w:rsidR="004C5B91" w:rsidRPr="004C5B91" w:rsidRDefault="004C5B91" w:rsidP="007445E7">
      <w:pPr>
        <w:jc w:val="center"/>
        <w:rPr>
          <w:sz w:val="32"/>
          <w:szCs w:val="32"/>
          <w:lang w:val="pl"/>
        </w:rPr>
      </w:pPr>
      <w:r w:rsidRPr="004C5B91">
        <w:rPr>
          <w:b/>
          <w:bCs/>
          <w:sz w:val="32"/>
          <w:szCs w:val="32"/>
          <w:lang w:val="pl"/>
        </w:rPr>
        <w:t>W 202</w:t>
      </w:r>
      <w:r w:rsidR="009A60C4">
        <w:rPr>
          <w:b/>
          <w:bCs/>
          <w:sz w:val="32"/>
          <w:szCs w:val="32"/>
        </w:rPr>
        <w:t>6</w:t>
      </w:r>
      <w:r w:rsidRPr="004C5B91">
        <w:rPr>
          <w:b/>
          <w:bCs/>
          <w:sz w:val="32"/>
          <w:szCs w:val="32"/>
          <w:lang w:val="pl"/>
        </w:rPr>
        <w:t xml:space="preserve"> ROKU</w:t>
      </w:r>
    </w:p>
    <w:p w14:paraId="2107AE7A" w14:textId="46576B00" w:rsidR="004C5B91" w:rsidRPr="004C5B91" w:rsidRDefault="004C5B91" w:rsidP="00F51A37">
      <w:pPr>
        <w:rPr>
          <w:lang w:val="pl"/>
        </w:rPr>
      </w:pPr>
    </w:p>
    <w:p w14:paraId="3EBD3F35" w14:textId="22B0A882" w:rsidR="004C5B91" w:rsidRPr="004C5B91" w:rsidRDefault="004C5B91" w:rsidP="00F51A37">
      <w:pPr>
        <w:rPr>
          <w:lang w:val="pl"/>
        </w:rPr>
      </w:pPr>
    </w:p>
    <w:p w14:paraId="7D2EB9A1" w14:textId="6E3D3DF8" w:rsidR="004C5B91" w:rsidRPr="004C5B91" w:rsidRDefault="004C5B91" w:rsidP="00F51A37">
      <w:pPr>
        <w:rPr>
          <w:lang w:val="pl"/>
        </w:rPr>
      </w:pPr>
    </w:p>
    <w:p w14:paraId="04944C7A" w14:textId="3E7F3C85" w:rsidR="004C5B91" w:rsidRPr="004C5B91" w:rsidRDefault="004C5B91" w:rsidP="00F51A37">
      <w:pPr>
        <w:rPr>
          <w:lang w:val="pl"/>
        </w:rPr>
      </w:pPr>
    </w:p>
    <w:p w14:paraId="4846A8E1" w14:textId="324183AC" w:rsidR="004C5B91" w:rsidRPr="004C5B91" w:rsidRDefault="004C5B91" w:rsidP="00F51A37">
      <w:pPr>
        <w:rPr>
          <w:lang w:val="pl"/>
        </w:rPr>
      </w:pPr>
    </w:p>
    <w:p w14:paraId="59C9A14B" w14:textId="166530A8" w:rsidR="004C5B91" w:rsidRPr="004C5B91" w:rsidRDefault="004C5B91" w:rsidP="00F51A37">
      <w:pPr>
        <w:rPr>
          <w:lang w:val="pl"/>
        </w:rPr>
      </w:pPr>
    </w:p>
    <w:p w14:paraId="273DA71E" w14:textId="43086856" w:rsidR="004C5B91" w:rsidRPr="004C5B91" w:rsidRDefault="004C5B91" w:rsidP="00F51A37">
      <w:pPr>
        <w:rPr>
          <w:lang w:val="pl"/>
        </w:rPr>
      </w:pPr>
    </w:p>
    <w:p w14:paraId="034100D2" w14:textId="77777777" w:rsidR="004C5B91" w:rsidRPr="004C5B91" w:rsidRDefault="004C5B91" w:rsidP="00F51A37">
      <w:pPr>
        <w:rPr>
          <w:lang w:val="pl"/>
        </w:rPr>
      </w:pPr>
    </w:p>
    <w:p w14:paraId="6FC92060" w14:textId="349773C6" w:rsidR="004C5B91" w:rsidRPr="004C5B91" w:rsidRDefault="004C5B91" w:rsidP="00F51A37">
      <w:pPr>
        <w:rPr>
          <w:lang w:val="pl"/>
        </w:rPr>
      </w:pPr>
    </w:p>
    <w:p w14:paraId="11EBE38A" w14:textId="3141462D" w:rsidR="004C5B91" w:rsidRPr="004C5B91" w:rsidRDefault="004C5B91" w:rsidP="00F51A37">
      <w:pPr>
        <w:rPr>
          <w:lang w:val="pl"/>
        </w:rPr>
      </w:pPr>
    </w:p>
    <w:p w14:paraId="2184D577" w14:textId="302DFE9F" w:rsidR="004C5B91" w:rsidRPr="004C5B91" w:rsidRDefault="004C5B91" w:rsidP="00F51A37">
      <w:pPr>
        <w:rPr>
          <w:lang w:val="pl"/>
        </w:rPr>
      </w:pPr>
    </w:p>
    <w:p w14:paraId="7FFDEFC6" w14:textId="6F8DDE2B" w:rsidR="004C5B91" w:rsidRPr="004C5B91" w:rsidRDefault="004C5B91" w:rsidP="00F51A37">
      <w:pPr>
        <w:rPr>
          <w:lang w:val="pl"/>
        </w:rPr>
      </w:pPr>
    </w:p>
    <w:p w14:paraId="4BE46BF3" w14:textId="3091119B" w:rsidR="004C5B91" w:rsidRPr="004C5B91" w:rsidRDefault="004C5B91" w:rsidP="00F51A37">
      <w:pPr>
        <w:rPr>
          <w:lang w:val="pl"/>
        </w:rPr>
      </w:pPr>
    </w:p>
    <w:p w14:paraId="150E2E35" w14:textId="485D360F" w:rsidR="004C5B91" w:rsidRPr="004C5B91" w:rsidRDefault="004C5B91" w:rsidP="00F51A37">
      <w:pPr>
        <w:rPr>
          <w:lang w:val="pl"/>
        </w:rPr>
      </w:pPr>
    </w:p>
    <w:p w14:paraId="5C0F746E" w14:textId="3AEFB39E" w:rsidR="004C5B91" w:rsidRPr="004C5B91" w:rsidRDefault="004C5B91" w:rsidP="00F51A37">
      <w:pPr>
        <w:rPr>
          <w:lang w:val="pl"/>
        </w:rPr>
      </w:pPr>
    </w:p>
    <w:p w14:paraId="57F27D3F" w14:textId="18CA89E5" w:rsidR="004C5B91" w:rsidRPr="004C5B91" w:rsidRDefault="004C5B91" w:rsidP="00F51A37">
      <w:pPr>
        <w:rPr>
          <w:lang w:val="pl"/>
        </w:rPr>
      </w:pPr>
    </w:p>
    <w:p w14:paraId="0CBBB933" w14:textId="2D18D356" w:rsidR="004C5B91" w:rsidRPr="004C5B91" w:rsidRDefault="004C5B91" w:rsidP="00F51A37">
      <w:pPr>
        <w:rPr>
          <w:lang w:val="pl"/>
        </w:rPr>
      </w:pPr>
    </w:p>
    <w:p w14:paraId="18BC8ECE" w14:textId="2C70461D" w:rsidR="004C5B91" w:rsidRPr="004C5B91" w:rsidRDefault="004C5B91" w:rsidP="00F51A37">
      <w:pPr>
        <w:rPr>
          <w:lang w:val="pl"/>
        </w:rPr>
      </w:pPr>
    </w:p>
    <w:p w14:paraId="14BF2DEF" w14:textId="77777777" w:rsidR="004C5B91" w:rsidRPr="004C5B91" w:rsidRDefault="004C5B91" w:rsidP="007445E7">
      <w:pPr>
        <w:jc w:val="center"/>
        <w:rPr>
          <w:lang w:val="en-US"/>
        </w:rPr>
      </w:pPr>
      <w:r w:rsidRPr="004C5B91">
        <w:rPr>
          <w:lang w:val="pl"/>
        </w:rPr>
        <w:t>P.Z.H.G.P. OKRĘG TARN</w:t>
      </w:r>
      <w:r w:rsidRPr="004C5B91">
        <w:rPr>
          <w:lang w:val="en-US"/>
        </w:rPr>
        <w:t>ÓW</w:t>
      </w:r>
    </w:p>
    <w:p w14:paraId="0551ED0A" w14:textId="07FBD5BB" w:rsidR="004C5B91" w:rsidRPr="004C5B91" w:rsidRDefault="009A60C4" w:rsidP="007445E7">
      <w:pPr>
        <w:jc w:val="center"/>
        <w:rPr>
          <w:lang w:val="pl"/>
        </w:rPr>
      </w:pPr>
      <w:r>
        <w:rPr>
          <w:lang w:val="pl"/>
        </w:rPr>
        <w:t>Listopad</w:t>
      </w:r>
      <w:r w:rsidR="004C5B91" w:rsidRPr="004C5B91">
        <w:rPr>
          <w:lang w:val="pl"/>
        </w:rPr>
        <w:t xml:space="preserve"> 202</w:t>
      </w:r>
      <w:r>
        <w:rPr>
          <w:lang w:val="pl"/>
        </w:rPr>
        <w:t>5</w:t>
      </w:r>
    </w:p>
    <w:p w14:paraId="32FF497D" w14:textId="77777777" w:rsidR="004C5B91" w:rsidRPr="004C5B91" w:rsidRDefault="004C5B91" w:rsidP="00F51A37">
      <w:pPr>
        <w:rPr>
          <w:lang w:val="pl"/>
        </w:rPr>
      </w:pPr>
    </w:p>
    <w:p w14:paraId="06B30460" w14:textId="77777777" w:rsidR="004C5B91" w:rsidRPr="004C5B91" w:rsidRDefault="004C5B91" w:rsidP="00F51A37">
      <w:pPr>
        <w:rPr>
          <w:lang w:val="pl"/>
        </w:rPr>
      </w:pPr>
    </w:p>
    <w:p w14:paraId="1CBB80B0" w14:textId="77777777" w:rsidR="004C5B91" w:rsidRPr="004C5B91" w:rsidRDefault="004C5B91" w:rsidP="00F51A37">
      <w:pPr>
        <w:rPr>
          <w:lang w:val="pl"/>
        </w:rPr>
      </w:pPr>
    </w:p>
    <w:p w14:paraId="6044A10C" w14:textId="77777777" w:rsidR="004C5B91" w:rsidRPr="004C5B91" w:rsidRDefault="004C5B91" w:rsidP="00F51A37">
      <w:pPr>
        <w:rPr>
          <w:lang w:val="pl"/>
        </w:rPr>
      </w:pPr>
    </w:p>
    <w:p w14:paraId="4160AD07" w14:textId="77777777" w:rsidR="00F51A37" w:rsidRDefault="00F51A37" w:rsidP="00F51A37">
      <w:pPr>
        <w:rPr>
          <w:lang w:val="pl"/>
        </w:rPr>
      </w:pPr>
    </w:p>
    <w:p w14:paraId="7AFB9844" w14:textId="0D103227" w:rsidR="004C5B91" w:rsidRPr="004C5B91" w:rsidRDefault="004C5B91" w:rsidP="00F51A37">
      <w:pPr>
        <w:jc w:val="center"/>
        <w:rPr>
          <w:lang w:val="pl"/>
        </w:rPr>
      </w:pPr>
      <w:r w:rsidRPr="004C5B91">
        <w:rPr>
          <w:b/>
          <w:bCs/>
          <w:lang w:val="pl"/>
        </w:rPr>
        <w:lastRenderedPageBreak/>
        <w:t>§1</w:t>
      </w:r>
    </w:p>
    <w:p w14:paraId="210D726C" w14:textId="1DF1DB7F" w:rsidR="004C5B91" w:rsidRPr="004C5B91" w:rsidRDefault="004C5B91" w:rsidP="00F51A37">
      <w:pPr>
        <w:rPr>
          <w:lang w:val="en-US"/>
        </w:rPr>
      </w:pPr>
      <w:r w:rsidRPr="004C5B91">
        <w:rPr>
          <w:lang w:val="pl"/>
        </w:rPr>
        <w:t xml:space="preserve">Zarząd Okręgu </w:t>
      </w:r>
      <w:proofErr w:type="spellStart"/>
      <w:r w:rsidRPr="004C5B91">
        <w:rPr>
          <w:lang w:val="pl"/>
        </w:rPr>
        <w:t>Tarn</w:t>
      </w:r>
      <w:r w:rsidRPr="004C5B91">
        <w:rPr>
          <w:lang w:val="en-US"/>
        </w:rPr>
        <w:t>ów</w:t>
      </w:r>
      <w:proofErr w:type="spellEnd"/>
      <w:r w:rsidRPr="004C5B91">
        <w:rPr>
          <w:lang w:val="en-US"/>
        </w:rPr>
        <w:t xml:space="preserve">  </w:t>
      </w:r>
      <w:proofErr w:type="spellStart"/>
      <w:r w:rsidRPr="004C5B91">
        <w:rPr>
          <w:lang w:val="en-US"/>
        </w:rPr>
        <w:t>zatwierdził</w:t>
      </w:r>
      <w:proofErr w:type="spellEnd"/>
      <w:r w:rsidRPr="004C5B91">
        <w:rPr>
          <w:lang w:val="en-US"/>
        </w:rPr>
        <w:t xml:space="preserve"> </w:t>
      </w:r>
      <w:proofErr w:type="spellStart"/>
      <w:r w:rsidRPr="004C5B91">
        <w:rPr>
          <w:lang w:val="en-US"/>
        </w:rPr>
        <w:t>Regulamin</w:t>
      </w:r>
      <w:proofErr w:type="spellEnd"/>
      <w:r w:rsidRPr="004C5B91">
        <w:rPr>
          <w:lang w:val="en-US"/>
        </w:rPr>
        <w:t xml:space="preserve"> </w:t>
      </w:r>
      <w:proofErr w:type="spellStart"/>
      <w:r w:rsidRPr="004C5B91">
        <w:rPr>
          <w:lang w:val="en-US"/>
        </w:rPr>
        <w:t>Lotowy</w:t>
      </w:r>
      <w:proofErr w:type="spellEnd"/>
      <w:r w:rsidRPr="004C5B91">
        <w:rPr>
          <w:lang w:val="en-US"/>
        </w:rPr>
        <w:t xml:space="preserve"> </w:t>
      </w:r>
      <w:proofErr w:type="spellStart"/>
      <w:r w:rsidRPr="004C5B91">
        <w:rPr>
          <w:lang w:val="en-US"/>
        </w:rPr>
        <w:t>Okręgu</w:t>
      </w:r>
      <w:proofErr w:type="spellEnd"/>
      <w:r w:rsidRPr="004C5B91">
        <w:rPr>
          <w:lang w:val="en-US"/>
        </w:rPr>
        <w:t xml:space="preserve"> Tarnów </w:t>
      </w:r>
      <w:proofErr w:type="spellStart"/>
      <w:r w:rsidRPr="004C5B91">
        <w:rPr>
          <w:lang w:val="en-US"/>
        </w:rPr>
        <w:t>na</w:t>
      </w:r>
      <w:proofErr w:type="spellEnd"/>
      <w:r w:rsidRPr="004C5B91">
        <w:rPr>
          <w:lang w:val="en-US"/>
        </w:rPr>
        <w:t xml:space="preserve"> 202</w:t>
      </w:r>
      <w:r w:rsidR="009A60C4">
        <w:t>6</w:t>
      </w:r>
      <w:r w:rsidRPr="004C5B91">
        <w:rPr>
          <w:lang w:val="en-US"/>
        </w:rPr>
        <w:t xml:space="preserve"> </w:t>
      </w:r>
      <w:proofErr w:type="spellStart"/>
      <w:r w:rsidRPr="004C5B91">
        <w:rPr>
          <w:lang w:val="en-US"/>
        </w:rPr>
        <w:t>rok</w:t>
      </w:r>
      <w:proofErr w:type="spellEnd"/>
      <w:r w:rsidRPr="004C5B91">
        <w:rPr>
          <w:lang w:val="en-US"/>
        </w:rPr>
        <w:t>.</w:t>
      </w:r>
    </w:p>
    <w:p w14:paraId="31DB7AE3" w14:textId="77777777" w:rsidR="004C5B91" w:rsidRPr="004C5B91" w:rsidRDefault="004C5B91" w:rsidP="00F51A37">
      <w:pPr>
        <w:rPr>
          <w:lang w:val="pl"/>
        </w:rPr>
      </w:pPr>
    </w:p>
    <w:p w14:paraId="4C0625AA" w14:textId="77777777" w:rsidR="004C5B91" w:rsidRPr="004C5B91" w:rsidRDefault="004C5B91" w:rsidP="00F51A37">
      <w:pPr>
        <w:jc w:val="center"/>
        <w:rPr>
          <w:lang w:val="pl"/>
        </w:rPr>
      </w:pPr>
      <w:r w:rsidRPr="004C5B91">
        <w:rPr>
          <w:b/>
          <w:bCs/>
          <w:lang w:val="pl"/>
        </w:rPr>
        <w:t>§2</w:t>
      </w:r>
    </w:p>
    <w:p w14:paraId="22DFC460" w14:textId="4D0CACE3" w:rsidR="004C5B91" w:rsidRPr="004C5B91" w:rsidRDefault="004C5B91" w:rsidP="00F51A37">
      <w:pPr>
        <w:rPr>
          <w:lang w:val="pl"/>
        </w:rPr>
      </w:pPr>
      <w:r w:rsidRPr="004C5B91">
        <w:rPr>
          <w:lang w:val="pl"/>
        </w:rPr>
        <w:t xml:space="preserve">Regulamin jest  powiązany z obowiązującym  Regulaminem </w:t>
      </w:r>
      <w:proofErr w:type="spellStart"/>
      <w:r w:rsidRPr="004C5B91">
        <w:rPr>
          <w:lang w:val="pl"/>
        </w:rPr>
        <w:t>Lotowo</w:t>
      </w:r>
      <w:proofErr w:type="spellEnd"/>
      <w:r w:rsidRPr="004C5B91">
        <w:rPr>
          <w:lang w:val="pl"/>
        </w:rPr>
        <w:t xml:space="preserve"> – Zegarowym wydanym przez PZHGP-Zarząd </w:t>
      </w:r>
      <w:proofErr w:type="spellStart"/>
      <w:r w:rsidRPr="004C5B91">
        <w:rPr>
          <w:lang w:val="pl"/>
        </w:rPr>
        <w:t>Gł</w:t>
      </w:r>
      <w:r w:rsidRPr="004C5B91">
        <w:rPr>
          <w:lang w:val="en-US"/>
        </w:rPr>
        <w:t>ówny</w:t>
      </w:r>
      <w:proofErr w:type="spellEnd"/>
      <w:r w:rsidRPr="004C5B91">
        <w:t>.</w:t>
      </w:r>
    </w:p>
    <w:p w14:paraId="7D7D53A3" w14:textId="7A515E7F" w:rsidR="004C5B91" w:rsidRPr="004C5B91" w:rsidRDefault="004C5B91" w:rsidP="00F51A37">
      <w:pPr>
        <w:rPr>
          <w:lang w:val="pl"/>
        </w:rPr>
      </w:pPr>
    </w:p>
    <w:p w14:paraId="4BFEA055" w14:textId="77777777" w:rsidR="004C5B91" w:rsidRPr="004C5B91" w:rsidRDefault="004C5B91" w:rsidP="00F51A37">
      <w:pPr>
        <w:jc w:val="center"/>
        <w:rPr>
          <w:lang w:val="pl"/>
        </w:rPr>
      </w:pPr>
      <w:r w:rsidRPr="004C5B91">
        <w:rPr>
          <w:b/>
          <w:bCs/>
          <w:lang w:val="pl"/>
        </w:rPr>
        <w:t>§3</w:t>
      </w:r>
    </w:p>
    <w:p w14:paraId="0259AA22" w14:textId="77777777" w:rsidR="004C5B91" w:rsidRPr="004C5B91" w:rsidRDefault="004C5B91" w:rsidP="00F51A37">
      <w:pPr>
        <w:rPr>
          <w:lang w:val="en-US"/>
        </w:rPr>
      </w:pPr>
      <w:r w:rsidRPr="004C5B91">
        <w:rPr>
          <w:lang w:val="pl"/>
        </w:rPr>
        <w:t xml:space="preserve">Zarząd Okręgu </w:t>
      </w:r>
      <w:proofErr w:type="spellStart"/>
      <w:r w:rsidRPr="004C5B91">
        <w:rPr>
          <w:lang w:val="pl"/>
        </w:rPr>
        <w:t>Tarn</w:t>
      </w:r>
      <w:r w:rsidRPr="004C5B91">
        <w:rPr>
          <w:lang w:val="en-US"/>
        </w:rPr>
        <w:t>ów</w:t>
      </w:r>
      <w:proofErr w:type="spellEnd"/>
      <w:r w:rsidRPr="004C5B91">
        <w:rPr>
          <w:lang w:val="en-US"/>
        </w:rPr>
        <w:t xml:space="preserve"> </w:t>
      </w:r>
      <w:proofErr w:type="spellStart"/>
      <w:r w:rsidRPr="004C5B91">
        <w:rPr>
          <w:lang w:val="en-US"/>
        </w:rPr>
        <w:t>organizuje</w:t>
      </w:r>
      <w:proofErr w:type="spellEnd"/>
      <w:r w:rsidRPr="004C5B91">
        <w:rPr>
          <w:lang w:val="en-US"/>
        </w:rPr>
        <w:t xml:space="preserve"> </w:t>
      </w:r>
      <w:proofErr w:type="spellStart"/>
      <w:r w:rsidRPr="004C5B91">
        <w:rPr>
          <w:lang w:val="en-US"/>
        </w:rPr>
        <w:t>następujące</w:t>
      </w:r>
      <w:proofErr w:type="spellEnd"/>
      <w:r w:rsidRPr="004C5B91">
        <w:rPr>
          <w:lang w:val="en-US"/>
        </w:rPr>
        <w:t xml:space="preserve"> </w:t>
      </w:r>
      <w:proofErr w:type="spellStart"/>
      <w:r w:rsidRPr="004C5B91">
        <w:rPr>
          <w:lang w:val="en-US"/>
        </w:rPr>
        <w:t>współzawodnictwa</w:t>
      </w:r>
      <w:proofErr w:type="spellEnd"/>
      <w:r w:rsidRPr="004C5B91">
        <w:rPr>
          <w:lang w:val="en-US"/>
        </w:rPr>
        <w:t>:</w:t>
      </w:r>
    </w:p>
    <w:p w14:paraId="44E0983E" w14:textId="1EA32CC5" w:rsidR="004C5B91" w:rsidRPr="004C5B91" w:rsidRDefault="004C5B91" w:rsidP="00F51A37">
      <w:pPr>
        <w:rPr>
          <w:lang w:val="pl"/>
        </w:rPr>
      </w:pPr>
    </w:p>
    <w:p w14:paraId="773D5DB6" w14:textId="1A35FF54" w:rsidR="004C5B91" w:rsidRPr="004C5B91" w:rsidRDefault="004C5B91" w:rsidP="00F51A37">
      <w:pPr>
        <w:rPr>
          <w:lang w:val="pl"/>
        </w:rPr>
      </w:pPr>
      <w:r w:rsidRPr="004C5B91">
        <w:rPr>
          <w:lang w:val="pl"/>
        </w:rPr>
        <w:t xml:space="preserve">1. </w:t>
      </w:r>
      <w:r w:rsidR="001C642D">
        <w:t xml:space="preserve">Tradycyjne </w:t>
      </w:r>
    </w:p>
    <w:p w14:paraId="08410223" w14:textId="48905AF9" w:rsidR="004C5B91" w:rsidRPr="004C5B91" w:rsidRDefault="004C5B91" w:rsidP="00F51A37">
      <w:pPr>
        <w:rPr>
          <w:lang w:val="pl"/>
        </w:rPr>
      </w:pPr>
      <w:r w:rsidRPr="004C5B91">
        <w:rPr>
          <w:lang w:val="pl"/>
        </w:rPr>
        <w:t>2. Prestiżowe</w:t>
      </w:r>
    </w:p>
    <w:p w14:paraId="40FBA54C" w14:textId="64FEDA1F" w:rsidR="004C5B91" w:rsidRPr="004C5B91" w:rsidRDefault="004C5B91" w:rsidP="00F51A37">
      <w:pPr>
        <w:rPr>
          <w:lang w:val="pl"/>
        </w:rPr>
      </w:pPr>
      <w:r w:rsidRPr="004C5B91">
        <w:rPr>
          <w:lang w:val="pl"/>
        </w:rPr>
        <w:t>3. Generalne Mistrzostwo Polski</w:t>
      </w:r>
    </w:p>
    <w:p w14:paraId="11013160" w14:textId="2002C509" w:rsidR="004C5B91" w:rsidRPr="004C5B91" w:rsidRDefault="004C5B91" w:rsidP="00F51A37">
      <w:pPr>
        <w:rPr>
          <w:lang w:val="pl"/>
        </w:rPr>
      </w:pPr>
      <w:r w:rsidRPr="004C5B91">
        <w:rPr>
          <w:lang w:val="pl"/>
        </w:rPr>
        <w:t>4. Super Mistrzostwo za 5 lat</w:t>
      </w:r>
    </w:p>
    <w:p w14:paraId="75CFDE67" w14:textId="254DA1B8" w:rsidR="004C5B91" w:rsidRPr="004C5B91" w:rsidRDefault="004C5B91" w:rsidP="00F51A37">
      <w:pPr>
        <w:rPr>
          <w:lang w:val="pl"/>
        </w:rPr>
      </w:pPr>
      <w:r w:rsidRPr="004C5B91">
        <w:rPr>
          <w:lang w:val="pl"/>
        </w:rPr>
        <w:t>5. W kategoriach A,B,C,M</w:t>
      </w:r>
    </w:p>
    <w:p w14:paraId="42940DE7" w14:textId="2E41D335" w:rsidR="004C5B91" w:rsidRPr="004C5B91" w:rsidRDefault="004C5B91" w:rsidP="00F51A37">
      <w:pPr>
        <w:rPr>
          <w:lang w:val="pl"/>
        </w:rPr>
      </w:pPr>
      <w:r w:rsidRPr="004C5B91">
        <w:rPr>
          <w:lang w:val="pl"/>
        </w:rPr>
        <w:t xml:space="preserve">6. Najlepsze </w:t>
      </w:r>
      <w:proofErr w:type="spellStart"/>
      <w:r w:rsidRPr="004C5B91">
        <w:rPr>
          <w:lang w:val="pl"/>
        </w:rPr>
        <w:t>lotniki</w:t>
      </w:r>
      <w:proofErr w:type="spellEnd"/>
      <w:r w:rsidRPr="004C5B91">
        <w:rPr>
          <w:lang w:val="pl"/>
        </w:rPr>
        <w:t xml:space="preserve"> w kategoriach A,B,C,M</w:t>
      </w:r>
    </w:p>
    <w:p w14:paraId="44E633C1" w14:textId="21DEBC43" w:rsidR="004C5B91" w:rsidRPr="004C5B91" w:rsidRDefault="004C5B91" w:rsidP="00F51A37">
      <w:pPr>
        <w:rPr>
          <w:lang w:val="pl"/>
        </w:rPr>
      </w:pPr>
      <w:r w:rsidRPr="004C5B91">
        <w:rPr>
          <w:lang w:val="pl"/>
        </w:rPr>
        <w:t>7. Najlepszy lotnik z 1</w:t>
      </w:r>
      <w:r w:rsidR="009A60C4">
        <w:rPr>
          <w:lang w:val="pl"/>
        </w:rPr>
        <w:t>0</w:t>
      </w:r>
      <w:r w:rsidRPr="004C5B91">
        <w:rPr>
          <w:lang w:val="pl"/>
        </w:rPr>
        <w:t xml:space="preserve"> lotów</w:t>
      </w:r>
    </w:p>
    <w:p w14:paraId="4E5C4EFA" w14:textId="322B76BB" w:rsidR="004C5B91" w:rsidRPr="004C5B91" w:rsidRDefault="004C5B91" w:rsidP="00F51A37">
      <w:pPr>
        <w:rPr>
          <w:lang w:val="pl"/>
        </w:rPr>
      </w:pPr>
      <w:r w:rsidRPr="004C5B91">
        <w:rPr>
          <w:lang w:val="pl"/>
        </w:rPr>
        <w:t xml:space="preserve">8. </w:t>
      </w:r>
      <w:r w:rsidR="00BF49D2">
        <w:rPr>
          <w:lang w:val="pl"/>
        </w:rPr>
        <w:t xml:space="preserve">GMP gołębie młode </w:t>
      </w:r>
    </w:p>
    <w:p w14:paraId="464E9AD2" w14:textId="2DD68731" w:rsidR="004C5B91" w:rsidRPr="004C5B91" w:rsidRDefault="004C5B91" w:rsidP="00F51A37">
      <w:pPr>
        <w:rPr>
          <w:lang w:val="pl"/>
        </w:rPr>
      </w:pPr>
      <w:r w:rsidRPr="004C5B91">
        <w:rPr>
          <w:lang w:val="pl"/>
        </w:rPr>
        <w:t>9. Mistrzostwo Gołębi Młodych kat-A</w:t>
      </w:r>
    </w:p>
    <w:p w14:paraId="50964780" w14:textId="1A0D1CDF" w:rsidR="004C5B91" w:rsidRPr="004C5B91" w:rsidRDefault="004C5B91" w:rsidP="00F51A37">
      <w:pPr>
        <w:rPr>
          <w:lang w:val="pl"/>
        </w:rPr>
      </w:pPr>
      <w:r w:rsidRPr="004C5B91">
        <w:rPr>
          <w:lang w:val="pl"/>
        </w:rPr>
        <w:t>10. Super Maraton</w:t>
      </w:r>
    </w:p>
    <w:p w14:paraId="3041D1D7" w14:textId="04196817" w:rsidR="004C5B91" w:rsidRDefault="004C5B91" w:rsidP="00F51A37">
      <w:pPr>
        <w:rPr>
          <w:lang w:val="pl"/>
        </w:rPr>
      </w:pPr>
      <w:r w:rsidRPr="004C5B91">
        <w:rPr>
          <w:lang w:val="pl"/>
        </w:rPr>
        <w:t xml:space="preserve">11. </w:t>
      </w:r>
      <w:proofErr w:type="spellStart"/>
      <w:r w:rsidRPr="004C5B91">
        <w:rPr>
          <w:lang w:val="pl"/>
        </w:rPr>
        <w:t>Intermistrzostwo</w:t>
      </w:r>
      <w:proofErr w:type="spellEnd"/>
    </w:p>
    <w:p w14:paraId="20C2963C" w14:textId="453F8053" w:rsidR="009A60C4" w:rsidRPr="004C5B91" w:rsidRDefault="009A60C4" w:rsidP="00F51A37">
      <w:pPr>
        <w:rPr>
          <w:lang w:val="pl"/>
        </w:rPr>
      </w:pPr>
      <w:r>
        <w:rPr>
          <w:lang w:val="pl"/>
        </w:rPr>
        <w:t xml:space="preserve">12. Najlepszy roczniak </w:t>
      </w:r>
    </w:p>
    <w:p w14:paraId="7E50A6BD" w14:textId="77777777" w:rsidR="00F51A37" w:rsidRPr="004C5B91" w:rsidRDefault="00F51A37" w:rsidP="00F51A37">
      <w:pPr>
        <w:rPr>
          <w:lang w:val="pl"/>
        </w:rPr>
      </w:pPr>
    </w:p>
    <w:p w14:paraId="3BE90659" w14:textId="77777777" w:rsidR="004C5B91" w:rsidRPr="004C5B91" w:rsidRDefault="004C5B91" w:rsidP="00F51A37">
      <w:pPr>
        <w:jc w:val="center"/>
        <w:rPr>
          <w:lang w:val="pl"/>
        </w:rPr>
      </w:pPr>
      <w:r w:rsidRPr="004C5B91">
        <w:rPr>
          <w:b/>
          <w:bCs/>
          <w:lang w:val="pl"/>
        </w:rPr>
        <w:t>§4</w:t>
      </w:r>
    </w:p>
    <w:p w14:paraId="75A5466A" w14:textId="77777777" w:rsidR="004C5B91" w:rsidRPr="004C5B91" w:rsidRDefault="004C5B91" w:rsidP="00F51A37">
      <w:pPr>
        <w:rPr>
          <w:lang w:val="pl"/>
        </w:rPr>
      </w:pPr>
      <w:r w:rsidRPr="004C5B91">
        <w:rPr>
          <w:lang w:val="pl"/>
        </w:rPr>
        <w:t>We współzawodnictwach obowiązują następujące ilości gołębi:</w:t>
      </w:r>
    </w:p>
    <w:p w14:paraId="608B58A7" w14:textId="263EB881" w:rsidR="004C5B91" w:rsidRPr="004C5B91" w:rsidRDefault="004C5B91" w:rsidP="00F51A37">
      <w:pPr>
        <w:rPr>
          <w:lang w:val="pl"/>
        </w:rPr>
      </w:pPr>
    </w:p>
    <w:tbl>
      <w:tblPr>
        <w:tblW w:w="0" w:type="auto"/>
        <w:tblInd w:w="-8" w:type="dxa"/>
        <w:tblLayout w:type="fixed"/>
        <w:tblCellMar>
          <w:left w:w="70" w:type="dxa"/>
          <w:right w:w="70" w:type="dxa"/>
        </w:tblCellMar>
        <w:tblLook w:val="0000" w:firstRow="0" w:lastRow="0" w:firstColumn="0" w:lastColumn="0" w:noHBand="0" w:noVBand="0"/>
      </w:tblPr>
      <w:tblGrid>
        <w:gridCol w:w="4538"/>
        <w:gridCol w:w="4538"/>
      </w:tblGrid>
      <w:tr w:rsidR="004C5B91" w:rsidRPr="004C5B91" w14:paraId="69D59E89" w14:textId="77777777" w:rsidTr="00BF49D2">
        <w:trPr>
          <w:trHeight w:val="321"/>
        </w:trPr>
        <w:tc>
          <w:tcPr>
            <w:tcW w:w="4538" w:type="dxa"/>
            <w:tcBorders>
              <w:top w:val="single" w:sz="6" w:space="0" w:color="000000"/>
              <w:left w:val="single" w:sz="6" w:space="0" w:color="000000"/>
              <w:bottom w:val="single" w:sz="6" w:space="0" w:color="000000"/>
              <w:right w:val="nil"/>
            </w:tcBorders>
            <w:shd w:val="clear" w:color="000000" w:fill="FFFFFF"/>
            <w:vAlign w:val="bottom"/>
          </w:tcPr>
          <w:p w14:paraId="5CD4DA27" w14:textId="3433D55A" w:rsidR="004C5B91" w:rsidRPr="004C5B91" w:rsidRDefault="001C642D" w:rsidP="00F51A37">
            <w:pPr>
              <w:rPr>
                <w:lang w:val="pl"/>
              </w:rPr>
            </w:pPr>
            <w:r>
              <w:t>Tradycyjne</w:t>
            </w:r>
          </w:p>
        </w:tc>
        <w:tc>
          <w:tcPr>
            <w:tcW w:w="4538"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6CC2020D" w14:textId="77777777" w:rsidR="004C5B91" w:rsidRPr="004C5B91" w:rsidRDefault="004C5B91" w:rsidP="00F51A37">
            <w:pPr>
              <w:rPr>
                <w:lang w:val="pl"/>
              </w:rPr>
            </w:pPr>
            <w:r w:rsidRPr="004C5B91">
              <w:rPr>
                <w:lang w:val="pl"/>
              </w:rPr>
              <w:t>50 M.P.</w:t>
            </w:r>
          </w:p>
        </w:tc>
      </w:tr>
      <w:tr w:rsidR="004C5B91" w:rsidRPr="004C5B91" w14:paraId="6ED40730" w14:textId="77777777" w:rsidTr="00BF49D2">
        <w:trPr>
          <w:trHeight w:val="321"/>
        </w:trPr>
        <w:tc>
          <w:tcPr>
            <w:tcW w:w="4538" w:type="dxa"/>
            <w:tcBorders>
              <w:top w:val="single" w:sz="6" w:space="0" w:color="000000"/>
              <w:left w:val="single" w:sz="6" w:space="0" w:color="000000"/>
              <w:bottom w:val="single" w:sz="6" w:space="0" w:color="000000"/>
              <w:right w:val="nil"/>
            </w:tcBorders>
            <w:shd w:val="clear" w:color="000000" w:fill="FFFFFF"/>
            <w:vAlign w:val="bottom"/>
          </w:tcPr>
          <w:p w14:paraId="432FEAAD" w14:textId="77777777" w:rsidR="004C5B91" w:rsidRPr="004C5B91" w:rsidRDefault="004C5B91" w:rsidP="00F51A37">
            <w:pPr>
              <w:rPr>
                <w:lang w:val="pl"/>
              </w:rPr>
            </w:pPr>
            <w:r w:rsidRPr="004C5B91">
              <w:rPr>
                <w:lang w:val="pl"/>
              </w:rPr>
              <w:t>Prestiżowe</w:t>
            </w:r>
          </w:p>
        </w:tc>
        <w:tc>
          <w:tcPr>
            <w:tcW w:w="4538"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04AC0D2" w14:textId="77777777" w:rsidR="004C5B91" w:rsidRPr="004C5B91" w:rsidRDefault="004C5B91" w:rsidP="00F51A37">
            <w:pPr>
              <w:rPr>
                <w:lang w:val="pl"/>
              </w:rPr>
            </w:pPr>
            <w:r w:rsidRPr="004C5B91">
              <w:rPr>
                <w:lang w:val="pl"/>
              </w:rPr>
              <w:t>50 M.P.</w:t>
            </w:r>
          </w:p>
        </w:tc>
      </w:tr>
      <w:tr w:rsidR="004C5B91" w:rsidRPr="004C5B91" w14:paraId="4A28A0A4" w14:textId="77777777" w:rsidTr="00BF49D2">
        <w:trPr>
          <w:trHeight w:val="321"/>
        </w:trPr>
        <w:tc>
          <w:tcPr>
            <w:tcW w:w="4538" w:type="dxa"/>
            <w:tcBorders>
              <w:top w:val="single" w:sz="6" w:space="0" w:color="000000"/>
              <w:left w:val="single" w:sz="6" w:space="0" w:color="000000"/>
              <w:bottom w:val="single" w:sz="6" w:space="0" w:color="000000"/>
              <w:right w:val="nil"/>
            </w:tcBorders>
            <w:shd w:val="clear" w:color="000000" w:fill="FFFFFF"/>
            <w:vAlign w:val="bottom"/>
          </w:tcPr>
          <w:p w14:paraId="5724A08A" w14:textId="77777777" w:rsidR="004C5B91" w:rsidRPr="004C5B91" w:rsidRDefault="004C5B91" w:rsidP="00F51A37">
            <w:pPr>
              <w:rPr>
                <w:lang w:val="pl"/>
              </w:rPr>
            </w:pPr>
            <w:r w:rsidRPr="004C5B91">
              <w:rPr>
                <w:lang w:val="pl"/>
              </w:rPr>
              <w:t>G.M.P.</w:t>
            </w:r>
          </w:p>
        </w:tc>
        <w:tc>
          <w:tcPr>
            <w:tcW w:w="4538"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332FC1C0" w14:textId="77777777" w:rsidR="004C5B91" w:rsidRPr="004C5B91" w:rsidRDefault="004C5B91" w:rsidP="00F51A37">
            <w:pPr>
              <w:rPr>
                <w:lang w:val="pl"/>
              </w:rPr>
            </w:pPr>
            <w:r w:rsidRPr="004C5B91">
              <w:rPr>
                <w:lang w:val="pl"/>
              </w:rPr>
              <w:t>50 M.P.</w:t>
            </w:r>
          </w:p>
        </w:tc>
      </w:tr>
      <w:tr w:rsidR="004C5B91" w:rsidRPr="004C5B91" w14:paraId="529306EB" w14:textId="77777777" w:rsidTr="00BF49D2">
        <w:trPr>
          <w:trHeight w:val="321"/>
        </w:trPr>
        <w:tc>
          <w:tcPr>
            <w:tcW w:w="4538" w:type="dxa"/>
            <w:tcBorders>
              <w:top w:val="single" w:sz="6" w:space="0" w:color="000000"/>
              <w:left w:val="single" w:sz="6" w:space="0" w:color="000000"/>
              <w:bottom w:val="single" w:sz="6" w:space="0" w:color="000000"/>
              <w:right w:val="nil"/>
            </w:tcBorders>
            <w:shd w:val="clear" w:color="000000" w:fill="FFFFFF"/>
            <w:vAlign w:val="bottom"/>
          </w:tcPr>
          <w:p w14:paraId="13A78EC5" w14:textId="77777777" w:rsidR="004C5B91" w:rsidRPr="004C5B91" w:rsidRDefault="004C5B91" w:rsidP="00F51A37">
            <w:pPr>
              <w:rPr>
                <w:lang w:val="pl"/>
              </w:rPr>
            </w:pPr>
            <w:r w:rsidRPr="004C5B91">
              <w:rPr>
                <w:lang w:val="pl"/>
              </w:rPr>
              <w:lastRenderedPageBreak/>
              <w:t>Super mistrzostwo za 5 lat</w:t>
            </w:r>
          </w:p>
        </w:tc>
        <w:tc>
          <w:tcPr>
            <w:tcW w:w="4538"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1E1CD138" w14:textId="77777777" w:rsidR="004C5B91" w:rsidRPr="004C5B91" w:rsidRDefault="004C5B91" w:rsidP="00F51A37">
            <w:pPr>
              <w:rPr>
                <w:lang w:val="pl"/>
              </w:rPr>
            </w:pPr>
            <w:r w:rsidRPr="004C5B91">
              <w:rPr>
                <w:lang w:val="pl"/>
              </w:rPr>
              <w:t>50 M.P.</w:t>
            </w:r>
          </w:p>
        </w:tc>
      </w:tr>
      <w:tr w:rsidR="004C5B91" w:rsidRPr="004C5B91" w14:paraId="7C3F2973" w14:textId="77777777" w:rsidTr="00BF49D2">
        <w:trPr>
          <w:trHeight w:val="321"/>
        </w:trPr>
        <w:tc>
          <w:tcPr>
            <w:tcW w:w="4538" w:type="dxa"/>
            <w:tcBorders>
              <w:top w:val="single" w:sz="6" w:space="0" w:color="000000"/>
              <w:left w:val="single" w:sz="6" w:space="0" w:color="000000"/>
              <w:bottom w:val="single" w:sz="6" w:space="0" w:color="000000"/>
              <w:right w:val="nil"/>
            </w:tcBorders>
            <w:shd w:val="clear" w:color="000000" w:fill="FFFFFF"/>
            <w:vAlign w:val="bottom"/>
          </w:tcPr>
          <w:p w14:paraId="6D7D3A56" w14:textId="77777777" w:rsidR="004C5B91" w:rsidRPr="004C5B91" w:rsidRDefault="004C5B91" w:rsidP="00F51A37">
            <w:pPr>
              <w:rPr>
                <w:lang w:val="pl"/>
              </w:rPr>
            </w:pPr>
            <w:r w:rsidRPr="004C5B91">
              <w:rPr>
                <w:lang w:val="pl"/>
              </w:rPr>
              <w:t>W kategoriach A,B,C,M</w:t>
            </w:r>
          </w:p>
        </w:tc>
        <w:tc>
          <w:tcPr>
            <w:tcW w:w="4538"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7833F4B1" w14:textId="77777777" w:rsidR="004C5B91" w:rsidRPr="004C5B91" w:rsidRDefault="004C5B91" w:rsidP="00F51A37">
            <w:pPr>
              <w:rPr>
                <w:lang w:val="pl"/>
              </w:rPr>
            </w:pPr>
            <w:r w:rsidRPr="004C5B91">
              <w:rPr>
                <w:lang w:val="pl"/>
              </w:rPr>
              <w:t>50 M.P.</w:t>
            </w:r>
          </w:p>
        </w:tc>
      </w:tr>
      <w:tr w:rsidR="004C5B91" w:rsidRPr="004C5B91" w14:paraId="710DBF0A" w14:textId="77777777" w:rsidTr="00BF49D2">
        <w:trPr>
          <w:trHeight w:val="321"/>
        </w:trPr>
        <w:tc>
          <w:tcPr>
            <w:tcW w:w="4538" w:type="dxa"/>
            <w:tcBorders>
              <w:top w:val="single" w:sz="6" w:space="0" w:color="000000"/>
              <w:left w:val="single" w:sz="6" w:space="0" w:color="000000"/>
              <w:bottom w:val="single" w:sz="6" w:space="0" w:color="000000"/>
              <w:right w:val="nil"/>
            </w:tcBorders>
            <w:shd w:val="clear" w:color="000000" w:fill="FFFFFF"/>
            <w:vAlign w:val="bottom"/>
          </w:tcPr>
          <w:p w14:paraId="1E262A6C" w14:textId="77777777" w:rsidR="004C5B91" w:rsidRPr="004C5B91" w:rsidRDefault="004C5B91" w:rsidP="00F51A37">
            <w:pPr>
              <w:rPr>
                <w:lang w:val="pl"/>
              </w:rPr>
            </w:pPr>
            <w:r w:rsidRPr="004C5B91">
              <w:rPr>
                <w:lang w:val="pl"/>
              </w:rPr>
              <w:t xml:space="preserve">Najlepsze </w:t>
            </w:r>
            <w:proofErr w:type="spellStart"/>
            <w:r w:rsidRPr="004C5B91">
              <w:rPr>
                <w:lang w:val="pl"/>
              </w:rPr>
              <w:t>lotniki</w:t>
            </w:r>
            <w:proofErr w:type="spellEnd"/>
            <w:r w:rsidRPr="004C5B91">
              <w:rPr>
                <w:lang w:val="pl"/>
              </w:rPr>
              <w:t xml:space="preserve"> w kategoriach A,B,C,M</w:t>
            </w:r>
          </w:p>
        </w:tc>
        <w:tc>
          <w:tcPr>
            <w:tcW w:w="4538"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39363EA3" w14:textId="77777777" w:rsidR="004C5B91" w:rsidRPr="004C5B91" w:rsidRDefault="004C5B91" w:rsidP="00F51A37">
            <w:pPr>
              <w:rPr>
                <w:lang w:val="pl"/>
              </w:rPr>
            </w:pPr>
            <w:r w:rsidRPr="004C5B91">
              <w:rPr>
                <w:lang w:val="pl"/>
              </w:rPr>
              <w:t>50 M.P.</w:t>
            </w:r>
          </w:p>
        </w:tc>
      </w:tr>
      <w:tr w:rsidR="004C5B91" w:rsidRPr="004C5B91" w14:paraId="157376D4" w14:textId="77777777" w:rsidTr="00BF49D2">
        <w:trPr>
          <w:trHeight w:val="321"/>
        </w:trPr>
        <w:tc>
          <w:tcPr>
            <w:tcW w:w="4538" w:type="dxa"/>
            <w:tcBorders>
              <w:top w:val="single" w:sz="6" w:space="0" w:color="000000"/>
              <w:left w:val="single" w:sz="6" w:space="0" w:color="000000"/>
              <w:bottom w:val="single" w:sz="6" w:space="0" w:color="000000"/>
              <w:right w:val="nil"/>
            </w:tcBorders>
            <w:shd w:val="clear" w:color="000000" w:fill="FFFFFF"/>
            <w:vAlign w:val="bottom"/>
          </w:tcPr>
          <w:p w14:paraId="3766DBF1" w14:textId="66496811" w:rsidR="004C5B91" w:rsidRPr="004C5B91" w:rsidRDefault="004C5B91" w:rsidP="00F51A37">
            <w:pPr>
              <w:rPr>
                <w:lang w:val="pl"/>
              </w:rPr>
            </w:pPr>
            <w:r w:rsidRPr="004C5B91">
              <w:rPr>
                <w:lang w:val="pl"/>
              </w:rPr>
              <w:t>Najlepszy lotnik z 1</w:t>
            </w:r>
            <w:r w:rsidR="00A60A39">
              <w:rPr>
                <w:lang w:val="pl"/>
              </w:rPr>
              <w:t>0</w:t>
            </w:r>
            <w:r w:rsidRPr="004C5B91">
              <w:rPr>
                <w:lang w:val="pl"/>
              </w:rPr>
              <w:t xml:space="preserve"> lotów</w:t>
            </w:r>
          </w:p>
        </w:tc>
        <w:tc>
          <w:tcPr>
            <w:tcW w:w="4538"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0108964" w14:textId="77777777" w:rsidR="004C5B91" w:rsidRPr="004C5B91" w:rsidRDefault="004C5B91" w:rsidP="00F51A37">
            <w:pPr>
              <w:rPr>
                <w:lang w:val="pl"/>
              </w:rPr>
            </w:pPr>
            <w:r w:rsidRPr="004C5B91">
              <w:rPr>
                <w:lang w:val="pl"/>
              </w:rPr>
              <w:t>z całości</w:t>
            </w:r>
          </w:p>
        </w:tc>
      </w:tr>
      <w:tr w:rsidR="004C5B91" w:rsidRPr="004C5B91" w14:paraId="3D91C987" w14:textId="77777777" w:rsidTr="00BF49D2">
        <w:trPr>
          <w:trHeight w:val="321"/>
        </w:trPr>
        <w:tc>
          <w:tcPr>
            <w:tcW w:w="4538" w:type="dxa"/>
            <w:tcBorders>
              <w:top w:val="single" w:sz="6" w:space="0" w:color="000000"/>
              <w:left w:val="single" w:sz="6" w:space="0" w:color="000000"/>
              <w:bottom w:val="single" w:sz="6" w:space="0" w:color="000000"/>
              <w:right w:val="nil"/>
            </w:tcBorders>
            <w:shd w:val="clear" w:color="000000" w:fill="FFFFFF"/>
            <w:vAlign w:val="bottom"/>
          </w:tcPr>
          <w:p w14:paraId="09A27105" w14:textId="77777777" w:rsidR="004C5B91" w:rsidRPr="004C5B91" w:rsidRDefault="004C5B91" w:rsidP="00F51A37">
            <w:pPr>
              <w:rPr>
                <w:lang w:val="pl"/>
              </w:rPr>
            </w:pPr>
            <w:r w:rsidRPr="004C5B91">
              <w:rPr>
                <w:lang w:val="pl"/>
              </w:rPr>
              <w:t>Mistrzostwo gołębi młodych z całości</w:t>
            </w:r>
          </w:p>
        </w:tc>
        <w:tc>
          <w:tcPr>
            <w:tcW w:w="4538"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37D69152" w14:textId="4B103FA7" w:rsidR="004C5B91" w:rsidRPr="004C5B91" w:rsidRDefault="004C5B91" w:rsidP="00F51A37">
            <w:pPr>
              <w:rPr>
                <w:lang w:val="pl"/>
              </w:rPr>
            </w:pPr>
            <w:r w:rsidRPr="004C5B91">
              <w:rPr>
                <w:lang w:val="pl"/>
              </w:rPr>
              <w:t>15/8 M.P</w:t>
            </w:r>
            <w:r w:rsidR="009A60C4">
              <w:rPr>
                <w:lang w:val="pl"/>
              </w:rPr>
              <w:t xml:space="preserve"> z całości</w:t>
            </w:r>
          </w:p>
        </w:tc>
      </w:tr>
      <w:tr w:rsidR="004C5B91" w:rsidRPr="004C5B91" w14:paraId="41A6CD0F" w14:textId="77777777" w:rsidTr="00BF49D2">
        <w:trPr>
          <w:trHeight w:val="321"/>
        </w:trPr>
        <w:tc>
          <w:tcPr>
            <w:tcW w:w="4538" w:type="dxa"/>
            <w:tcBorders>
              <w:top w:val="single" w:sz="6" w:space="0" w:color="000000"/>
              <w:left w:val="single" w:sz="6" w:space="0" w:color="000000"/>
              <w:bottom w:val="single" w:sz="6" w:space="0" w:color="000000"/>
              <w:right w:val="nil"/>
            </w:tcBorders>
            <w:shd w:val="clear" w:color="000000" w:fill="FFFFFF"/>
            <w:vAlign w:val="bottom"/>
          </w:tcPr>
          <w:p w14:paraId="1CED2666" w14:textId="77777777" w:rsidR="004C5B91" w:rsidRPr="004C5B91" w:rsidRDefault="004C5B91" w:rsidP="00F51A37">
            <w:pPr>
              <w:rPr>
                <w:lang w:val="pl"/>
              </w:rPr>
            </w:pPr>
            <w:r w:rsidRPr="004C5B91">
              <w:rPr>
                <w:lang w:val="pl"/>
              </w:rPr>
              <w:t>Mistrzostwo gołębi młodych Kat-A</w:t>
            </w:r>
          </w:p>
        </w:tc>
        <w:tc>
          <w:tcPr>
            <w:tcW w:w="4538"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50E6CF2D" w14:textId="77777777" w:rsidR="004C5B91" w:rsidRPr="004C5B91" w:rsidRDefault="004C5B91" w:rsidP="00F51A37">
            <w:pPr>
              <w:rPr>
                <w:lang w:val="pl"/>
              </w:rPr>
            </w:pPr>
            <w:r w:rsidRPr="004C5B91">
              <w:rPr>
                <w:lang w:val="pl"/>
              </w:rPr>
              <w:t>z całości</w:t>
            </w:r>
          </w:p>
        </w:tc>
      </w:tr>
      <w:tr w:rsidR="004C5B91" w:rsidRPr="004C5B91" w14:paraId="7830889B" w14:textId="77777777" w:rsidTr="00BF49D2">
        <w:trPr>
          <w:trHeight w:val="321"/>
        </w:trPr>
        <w:tc>
          <w:tcPr>
            <w:tcW w:w="4538" w:type="dxa"/>
            <w:tcBorders>
              <w:top w:val="single" w:sz="6" w:space="0" w:color="000000"/>
              <w:left w:val="single" w:sz="6" w:space="0" w:color="000000"/>
              <w:bottom w:val="single" w:sz="6" w:space="0" w:color="000000"/>
              <w:right w:val="nil"/>
            </w:tcBorders>
            <w:shd w:val="clear" w:color="000000" w:fill="FFFFFF"/>
            <w:vAlign w:val="bottom"/>
          </w:tcPr>
          <w:p w14:paraId="37159EE1" w14:textId="77777777" w:rsidR="004C5B91" w:rsidRPr="004C5B91" w:rsidRDefault="004C5B91" w:rsidP="00F51A37">
            <w:pPr>
              <w:rPr>
                <w:lang w:val="pl"/>
              </w:rPr>
            </w:pPr>
            <w:r w:rsidRPr="004C5B91">
              <w:rPr>
                <w:lang w:val="pl"/>
              </w:rPr>
              <w:t>Super Maraton</w:t>
            </w:r>
          </w:p>
        </w:tc>
        <w:tc>
          <w:tcPr>
            <w:tcW w:w="4538"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537CDCD4" w14:textId="77777777" w:rsidR="004C5B91" w:rsidRPr="004C5B91" w:rsidRDefault="004C5B91" w:rsidP="00F51A37">
            <w:pPr>
              <w:rPr>
                <w:lang w:val="pl"/>
              </w:rPr>
            </w:pPr>
            <w:r w:rsidRPr="004C5B91">
              <w:rPr>
                <w:lang w:val="pl"/>
              </w:rPr>
              <w:t>z całości</w:t>
            </w:r>
          </w:p>
        </w:tc>
      </w:tr>
      <w:tr w:rsidR="004C5B91" w:rsidRPr="004C5B91" w14:paraId="6F2AA3DE" w14:textId="77777777" w:rsidTr="00BF49D2">
        <w:trPr>
          <w:trHeight w:val="321"/>
        </w:trPr>
        <w:tc>
          <w:tcPr>
            <w:tcW w:w="4538" w:type="dxa"/>
            <w:tcBorders>
              <w:top w:val="single" w:sz="6" w:space="0" w:color="000000"/>
              <w:left w:val="single" w:sz="6" w:space="0" w:color="000000"/>
              <w:bottom w:val="single" w:sz="6" w:space="0" w:color="000000"/>
              <w:right w:val="nil"/>
            </w:tcBorders>
            <w:shd w:val="clear" w:color="000000" w:fill="FFFFFF"/>
            <w:vAlign w:val="bottom"/>
          </w:tcPr>
          <w:p w14:paraId="78F5891B" w14:textId="4F38F2C5" w:rsidR="004C5B91" w:rsidRPr="004C5B91" w:rsidRDefault="004C5B91" w:rsidP="00F51A37">
            <w:pPr>
              <w:rPr>
                <w:lang w:val="pl"/>
              </w:rPr>
            </w:pPr>
            <w:proofErr w:type="spellStart"/>
            <w:r w:rsidRPr="004C5B91">
              <w:rPr>
                <w:lang w:val="pl"/>
              </w:rPr>
              <w:t>Intermistrzostwo</w:t>
            </w:r>
            <w:proofErr w:type="spellEnd"/>
          </w:p>
        </w:tc>
        <w:tc>
          <w:tcPr>
            <w:tcW w:w="4538"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7E99D91A" w14:textId="77777777" w:rsidR="004C5B91" w:rsidRPr="004C5B91" w:rsidRDefault="004C5B91" w:rsidP="00F51A37">
            <w:pPr>
              <w:rPr>
                <w:lang w:val="pl"/>
              </w:rPr>
            </w:pPr>
            <w:r w:rsidRPr="004C5B91">
              <w:rPr>
                <w:lang w:val="pl"/>
              </w:rPr>
              <w:t>50 M.P.</w:t>
            </w:r>
          </w:p>
        </w:tc>
      </w:tr>
      <w:tr w:rsidR="00BF49D2" w:rsidRPr="004C5B91" w14:paraId="43221D9A" w14:textId="77777777" w:rsidTr="00BF49D2">
        <w:trPr>
          <w:trHeight w:val="321"/>
        </w:trPr>
        <w:tc>
          <w:tcPr>
            <w:tcW w:w="4538" w:type="dxa"/>
            <w:tcBorders>
              <w:top w:val="single" w:sz="6" w:space="0" w:color="000000"/>
              <w:left w:val="single" w:sz="6" w:space="0" w:color="000000"/>
              <w:bottom w:val="single" w:sz="6" w:space="0" w:color="000000"/>
              <w:right w:val="nil"/>
            </w:tcBorders>
            <w:shd w:val="clear" w:color="000000" w:fill="FFFFFF"/>
            <w:vAlign w:val="bottom"/>
          </w:tcPr>
          <w:p w14:paraId="6A06419E" w14:textId="45806A70" w:rsidR="00BF49D2" w:rsidRPr="004C5B91" w:rsidRDefault="00BF49D2" w:rsidP="00760DCE">
            <w:pPr>
              <w:rPr>
                <w:lang w:val="pl"/>
              </w:rPr>
            </w:pPr>
            <w:r>
              <w:rPr>
                <w:lang w:val="pl"/>
              </w:rPr>
              <w:t xml:space="preserve">Najlepszy roczniak </w:t>
            </w:r>
          </w:p>
        </w:tc>
        <w:tc>
          <w:tcPr>
            <w:tcW w:w="4538"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D103DDE" w14:textId="2DF9199D" w:rsidR="00BF49D2" w:rsidRPr="004C5B91" w:rsidRDefault="00BF49D2" w:rsidP="00760DCE">
            <w:pPr>
              <w:rPr>
                <w:lang w:val="pl"/>
              </w:rPr>
            </w:pPr>
            <w:r>
              <w:rPr>
                <w:lang w:val="pl"/>
              </w:rPr>
              <w:t xml:space="preserve">z całości </w:t>
            </w:r>
          </w:p>
        </w:tc>
      </w:tr>
    </w:tbl>
    <w:p w14:paraId="51DD6B5E" w14:textId="77777777" w:rsidR="004C5B91" w:rsidRPr="004C5B91" w:rsidRDefault="004C5B91" w:rsidP="00F51A37">
      <w:pPr>
        <w:rPr>
          <w:lang w:val="pl"/>
        </w:rPr>
      </w:pPr>
    </w:p>
    <w:p w14:paraId="366CC865" w14:textId="56C65B76" w:rsidR="004C5B91" w:rsidRPr="004C5B91" w:rsidRDefault="004C5B91" w:rsidP="00F51A37">
      <w:pPr>
        <w:rPr>
          <w:lang w:val="pl"/>
        </w:rPr>
      </w:pPr>
    </w:p>
    <w:p w14:paraId="5DA27423" w14:textId="7719AF3F" w:rsidR="004C5B91" w:rsidRPr="004C5B91" w:rsidRDefault="004C5B91" w:rsidP="00F51A37">
      <w:pPr>
        <w:jc w:val="center"/>
        <w:rPr>
          <w:lang w:val="pl"/>
        </w:rPr>
      </w:pPr>
      <w:r w:rsidRPr="004C5B91">
        <w:rPr>
          <w:b/>
          <w:bCs/>
          <w:lang w:val="pl"/>
        </w:rPr>
        <w:t>§5</w:t>
      </w:r>
    </w:p>
    <w:p w14:paraId="3C4E5CB3" w14:textId="77777777" w:rsidR="004C5B91" w:rsidRPr="004C5B91" w:rsidRDefault="004C5B91" w:rsidP="00F51A37">
      <w:pPr>
        <w:rPr>
          <w:lang w:val="en-US"/>
        </w:rPr>
      </w:pPr>
      <w:r w:rsidRPr="004C5B91">
        <w:rPr>
          <w:lang w:val="pl"/>
        </w:rPr>
        <w:t xml:space="preserve">Hodowca we współzawodnictwie o Mistrzostwo Polski, Okręgu w lotach gołębi dorosłych uczestniczy tylko jedną drużyną gołębi. Nie dopuszcza się do </w:t>
      </w:r>
      <w:proofErr w:type="spellStart"/>
      <w:r w:rsidRPr="004C5B91">
        <w:rPr>
          <w:lang w:val="pl"/>
        </w:rPr>
        <w:t>lotowania</w:t>
      </w:r>
      <w:proofErr w:type="spellEnd"/>
      <w:r w:rsidRPr="004C5B91">
        <w:rPr>
          <w:lang w:val="pl"/>
        </w:rPr>
        <w:t xml:space="preserve"> indywidualnie a r</w:t>
      </w:r>
      <w:proofErr w:type="spellStart"/>
      <w:r w:rsidRPr="004C5B91">
        <w:rPr>
          <w:lang w:val="en-US"/>
        </w:rPr>
        <w:t>ównocześnie</w:t>
      </w:r>
      <w:proofErr w:type="spellEnd"/>
      <w:r w:rsidRPr="004C5B91">
        <w:rPr>
          <w:lang w:val="en-US"/>
        </w:rPr>
        <w:t xml:space="preserve"> w </w:t>
      </w:r>
      <w:proofErr w:type="spellStart"/>
      <w:r w:rsidRPr="004C5B91">
        <w:rPr>
          <w:lang w:val="en-US"/>
        </w:rPr>
        <w:t>zespole</w:t>
      </w:r>
      <w:proofErr w:type="spellEnd"/>
      <w:r w:rsidRPr="004C5B91">
        <w:rPr>
          <w:lang w:val="en-US"/>
        </w:rPr>
        <w:t xml:space="preserve"> ( tandem </w:t>
      </w:r>
      <w:proofErr w:type="spellStart"/>
      <w:r w:rsidRPr="004C5B91">
        <w:rPr>
          <w:lang w:val="en-US"/>
        </w:rPr>
        <w:t>itp</w:t>
      </w:r>
      <w:proofErr w:type="spellEnd"/>
      <w:r w:rsidRPr="004C5B91">
        <w:rPr>
          <w:lang w:val="en-US"/>
        </w:rPr>
        <w:t>.).</w:t>
      </w:r>
    </w:p>
    <w:p w14:paraId="25470DC7" w14:textId="12AFAD4A" w:rsidR="004C5B91" w:rsidRPr="004C5B91" w:rsidRDefault="004C5B91" w:rsidP="00F51A37">
      <w:pPr>
        <w:rPr>
          <w:lang w:val="pl"/>
        </w:rPr>
      </w:pPr>
    </w:p>
    <w:p w14:paraId="31E86176" w14:textId="77777777" w:rsidR="004C5B91" w:rsidRPr="004C5B91" w:rsidRDefault="004C5B91" w:rsidP="00F51A37">
      <w:pPr>
        <w:jc w:val="center"/>
        <w:rPr>
          <w:lang w:val="pl"/>
        </w:rPr>
      </w:pPr>
      <w:r w:rsidRPr="004C5B91">
        <w:rPr>
          <w:b/>
          <w:bCs/>
          <w:lang w:val="pl"/>
        </w:rPr>
        <w:t>§6</w:t>
      </w:r>
    </w:p>
    <w:p w14:paraId="0906789D" w14:textId="584DCF10" w:rsidR="00F51A37" w:rsidRPr="004C5B91" w:rsidRDefault="004C5B91" w:rsidP="00F51A37">
      <w:pPr>
        <w:jc w:val="center"/>
        <w:rPr>
          <w:b/>
          <w:bCs/>
          <w:i/>
          <w:iCs/>
          <w:lang w:val="pl"/>
        </w:rPr>
      </w:pPr>
      <w:r w:rsidRPr="004C5B91">
        <w:rPr>
          <w:b/>
          <w:bCs/>
          <w:i/>
          <w:iCs/>
          <w:lang w:val="pl"/>
        </w:rPr>
        <w:t>Loty Gołębi Dorosłych</w:t>
      </w:r>
    </w:p>
    <w:p w14:paraId="30246B54" w14:textId="77777777" w:rsidR="004C5B91" w:rsidRPr="004C5B91" w:rsidRDefault="004C5B91" w:rsidP="00F51A37">
      <w:pPr>
        <w:rPr>
          <w:b/>
          <w:bCs/>
          <w:u w:val="single"/>
          <w:lang w:val="en-US"/>
        </w:rPr>
      </w:pPr>
      <w:r w:rsidRPr="004C5B91">
        <w:rPr>
          <w:b/>
          <w:bCs/>
          <w:u w:val="single"/>
          <w:lang w:val="pl"/>
        </w:rPr>
        <w:t>Złożenie Spis</w:t>
      </w:r>
      <w:proofErr w:type="spellStart"/>
      <w:r w:rsidRPr="004C5B91">
        <w:rPr>
          <w:b/>
          <w:bCs/>
          <w:u w:val="single"/>
          <w:lang w:val="en-US"/>
        </w:rPr>
        <w:t>ów</w:t>
      </w:r>
      <w:proofErr w:type="spellEnd"/>
      <w:r w:rsidRPr="004C5B91">
        <w:rPr>
          <w:b/>
          <w:bCs/>
          <w:u w:val="single"/>
          <w:lang w:val="en-US"/>
        </w:rPr>
        <w:t xml:space="preserve"> </w:t>
      </w:r>
      <w:proofErr w:type="spellStart"/>
      <w:r w:rsidRPr="004C5B91">
        <w:rPr>
          <w:b/>
          <w:bCs/>
          <w:u w:val="single"/>
          <w:lang w:val="en-US"/>
        </w:rPr>
        <w:t>Gołębi</w:t>
      </w:r>
      <w:proofErr w:type="spellEnd"/>
      <w:r w:rsidRPr="004C5B91">
        <w:rPr>
          <w:b/>
          <w:bCs/>
          <w:u w:val="single"/>
          <w:lang w:val="en-US"/>
        </w:rPr>
        <w:t xml:space="preserve"> do </w:t>
      </w:r>
      <w:proofErr w:type="spellStart"/>
      <w:r w:rsidRPr="004C5B91">
        <w:rPr>
          <w:b/>
          <w:bCs/>
          <w:u w:val="single"/>
          <w:lang w:val="en-US"/>
        </w:rPr>
        <w:t>Okręgu</w:t>
      </w:r>
      <w:proofErr w:type="spellEnd"/>
      <w:r w:rsidRPr="004C5B91">
        <w:rPr>
          <w:b/>
          <w:bCs/>
          <w:u w:val="single"/>
          <w:lang w:val="en-US"/>
        </w:rPr>
        <w:t>:</w:t>
      </w:r>
    </w:p>
    <w:p w14:paraId="00365461" w14:textId="6CF56B7F" w:rsidR="004C5B91" w:rsidRPr="004C5B91" w:rsidRDefault="004C5B91" w:rsidP="00F51A37">
      <w:pPr>
        <w:rPr>
          <w:lang w:val="pl"/>
        </w:rPr>
      </w:pPr>
      <w:r w:rsidRPr="004C5B91">
        <w:rPr>
          <w:lang w:val="pl"/>
        </w:rPr>
        <w:t xml:space="preserve">W </w:t>
      </w:r>
      <w:r w:rsidRPr="004C5B91">
        <w:rPr>
          <w:b/>
          <w:bCs/>
          <w:lang w:val="pl"/>
        </w:rPr>
        <w:t>terminie podanym przez Zarząd Okręgu</w:t>
      </w:r>
      <w:r w:rsidRPr="004C5B91">
        <w:rPr>
          <w:lang w:val="pl"/>
        </w:rPr>
        <w:t xml:space="preserve"> Oddziały dodadzą do systemu:</w:t>
      </w:r>
    </w:p>
    <w:p w14:paraId="3F4FBF11" w14:textId="49ECA511" w:rsidR="004C5B91" w:rsidRPr="004C5B91" w:rsidRDefault="004C5B91" w:rsidP="00F51A37">
      <w:pPr>
        <w:rPr>
          <w:lang w:val="pl"/>
        </w:rPr>
      </w:pPr>
      <w:r w:rsidRPr="004C5B91">
        <w:rPr>
          <w:lang w:val="pl"/>
        </w:rPr>
        <w:t xml:space="preserve">-  Spisy gołębi dorosłych do Mistrzostwa Polski  </w:t>
      </w:r>
    </w:p>
    <w:p w14:paraId="7161C0FF" w14:textId="1E29D49C" w:rsidR="004C5B91" w:rsidRDefault="004C5B91" w:rsidP="00F51A37">
      <w:pPr>
        <w:rPr>
          <w:lang w:val="pl"/>
        </w:rPr>
      </w:pPr>
      <w:r w:rsidRPr="004C5B91">
        <w:rPr>
          <w:lang w:val="pl"/>
        </w:rPr>
        <w:t>- Plany lotów</w:t>
      </w:r>
    </w:p>
    <w:p w14:paraId="59B614D9" w14:textId="77777777" w:rsidR="00F51A37" w:rsidRPr="004C5B91" w:rsidRDefault="00F51A37" w:rsidP="00F51A37">
      <w:pPr>
        <w:rPr>
          <w:lang w:val="pl"/>
        </w:rPr>
      </w:pPr>
    </w:p>
    <w:p w14:paraId="4E35EC59" w14:textId="4BE0D04E" w:rsidR="004C5B91" w:rsidRPr="004C5B91" w:rsidRDefault="004C5B91" w:rsidP="00F51A37">
      <w:pPr>
        <w:rPr>
          <w:lang w:val="pl"/>
        </w:rPr>
      </w:pPr>
      <w:r w:rsidRPr="004C5B91">
        <w:t xml:space="preserve">Ponadto w formie </w:t>
      </w:r>
      <w:r w:rsidR="009A60C4">
        <w:t>elektronicznej</w:t>
      </w:r>
      <w:r w:rsidRPr="004C5B91">
        <w:t xml:space="preserve"> Oddziały </w:t>
      </w:r>
      <w:r w:rsidR="009A60C4">
        <w:t>w podanym</w:t>
      </w:r>
      <w:r w:rsidRPr="004C5B91">
        <w:t xml:space="preserve"> terminie złożą do Okręgu:</w:t>
      </w:r>
    </w:p>
    <w:p w14:paraId="05B8F9F6" w14:textId="452D68AF" w:rsidR="004C5B91" w:rsidRDefault="004C5B91" w:rsidP="00F51A37">
      <w:pPr>
        <w:rPr>
          <w:lang w:val="en-US"/>
        </w:rPr>
      </w:pPr>
      <w:r w:rsidRPr="00F51A37">
        <w:rPr>
          <w:lang w:val="pl"/>
        </w:rPr>
        <w:t>-</w:t>
      </w:r>
      <w:r w:rsidR="00F51A37">
        <w:rPr>
          <w:lang w:val="pl"/>
        </w:rPr>
        <w:t xml:space="preserve"> </w:t>
      </w:r>
      <w:r w:rsidRPr="00F51A37">
        <w:rPr>
          <w:lang w:val="pl"/>
        </w:rPr>
        <w:t xml:space="preserve">harmonogram </w:t>
      </w:r>
      <w:proofErr w:type="spellStart"/>
      <w:r w:rsidRPr="00F51A37">
        <w:rPr>
          <w:lang w:val="pl"/>
        </w:rPr>
        <w:t>koszowań</w:t>
      </w:r>
      <w:proofErr w:type="spellEnd"/>
      <w:r w:rsidRPr="00F51A37">
        <w:rPr>
          <w:lang w:val="pl"/>
        </w:rPr>
        <w:t xml:space="preserve"> i otwarcia zegar</w:t>
      </w:r>
      <w:proofErr w:type="spellStart"/>
      <w:r w:rsidRPr="00F51A37">
        <w:rPr>
          <w:lang w:val="en-US"/>
        </w:rPr>
        <w:t>ów</w:t>
      </w:r>
      <w:proofErr w:type="spellEnd"/>
      <w:r w:rsidRPr="00F51A37">
        <w:rPr>
          <w:lang w:val="en-US"/>
        </w:rPr>
        <w:t xml:space="preserve"> </w:t>
      </w:r>
      <w:proofErr w:type="spellStart"/>
      <w:r w:rsidRPr="00F51A37">
        <w:rPr>
          <w:lang w:val="en-US"/>
        </w:rPr>
        <w:t>na</w:t>
      </w:r>
      <w:proofErr w:type="spellEnd"/>
      <w:r w:rsidRPr="00F51A37">
        <w:rPr>
          <w:lang w:val="en-US"/>
        </w:rPr>
        <w:t xml:space="preserve"> </w:t>
      </w:r>
      <w:proofErr w:type="spellStart"/>
      <w:r w:rsidRPr="00F51A37">
        <w:rPr>
          <w:lang w:val="en-US"/>
        </w:rPr>
        <w:t>poszczególne</w:t>
      </w:r>
      <w:proofErr w:type="spellEnd"/>
      <w:r w:rsidRPr="00F51A37">
        <w:rPr>
          <w:lang w:val="en-US"/>
        </w:rPr>
        <w:t xml:space="preserve"> </w:t>
      </w:r>
      <w:proofErr w:type="spellStart"/>
      <w:r w:rsidRPr="00F51A37">
        <w:rPr>
          <w:lang w:val="en-US"/>
        </w:rPr>
        <w:t>loty</w:t>
      </w:r>
      <w:proofErr w:type="spellEnd"/>
      <w:r w:rsidRPr="00F51A37">
        <w:rPr>
          <w:lang w:val="en-US"/>
        </w:rPr>
        <w:t xml:space="preserve"> </w:t>
      </w:r>
      <w:proofErr w:type="spellStart"/>
      <w:r w:rsidRPr="00F51A37">
        <w:rPr>
          <w:lang w:val="en-US"/>
        </w:rPr>
        <w:t>wraz</w:t>
      </w:r>
      <w:proofErr w:type="spellEnd"/>
      <w:r w:rsidRPr="00F51A37">
        <w:rPr>
          <w:lang w:val="en-US"/>
        </w:rPr>
        <w:t xml:space="preserve"> z </w:t>
      </w:r>
      <w:proofErr w:type="spellStart"/>
      <w:r w:rsidRPr="00F51A37">
        <w:rPr>
          <w:lang w:val="en-US"/>
        </w:rPr>
        <w:t>adresami</w:t>
      </w:r>
      <w:proofErr w:type="spellEnd"/>
      <w:r w:rsidRPr="00F51A37">
        <w:rPr>
          <w:lang w:val="en-US"/>
        </w:rPr>
        <w:t xml:space="preserve"> </w:t>
      </w:r>
      <w:proofErr w:type="spellStart"/>
      <w:r w:rsidRPr="00F51A37">
        <w:rPr>
          <w:lang w:val="en-US"/>
        </w:rPr>
        <w:t>wszystkich</w:t>
      </w:r>
      <w:proofErr w:type="spellEnd"/>
      <w:r w:rsidRPr="00F51A37">
        <w:rPr>
          <w:lang w:val="en-US"/>
        </w:rPr>
        <w:t xml:space="preserve"> </w:t>
      </w:r>
      <w:proofErr w:type="spellStart"/>
      <w:r w:rsidRPr="00F51A37">
        <w:rPr>
          <w:lang w:val="en-US"/>
        </w:rPr>
        <w:t>punktów</w:t>
      </w:r>
      <w:proofErr w:type="spellEnd"/>
      <w:r w:rsidRPr="00F51A37">
        <w:rPr>
          <w:lang w:val="en-US"/>
        </w:rPr>
        <w:t xml:space="preserve"> </w:t>
      </w:r>
      <w:proofErr w:type="spellStart"/>
      <w:r w:rsidRPr="00F51A37">
        <w:rPr>
          <w:lang w:val="en-US"/>
        </w:rPr>
        <w:t>wkładań</w:t>
      </w:r>
      <w:proofErr w:type="spellEnd"/>
      <w:r w:rsidRPr="00F51A37">
        <w:rPr>
          <w:lang w:val="en-US"/>
        </w:rPr>
        <w:t xml:space="preserve"> w Oddziałach,</w:t>
      </w:r>
    </w:p>
    <w:p w14:paraId="55AC7516" w14:textId="69FF210B" w:rsidR="00E76BC1" w:rsidRPr="00F51A37" w:rsidRDefault="00E76BC1" w:rsidP="00F51A37">
      <w:pPr>
        <w:rPr>
          <w:lang w:val="en-US"/>
        </w:rPr>
      </w:pPr>
      <w:r>
        <w:rPr>
          <w:lang w:val="en-US"/>
        </w:rPr>
        <w:t xml:space="preserve">- </w:t>
      </w:r>
      <w:proofErr w:type="spellStart"/>
      <w:r>
        <w:rPr>
          <w:lang w:val="en-US"/>
        </w:rPr>
        <w:t>wraz</w:t>
      </w:r>
      <w:proofErr w:type="spellEnd"/>
      <w:r>
        <w:rPr>
          <w:lang w:val="en-US"/>
        </w:rPr>
        <w:t xml:space="preserve"> z </w:t>
      </w:r>
      <w:proofErr w:type="spellStart"/>
      <w:r>
        <w:rPr>
          <w:lang w:val="en-US"/>
        </w:rPr>
        <w:t>wykazem</w:t>
      </w:r>
      <w:proofErr w:type="spellEnd"/>
      <w:r>
        <w:rPr>
          <w:lang w:val="en-US"/>
        </w:rPr>
        <w:t xml:space="preserve"> </w:t>
      </w:r>
      <w:proofErr w:type="spellStart"/>
      <w:r>
        <w:rPr>
          <w:lang w:val="en-US"/>
        </w:rPr>
        <w:t>członków</w:t>
      </w:r>
      <w:proofErr w:type="spellEnd"/>
      <w:r>
        <w:rPr>
          <w:lang w:val="en-US"/>
        </w:rPr>
        <w:t xml:space="preserve"> w </w:t>
      </w:r>
      <w:proofErr w:type="spellStart"/>
      <w:r>
        <w:rPr>
          <w:lang w:val="en-US"/>
        </w:rPr>
        <w:t>danym</w:t>
      </w:r>
      <w:proofErr w:type="spellEnd"/>
      <w:r>
        <w:rPr>
          <w:lang w:val="en-US"/>
        </w:rPr>
        <w:t xml:space="preserve"> </w:t>
      </w:r>
      <w:proofErr w:type="spellStart"/>
      <w:r>
        <w:rPr>
          <w:lang w:val="en-US"/>
        </w:rPr>
        <w:t>Oddziale</w:t>
      </w:r>
      <w:proofErr w:type="spellEnd"/>
      <w:r>
        <w:rPr>
          <w:lang w:val="en-US"/>
        </w:rPr>
        <w:t xml:space="preserve">, </w:t>
      </w:r>
      <w:proofErr w:type="spellStart"/>
      <w:r>
        <w:rPr>
          <w:lang w:val="en-US"/>
        </w:rPr>
        <w:t>Oddziały</w:t>
      </w:r>
      <w:proofErr w:type="spellEnd"/>
      <w:r>
        <w:rPr>
          <w:lang w:val="en-US"/>
        </w:rPr>
        <w:t xml:space="preserve"> </w:t>
      </w:r>
      <w:proofErr w:type="spellStart"/>
      <w:r>
        <w:rPr>
          <w:lang w:val="en-US"/>
        </w:rPr>
        <w:t>złożą</w:t>
      </w:r>
      <w:proofErr w:type="spellEnd"/>
      <w:r>
        <w:rPr>
          <w:lang w:val="en-US"/>
        </w:rPr>
        <w:t xml:space="preserve"> w </w:t>
      </w:r>
      <w:proofErr w:type="spellStart"/>
      <w:r>
        <w:rPr>
          <w:lang w:val="en-US"/>
        </w:rPr>
        <w:t>formie</w:t>
      </w:r>
      <w:proofErr w:type="spellEnd"/>
      <w:r>
        <w:rPr>
          <w:lang w:val="en-US"/>
        </w:rPr>
        <w:t xml:space="preserve"> </w:t>
      </w:r>
      <w:proofErr w:type="spellStart"/>
      <w:r>
        <w:rPr>
          <w:lang w:val="en-US"/>
        </w:rPr>
        <w:t>elektronicznej</w:t>
      </w:r>
      <w:proofErr w:type="spellEnd"/>
      <w:r>
        <w:rPr>
          <w:lang w:val="en-US"/>
        </w:rPr>
        <w:t xml:space="preserve"> </w:t>
      </w:r>
      <w:proofErr w:type="spellStart"/>
      <w:r>
        <w:rPr>
          <w:lang w:val="en-US"/>
        </w:rPr>
        <w:t>adresy</w:t>
      </w:r>
      <w:proofErr w:type="spellEnd"/>
      <w:r>
        <w:rPr>
          <w:lang w:val="en-US"/>
        </w:rPr>
        <w:t xml:space="preserve"> </w:t>
      </w:r>
      <w:proofErr w:type="spellStart"/>
      <w:r>
        <w:rPr>
          <w:lang w:val="en-US"/>
        </w:rPr>
        <w:t>wszystkich</w:t>
      </w:r>
      <w:proofErr w:type="spellEnd"/>
      <w:r>
        <w:rPr>
          <w:lang w:val="en-US"/>
        </w:rPr>
        <w:t xml:space="preserve"> </w:t>
      </w:r>
      <w:proofErr w:type="spellStart"/>
      <w:r>
        <w:rPr>
          <w:lang w:val="en-US"/>
        </w:rPr>
        <w:t>posesji</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których</w:t>
      </w:r>
      <w:proofErr w:type="spellEnd"/>
      <w:r>
        <w:rPr>
          <w:lang w:val="en-US"/>
        </w:rPr>
        <w:t xml:space="preserve"> </w:t>
      </w:r>
      <w:proofErr w:type="spellStart"/>
      <w:r>
        <w:rPr>
          <w:lang w:val="en-US"/>
        </w:rPr>
        <w:t>znajdują</w:t>
      </w:r>
      <w:proofErr w:type="spellEnd"/>
      <w:r>
        <w:rPr>
          <w:lang w:val="en-US"/>
        </w:rPr>
        <w:t xml:space="preserve"> </w:t>
      </w:r>
      <w:proofErr w:type="spellStart"/>
      <w:r>
        <w:rPr>
          <w:lang w:val="en-US"/>
        </w:rPr>
        <w:t>się</w:t>
      </w:r>
      <w:proofErr w:type="spellEnd"/>
      <w:r>
        <w:rPr>
          <w:lang w:val="en-US"/>
        </w:rPr>
        <w:t xml:space="preserve"> </w:t>
      </w:r>
      <w:proofErr w:type="spellStart"/>
      <w:r>
        <w:rPr>
          <w:lang w:val="en-US"/>
        </w:rPr>
        <w:t>gołębniki</w:t>
      </w:r>
      <w:proofErr w:type="spellEnd"/>
      <w:r>
        <w:rPr>
          <w:lang w:val="en-US"/>
        </w:rPr>
        <w:t xml:space="preserve"> z </w:t>
      </w:r>
      <w:proofErr w:type="spellStart"/>
      <w:r>
        <w:rPr>
          <w:lang w:val="en-US"/>
        </w:rPr>
        <w:t>których</w:t>
      </w:r>
      <w:proofErr w:type="spellEnd"/>
      <w:r>
        <w:rPr>
          <w:lang w:val="en-US"/>
        </w:rPr>
        <w:t xml:space="preserve"> </w:t>
      </w:r>
      <w:proofErr w:type="spellStart"/>
      <w:r>
        <w:rPr>
          <w:lang w:val="en-US"/>
        </w:rPr>
        <w:t>lotują</w:t>
      </w:r>
      <w:proofErr w:type="spellEnd"/>
      <w:r>
        <w:rPr>
          <w:lang w:val="en-US"/>
        </w:rPr>
        <w:t xml:space="preserve"> </w:t>
      </w:r>
      <w:proofErr w:type="spellStart"/>
      <w:r>
        <w:rPr>
          <w:lang w:val="en-US"/>
        </w:rPr>
        <w:t>hodowcy</w:t>
      </w:r>
      <w:proofErr w:type="spellEnd"/>
      <w:r>
        <w:rPr>
          <w:lang w:val="en-US"/>
        </w:rPr>
        <w:t xml:space="preserve">, </w:t>
      </w:r>
      <w:proofErr w:type="spellStart"/>
      <w:r>
        <w:rPr>
          <w:lang w:val="en-US"/>
        </w:rPr>
        <w:t>którzy</w:t>
      </w:r>
      <w:proofErr w:type="spellEnd"/>
      <w:r>
        <w:rPr>
          <w:lang w:val="en-US"/>
        </w:rPr>
        <w:t xml:space="preserve"> </w:t>
      </w:r>
      <w:proofErr w:type="spellStart"/>
      <w:r>
        <w:rPr>
          <w:lang w:val="en-US"/>
        </w:rPr>
        <w:t>złożyli</w:t>
      </w:r>
      <w:proofErr w:type="spellEnd"/>
      <w:r>
        <w:rPr>
          <w:lang w:val="en-US"/>
        </w:rPr>
        <w:t xml:space="preserve"> </w:t>
      </w:r>
      <w:proofErr w:type="spellStart"/>
      <w:r>
        <w:rPr>
          <w:lang w:val="en-US"/>
        </w:rPr>
        <w:t>spisy</w:t>
      </w:r>
      <w:proofErr w:type="spellEnd"/>
      <w:r>
        <w:rPr>
          <w:lang w:val="en-US"/>
        </w:rPr>
        <w:t xml:space="preserve">! </w:t>
      </w:r>
    </w:p>
    <w:p w14:paraId="0269DDC6" w14:textId="77777777" w:rsidR="004C5B91" w:rsidRPr="004C5B91" w:rsidRDefault="004C5B91" w:rsidP="00F51A37">
      <w:pPr>
        <w:rPr>
          <w:lang w:val="pl"/>
        </w:rPr>
      </w:pPr>
      <w:r w:rsidRPr="004C5B91">
        <w:rPr>
          <w:lang w:val="pl"/>
        </w:rPr>
        <w:t xml:space="preserve">a) </w:t>
      </w:r>
      <w:r w:rsidRPr="004C5B91">
        <w:rPr>
          <w:b/>
          <w:bCs/>
          <w:lang w:val="pl"/>
        </w:rPr>
        <w:t>Plan Lotów</w:t>
      </w:r>
      <w:r w:rsidRPr="004C5B91">
        <w:rPr>
          <w:lang w:val="pl"/>
        </w:rPr>
        <w:t xml:space="preserve"> ma zawierać:</w:t>
      </w:r>
    </w:p>
    <w:p w14:paraId="326D9E84" w14:textId="77777777" w:rsidR="004C5B91" w:rsidRPr="004C5B91" w:rsidRDefault="004C5B91" w:rsidP="00F51A37">
      <w:pPr>
        <w:rPr>
          <w:lang w:val="en-US"/>
        </w:rPr>
      </w:pPr>
      <w:r w:rsidRPr="004C5B91">
        <w:rPr>
          <w:lang w:val="pl"/>
        </w:rPr>
        <w:lastRenderedPageBreak/>
        <w:t>- daty lotów</w:t>
      </w:r>
      <w:r w:rsidRPr="004C5B91">
        <w:rPr>
          <w:lang w:val="pl"/>
        </w:rPr>
        <w:br/>
        <w:t xml:space="preserve"> - dzień tygodnia</w:t>
      </w:r>
      <w:r w:rsidRPr="004C5B91">
        <w:rPr>
          <w:lang w:val="pl"/>
        </w:rPr>
        <w:br/>
        <w:t xml:space="preserve"> - nazwy miejscowości wypuszczenia</w:t>
      </w:r>
      <w:r w:rsidRPr="004C5B91">
        <w:rPr>
          <w:lang w:val="pl"/>
        </w:rPr>
        <w:br/>
        <w:t xml:space="preserve"> - </w:t>
      </w:r>
      <w:proofErr w:type="spellStart"/>
      <w:r w:rsidRPr="004C5B91">
        <w:rPr>
          <w:lang w:val="pl"/>
        </w:rPr>
        <w:t>wsp</w:t>
      </w:r>
      <w:r w:rsidRPr="004C5B91">
        <w:rPr>
          <w:lang w:val="en-US"/>
        </w:rPr>
        <w:t>ółrzędne</w:t>
      </w:r>
      <w:proofErr w:type="spellEnd"/>
      <w:r w:rsidRPr="004C5B91">
        <w:rPr>
          <w:lang w:val="en-US"/>
        </w:rPr>
        <w:t xml:space="preserve"> </w:t>
      </w:r>
      <w:proofErr w:type="spellStart"/>
      <w:r w:rsidRPr="004C5B91">
        <w:rPr>
          <w:lang w:val="en-US"/>
        </w:rPr>
        <w:t>geograficzne</w:t>
      </w:r>
      <w:proofErr w:type="spellEnd"/>
      <w:r w:rsidRPr="004C5B91">
        <w:rPr>
          <w:lang w:val="en-US"/>
        </w:rPr>
        <w:t xml:space="preserve"> </w:t>
      </w:r>
      <w:proofErr w:type="spellStart"/>
      <w:r w:rsidRPr="004C5B91">
        <w:rPr>
          <w:lang w:val="en-US"/>
        </w:rPr>
        <w:t>miejsc</w:t>
      </w:r>
      <w:proofErr w:type="spellEnd"/>
      <w:r w:rsidRPr="004C5B91">
        <w:rPr>
          <w:lang w:val="en-US"/>
        </w:rPr>
        <w:t xml:space="preserve"> </w:t>
      </w:r>
      <w:proofErr w:type="spellStart"/>
      <w:r w:rsidRPr="004C5B91">
        <w:rPr>
          <w:lang w:val="en-US"/>
        </w:rPr>
        <w:t>wypuszczenia</w:t>
      </w:r>
      <w:proofErr w:type="spellEnd"/>
    </w:p>
    <w:p w14:paraId="32670087" w14:textId="36F0854F" w:rsidR="004C5B91" w:rsidRPr="004C5B91" w:rsidRDefault="004C5B91" w:rsidP="00F51A37">
      <w:pPr>
        <w:rPr>
          <w:lang w:val="pl"/>
        </w:rPr>
      </w:pPr>
      <w:r w:rsidRPr="004C5B91">
        <w:rPr>
          <w:lang w:val="pl"/>
        </w:rPr>
        <w:t>- rodzaj kategorii lotu</w:t>
      </w:r>
    </w:p>
    <w:p w14:paraId="348C0BF7" w14:textId="77777777" w:rsidR="004C5B91" w:rsidRPr="004C5B91" w:rsidRDefault="004C5B91" w:rsidP="00F51A37">
      <w:pPr>
        <w:rPr>
          <w:lang w:val="pl"/>
        </w:rPr>
      </w:pPr>
      <w:r w:rsidRPr="004C5B91">
        <w:rPr>
          <w:lang w:val="pl"/>
        </w:rPr>
        <w:t>- rodzaje sporządzanych list konkursowych</w:t>
      </w:r>
    </w:p>
    <w:p w14:paraId="7BB3E329" w14:textId="77777777" w:rsidR="004C5B91" w:rsidRPr="004C5B91" w:rsidRDefault="004C5B91" w:rsidP="00F51A37">
      <w:pPr>
        <w:rPr>
          <w:lang w:val="en-US"/>
        </w:rPr>
      </w:pPr>
      <w:r w:rsidRPr="004C5B91">
        <w:rPr>
          <w:lang w:val="pl"/>
        </w:rPr>
        <w:t>- wykaz oddział</w:t>
      </w:r>
      <w:proofErr w:type="spellStart"/>
      <w:r w:rsidRPr="004C5B91">
        <w:rPr>
          <w:lang w:val="en-US"/>
        </w:rPr>
        <w:t>ów</w:t>
      </w:r>
      <w:proofErr w:type="spellEnd"/>
      <w:r w:rsidRPr="004C5B91">
        <w:rPr>
          <w:lang w:val="en-US"/>
        </w:rPr>
        <w:t xml:space="preserve"> </w:t>
      </w:r>
      <w:proofErr w:type="spellStart"/>
      <w:r w:rsidRPr="004C5B91">
        <w:rPr>
          <w:lang w:val="en-US"/>
        </w:rPr>
        <w:t>wchodzący</w:t>
      </w:r>
      <w:proofErr w:type="spellEnd"/>
      <w:r w:rsidRPr="004C5B91">
        <w:rPr>
          <w:lang w:val="en-US"/>
        </w:rPr>
        <w:t xml:space="preserve"> </w:t>
      </w:r>
      <w:proofErr w:type="spellStart"/>
      <w:r w:rsidRPr="004C5B91">
        <w:rPr>
          <w:lang w:val="en-US"/>
        </w:rPr>
        <w:t>skład</w:t>
      </w:r>
      <w:proofErr w:type="spellEnd"/>
      <w:r w:rsidRPr="004C5B91">
        <w:rPr>
          <w:lang w:val="en-US"/>
        </w:rPr>
        <w:t xml:space="preserve"> </w:t>
      </w:r>
      <w:proofErr w:type="spellStart"/>
      <w:r w:rsidRPr="004C5B91">
        <w:rPr>
          <w:lang w:val="en-US"/>
        </w:rPr>
        <w:t>listy</w:t>
      </w:r>
      <w:proofErr w:type="spellEnd"/>
      <w:r w:rsidRPr="004C5B91">
        <w:rPr>
          <w:lang w:val="en-US"/>
        </w:rPr>
        <w:t xml:space="preserve"> </w:t>
      </w:r>
      <w:proofErr w:type="spellStart"/>
      <w:r w:rsidRPr="004C5B91">
        <w:rPr>
          <w:lang w:val="en-US"/>
        </w:rPr>
        <w:t>okręgowej</w:t>
      </w:r>
      <w:proofErr w:type="spellEnd"/>
      <w:r w:rsidRPr="004C5B91">
        <w:rPr>
          <w:lang w:val="en-US"/>
        </w:rPr>
        <w:t xml:space="preserve"> </w:t>
      </w:r>
      <w:proofErr w:type="spellStart"/>
      <w:r w:rsidRPr="004C5B91">
        <w:rPr>
          <w:lang w:val="en-US"/>
        </w:rPr>
        <w:t>oraz</w:t>
      </w:r>
      <w:proofErr w:type="spellEnd"/>
      <w:r w:rsidRPr="004C5B91">
        <w:rPr>
          <w:lang w:val="en-US"/>
        </w:rPr>
        <w:t xml:space="preserve"> </w:t>
      </w:r>
      <w:proofErr w:type="spellStart"/>
      <w:r w:rsidRPr="004C5B91">
        <w:rPr>
          <w:lang w:val="en-US"/>
        </w:rPr>
        <w:t>rejonowej</w:t>
      </w:r>
      <w:proofErr w:type="spellEnd"/>
    </w:p>
    <w:p w14:paraId="0B99EC0A" w14:textId="0E8341A1" w:rsidR="004C5B91" w:rsidRPr="004C5B91" w:rsidRDefault="004C5B91" w:rsidP="00F51A37">
      <w:pPr>
        <w:rPr>
          <w:lang w:val="en-US"/>
        </w:rPr>
      </w:pPr>
      <w:r w:rsidRPr="004C5B91">
        <w:rPr>
          <w:lang w:val="pl"/>
        </w:rPr>
        <w:t xml:space="preserve">b) Współrzędne miejscowości wypuszczenia – zgodnie ze </w:t>
      </w:r>
      <w:proofErr w:type="spellStart"/>
      <w:r w:rsidRPr="004C5B91">
        <w:rPr>
          <w:lang w:val="pl"/>
        </w:rPr>
        <w:t>wsp</w:t>
      </w:r>
      <w:r w:rsidRPr="004C5B91">
        <w:rPr>
          <w:lang w:val="en-US"/>
        </w:rPr>
        <w:t>ółrzędnymi</w:t>
      </w:r>
      <w:proofErr w:type="spellEnd"/>
      <w:r w:rsidR="007445E7">
        <w:rPr>
          <w:lang w:val="en-US"/>
        </w:rPr>
        <w:t xml:space="preserve"> </w:t>
      </w:r>
      <w:r w:rsidRPr="004C5B91">
        <w:rPr>
          <w:lang w:val="pl"/>
        </w:rPr>
        <w:t xml:space="preserve">podanymi przez Zarząd </w:t>
      </w:r>
      <w:proofErr w:type="spellStart"/>
      <w:r w:rsidRPr="004C5B91">
        <w:rPr>
          <w:lang w:val="pl"/>
        </w:rPr>
        <w:t>Gł</w:t>
      </w:r>
      <w:r w:rsidRPr="004C5B91">
        <w:rPr>
          <w:lang w:val="en-US"/>
        </w:rPr>
        <w:t>ówny</w:t>
      </w:r>
      <w:proofErr w:type="spellEnd"/>
      <w:r w:rsidRPr="004C5B91">
        <w:rPr>
          <w:lang w:val="en-US"/>
        </w:rPr>
        <w:t xml:space="preserve"> </w:t>
      </w:r>
      <w:proofErr w:type="spellStart"/>
      <w:r w:rsidRPr="004C5B91">
        <w:rPr>
          <w:lang w:val="en-US"/>
        </w:rPr>
        <w:t>na</w:t>
      </w:r>
      <w:proofErr w:type="spellEnd"/>
      <w:r w:rsidRPr="004C5B91">
        <w:rPr>
          <w:lang w:val="en-US"/>
        </w:rPr>
        <w:t xml:space="preserve"> </w:t>
      </w:r>
      <w:proofErr w:type="spellStart"/>
      <w:r w:rsidRPr="004C5B91">
        <w:rPr>
          <w:lang w:val="en-US"/>
        </w:rPr>
        <w:t>stronie</w:t>
      </w:r>
      <w:proofErr w:type="spellEnd"/>
      <w:r w:rsidRPr="004C5B91">
        <w:rPr>
          <w:lang w:val="en-US"/>
        </w:rPr>
        <w:t xml:space="preserve"> </w:t>
      </w:r>
      <w:hyperlink r:id="rId5" w:history="1">
        <w:r w:rsidR="009A60C4" w:rsidRPr="00CC42C5">
          <w:rPr>
            <w:rStyle w:val="Hipercze"/>
            <w:lang w:val="en-US"/>
          </w:rPr>
          <w:t>www.pzhgp.online.pl</w:t>
        </w:r>
      </w:hyperlink>
    </w:p>
    <w:p w14:paraId="5FD60057" w14:textId="36D695BD" w:rsidR="004C5B91" w:rsidRPr="004C5B91" w:rsidRDefault="004C5B91" w:rsidP="00F51A37">
      <w:pPr>
        <w:rPr>
          <w:lang w:val="en-US"/>
        </w:rPr>
      </w:pPr>
      <w:r w:rsidRPr="004C5B91">
        <w:rPr>
          <w:b/>
          <w:bCs/>
          <w:lang w:val="pl"/>
        </w:rPr>
        <w:t xml:space="preserve">c) Dodatkowo </w:t>
      </w:r>
      <w:r w:rsidRPr="004C5B91">
        <w:rPr>
          <w:lang w:val="pl"/>
        </w:rPr>
        <w:t>jeden komplet spisów wraz z potwierdzonymi szczepieniami gołęb</w:t>
      </w:r>
      <w:r w:rsidR="00F51A37">
        <w:rPr>
          <w:lang w:val="pl"/>
        </w:rPr>
        <w:t>i</w:t>
      </w:r>
      <w:r w:rsidRPr="004C5B91">
        <w:rPr>
          <w:lang w:val="pl"/>
        </w:rPr>
        <w:t xml:space="preserve"> przeciw </w:t>
      </w:r>
      <w:proofErr w:type="spellStart"/>
      <w:r w:rsidRPr="004C5B91">
        <w:rPr>
          <w:lang w:val="pl"/>
        </w:rPr>
        <w:t>paramyksowirozie</w:t>
      </w:r>
      <w:proofErr w:type="spellEnd"/>
      <w:r w:rsidRPr="004C5B91">
        <w:rPr>
          <w:lang w:val="pl"/>
        </w:rPr>
        <w:t xml:space="preserve"> , Zarządy Oddział</w:t>
      </w:r>
      <w:proofErr w:type="spellStart"/>
      <w:r w:rsidRPr="004C5B91">
        <w:rPr>
          <w:lang w:val="en-US"/>
        </w:rPr>
        <w:t>ów</w:t>
      </w:r>
      <w:proofErr w:type="spellEnd"/>
      <w:r w:rsidRPr="004C5B91">
        <w:rPr>
          <w:lang w:val="en-US"/>
        </w:rPr>
        <w:t xml:space="preserve"> </w:t>
      </w:r>
      <w:proofErr w:type="spellStart"/>
      <w:r w:rsidRPr="004C5B91">
        <w:rPr>
          <w:lang w:val="en-US"/>
        </w:rPr>
        <w:t>zostawią</w:t>
      </w:r>
      <w:proofErr w:type="spellEnd"/>
      <w:r w:rsidRPr="004C5B91">
        <w:rPr>
          <w:lang w:val="en-US"/>
        </w:rPr>
        <w:t xml:space="preserve"> </w:t>
      </w:r>
      <w:proofErr w:type="spellStart"/>
      <w:r w:rsidRPr="004C5B91">
        <w:rPr>
          <w:lang w:val="en-US"/>
        </w:rPr>
        <w:t>sobie</w:t>
      </w:r>
      <w:proofErr w:type="spellEnd"/>
      <w:r w:rsidRPr="004C5B91">
        <w:rPr>
          <w:lang w:val="en-US"/>
        </w:rPr>
        <w:t xml:space="preserve"> </w:t>
      </w:r>
      <w:proofErr w:type="spellStart"/>
      <w:r w:rsidRPr="004C5B91">
        <w:rPr>
          <w:lang w:val="en-US"/>
        </w:rPr>
        <w:t>dla</w:t>
      </w:r>
      <w:proofErr w:type="spellEnd"/>
      <w:r w:rsidRPr="004C5B91">
        <w:rPr>
          <w:lang w:val="en-US"/>
        </w:rPr>
        <w:t xml:space="preserve"> </w:t>
      </w:r>
      <w:proofErr w:type="spellStart"/>
      <w:r w:rsidRPr="004C5B91">
        <w:rPr>
          <w:lang w:val="en-US"/>
        </w:rPr>
        <w:t>posiadania</w:t>
      </w:r>
      <w:proofErr w:type="spellEnd"/>
      <w:r w:rsidRPr="004C5B91">
        <w:rPr>
          <w:lang w:val="en-US"/>
        </w:rPr>
        <w:t xml:space="preserve"> </w:t>
      </w:r>
      <w:proofErr w:type="spellStart"/>
      <w:r w:rsidRPr="004C5B91">
        <w:rPr>
          <w:lang w:val="en-US"/>
        </w:rPr>
        <w:t>niezbędnej</w:t>
      </w:r>
      <w:proofErr w:type="spellEnd"/>
      <w:r w:rsidRPr="004C5B91">
        <w:rPr>
          <w:lang w:val="en-US"/>
        </w:rPr>
        <w:t xml:space="preserve"> </w:t>
      </w:r>
      <w:proofErr w:type="spellStart"/>
      <w:r w:rsidRPr="004C5B91">
        <w:rPr>
          <w:lang w:val="en-US"/>
        </w:rPr>
        <w:t>dokumentacji</w:t>
      </w:r>
      <w:proofErr w:type="spellEnd"/>
      <w:r w:rsidRPr="004C5B91">
        <w:rPr>
          <w:lang w:val="en-US"/>
        </w:rPr>
        <w:t xml:space="preserve"> w </w:t>
      </w:r>
      <w:proofErr w:type="spellStart"/>
      <w:r w:rsidRPr="004C5B91">
        <w:rPr>
          <w:lang w:val="en-US"/>
        </w:rPr>
        <w:t>razie</w:t>
      </w:r>
      <w:proofErr w:type="spellEnd"/>
      <w:r w:rsidRPr="004C5B91">
        <w:rPr>
          <w:lang w:val="en-US"/>
        </w:rPr>
        <w:t xml:space="preserve">  </w:t>
      </w:r>
      <w:proofErr w:type="spellStart"/>
      <w:r w:rsidRPr="004C5B91">
        <w:rPr>
          <w:lang w:val="en-US"/>
        </w:rPr>
        <w:t>ewentualnej</w:t>
      </w:r>
      <w:proofErr w:type="spellEnd"/>
      <w:r w:rsidRPr="004C5B91">
        <w:rPr>
          <w:lang w:val="en-US"/>
        </w:rPr>
        <w:t xml:space="preserve"> </w:t>
      </w:r>
      <w:proofErr w:type="spellStart"/>
      <w:r w:rsidRPr="004C5B91">
        <w:rPr>
          <w:lang w:val="en-US"/>
        </w:rPr>
        <w:t>kontroli</w:t>
      </w:r>
      <w:proofErr w:type="spellEnd"/>
      <w:r w:rsidRPr="004C5B91">
        <w:rPr>
          <w:lang w:val="en-US"/>
        </w:rPr>
        <w:t xml:space="preserve"> </w:t>
      </w:r>
      <w:proofErr w:type="spellStart"/>
      <w:r w:rsidRPr="004C5B91">
        <w:rPr>
          <w:lang w:val="en-US"/>
        </w:rPr>
        <w:t>przez</w:t>
      </w:r>
      <w:proofErr w:type="spellEnd"/>
      <w:r w:rsidRPr="004C5B91">
        <w:rPr>
          <w:lang w:val="en-US"/>
        </w:rPr>
        <w:t xml:space="preserve"> </w:t>
      </w:r>
      <w:proofErr w:type="spellStart"/>
      <w:r w:rsidRPr="004C5B91">
        <w:rPr>
          <w:lang w:val="en-US"/>
        </w:rPr>
        <w:t>odpowiednie</w:t>
      </w:r>
      <w:proofErr w:type="spellEnd"/>
      <w:r w:rsidRPr="004C5B91">
        <w:rPr>
          <w:lang w:val="en-US"/>
        </w:rPr>
        <w:t xml:space="preserve">  </w:t>
      </w:r>
      <w:proofErr w:type="spellStart"/>
      <w:r w:rsidRPr="004C5B91">
        <w:rPr>
          <w:lang w:val="en-US"/>
        </w:rPr>
        <w:t>służby</w:t>
      </w:r>
      <w:proofErr w:type="spellEnd"/>
      <w:r w:rsidRPr="004C5B91">
        <w:rPr>
          <w:lang w:val="en-US"/>
        </w:rPr>
        <w:t xml:space="preserve"> </w:t>
      </w:r>
      <w:proofErr w:type="spellStart"/>
      <w:r w:rsidRPr="004C5B91">
        <w:rPr>
          <w:lang w:val="en-US"/>
        </w:rPr>
        <w:t>podczas</w:t>
      </w:r>
      <w:proofErr w:type="spellEnd"/>
      <w:r w:rsidRPr="004C5B91">
        <w:rPr>
          <w:lang w:val="en-US"/>
        </w:rPr>
        <w:t xml:space="preserve"> </w:t>
      </w:r>
      <w:proofErr w:type="spellStart"/>
      <w:r w:rsidRPr="004C5B91">
        <w:rPr>
          <w:lang w:val="en-US"/>
        </w:rPr>
        <w:t>transportu</w:t>
      </w:r>
      <w:proofErr w:type="spellEnd"/>
      <w:r w:rsidRPr="004C5B91">
        <w:rPr>
          <w:lang w:val="en-US"/>
        </w:rPr>
        <w:t xml:space="preserve"> </w:t>
      </w:r>
      <w:proofErr w:type="spellStart"/>
      <w:r w:rsidRPr="004C5B91">
        <w:rPr>
          <w:lang w:val="en-US"/>
        </w:rPr>
        <w:t>gołębi</w:t>
      </w:r>
      <w:proofErr w:type="spellEnd"/>
      <w:r w:rsidRPr="004C5B91">
        <w:rPr>
          <w:lang w:val="en-US"/>
        </w:rPr>
        <w:t xml:space="preserve"> </w:t>
      </w:r>
      <w:proofErr w:type="spellStart"/>
      <w:r w:rsidRPr="004C5B91">
        <w:rPr>
          <w:lang w:val="en-US"/>
        </w:rPr>
        <w:t>na</w:t>
      </w:r>
      <w:proofErr w:type="spellEnd"/>
      <w:r w:rsidRPr="004C5B91">
        <w:rPr>
          <w:lang w:val="en-US"/>
        </w:rPr>
        <w:t xml:space="preserve"> </w:t>
      </w:r>
      <w:proofErr w:type="spellStart"/>
      <w:r w:rsidRPr="004C5B91">
        <w:rPr>
          <w:lang w:val="en-US"/>
        </w:rPr>
        <w:t>loty</w:t>
      </w:r>
      <w:proofErr w:type="spellEnd"/>
      <w:r w:rsidRPr="004C5B91">
        <w:rPr>
          <w:lang w:val="en-US"/>
        </w:rPr>
        <w:t xml:space="preserve"> </w:t>
      </w:r>
      <w:proofErr w:type="spellStart"/>
      <w:r w:rsidRPr="004C5B91">
        <w:rPr>
          <w:lang w:val="en-US"/>
        </w:rPr>
        <w:t>konkursowe</w:t>
      </w:r>
      <w:proofErr w:type="spellEnd"/>
      <w:r w:rsidRPr="004C5B91">
        <w:rPr>
          <w:lang w:val="en-US"/>
        </w:rPr>
        <w:t>.</w:t>
      </w:r>
    </w:p>
    <w:p w14:paraId="335B5BA6" w14:textId="07C0CFFD" w:rsidR="004C5B91" w:rsidRPr="004C5B91" w:rsidRDefault="004C5B91" w:rsidP="00F51A37">
      <w:pPr>
        <w:rPr>
          <w:lang w:val="en-US"/>
        </w:rPr>
      </w:pPr>
      <w:r w:rsidRPr="004C5B91">
        <w:rPr>
          <w:b/>
          <w:bCs/>
          <w:lang w:val="pl"/>
        </w:rPr>
        <w:t>2. Złożenie Protokołu Przyporządkowania Gołębi</w:t>
      </w:r>
      <w:r w:rsidRPr="004C5B91">
        <w:rPr>
          <w:lang w:val="pl"/>
        </w:rPr>
        <w:t xml:space="preserve">   </w:t>
      </w:r>
      <w:r w:rsidRPr="004C5B91">
        <w:rPr>
          <w:lang w:val="pl"/>
        </w:rPr>
        <w:br/>
        <w:t xml:space="preserve">     Każdy hodowca </w:t>
      </w:r>
      <w:r w:rsidR="00F51A37">
        <w:rPr>
          <w:lang w:val="pl"/>
        </w:rPr>
        <w:t>korzystający z</w:t>
      </w:r>
      <w:r w:rsidRPr="004C5B91">
        <w:rPr>
          <w:lang w:val="pl"/>
        </w:rPr>
        <w:t xml:space="preserve"> ESK </w:t>
      </w:r>
      <w:r w:rsidR="00F51A37">
        <w:rPr>
          <w:lang w:val="pl"/>
        </w:rPr>
        <w:t>zobowiązany jest złożyć</w:t>
      </w:r>
      <w:r w:rsidRPr="004C5B91">
        <w:rPr>
          <w:lang w:val="pl"/>
        </w:rPr>
        <w:t xml:space="preserve"> w </w:t>
      </w:r>
      <w:r w:rsidR="00F51A37">
        <w:rPr>
          <w:lang w:val="pl"/>
        </w:rPr>
        <w:t>2</w:t>
      </w:r>
      <w:r w:rsidRPr="004C5B91">
        <w:rPr>
          <w:lang w:val="en-US"/>
        </w:rPr>
        <w:t xml:space="preserve"> </w:t>
      </w:r>
      <w:proofErr w:type="spellStart"/>
      <w:r w:rsidRPr="004C5B91">
        <w:rPr>
          <w:lang w:val="en-US"/>
        </w:rPr>
        <w:t>egzemplarzach</w:t>
      </w:r>
      <w:proofErr w:type="spellEnd"/>
      <w:r w:rsidRPr="004C5B91">
        <w:rPr>
          <w:lang w:val="en-US"/>
        </w:rPr>
        <w:t xml:space="preserve"> </w:t>
      </w:r>
      <w:proofErr w:type="spellStart"/>
      <w:r w:rsidRPr="004C5B91">
        <w:rPr>
          <w:lang w:val="en-US"/>
        </w:rPr>
        <w:t>Protokół</w:t>
      </w:r>
      <w:proofErr w:type="spellEnd"/>
      <w:r w:rsidR="00F51A37">
        <w:rPr>
          <w:lang w:val="en-US"/>
        </w:rPr>
        <w:t xml:space="preserve"> </w:t>
      </w:r>
      <w:r w:rsidRPr="004C5B91">
        <w:rPr>
          <w:lang w:val="pl"/>
        </w:rPr>
        <w:t xml:space="preserve">Przyporządkowania </w:t>
      </w:r>
      <w:r w:rsidR="00F51A37">
        <w:rPr>
          <w:lang w:val="pl"/>
        </w:rPr>
        <w:t xml:space="preserve">podczas pierwszego </w:t>
      </w:r>
      <w:proofErr w:type="spellStart"/>
      <w:r w:rsidR="00F51A37">
        <w:rPr>
          <w:lang w:val="pl"/>
        </w:rPr>
        <w:t>koszowania</w:t>
      </w:r>
      <w:proofErr w:type="spellEnd"/>
      <w:r w:rsidR="00F51A37">
        <w:rPr>
          <w:lang w:val="pl"/>
        </w:rPr>
        <w:t xml:space="preserve"> gołębi</w:t>
      </w:r>
      <w:r w:rsidRPr="004C5B91">
        <w:rPr>
          <w:lang w:val="pl"/>
        </w:rPr>
        <w:t>. Protokoły trzeba</w:t>
      </w:r>
      <w:r w:rsidR="00F51A37">
        <w:rPr>
          <w:lang w:val="en-US"/>
        </w:rPr>
        <w:t xml:space="preserve"> </w:t>
      </w:r>
      <w:r w:rsidRPr="004C5B91">
        <w:rPr>
          <w:lang w:val="pl"/>
        </w:rPr>
        <w:t xml:space="preserve">skompletować z </w:t>
      </w:r>
      <w:r w:rsidRPr="004C5B91">
        <w:rPr>
          <w:b/>
          <w:bCs/>
          <w:lang w:val="pl"/>
        </w:rPr>
        <w:t>listami startowymi</w:t>
      </w:r>
      <w:r w:rsidRPr="004C5B91">
        <w:rPr>
          <w:lang w:val="pl"/>
        </w:rPr>
        <w:t xml:space="preserve"> z pierwszego lotu konkursowego. </w:t>
      </w:r>
      <w:r w:rsidRPr="004C5B91">
        <w:rPr>
          <w:lang w:val="pl"/>
        </w:rPr>
        <w:br/>
      </w:r>
      <w:r w:rsidR="00F51A37">
        <w:rPr>
          <w:b/>
          <w:bCs/>
          <w:lang w:val="pl"/>
        </w:rPr>
        <w:t>Protokół</w:t>
      </w:r>
      <w:r w:rsidRPr="004C5B91">
        <w:rPr>
          <w:b/>
          <w:bCs/>
          <w:lang w:val="pl"/>
        </w:rPr>
        <w:t xml:space="preserve"> Przyporządkowania należy </w:t>
      </w:r>
      <w:r w:rsidR="00F51A37">
        <w:rPr>
          <w:b/>
          <w:bCs/>
          <w:lang w:val="pl"/>
        </w:rPr>
        <w:t xml:space="preserve">wydrukować </w:t>
      </w:r>
      <w:r w:rsidRPr="004C5B91">
        <w:rPr>
          <w:b/>
          <w:bCs/>
          <w:lang w:val="pl"/>
        </w:rPr>
        <w:t xml:space="preserve">podczas pierwszego </w:t>
      </w:r>
      <w:proofErr w:type="spellStart"/>
      <w:r w:rsidRPr="004C5B91">
        <w:rPr>
          <w:b/>
          <w:bCs/>
          <w:lang w:val="pl"/>
        </w:rPr>
        <w:t>koszowania</w:t>
      </w:r>
      <w:proofErr w:type="spellEnd"/>
      <w:r w:rsidRPr="004C5B91">
        <w:rPr>
          <w:b/>
          <w:bCs/>
          <w:lang w:val="pl"/>
        </w:rPr>
        <w:t xml:space="preserve"> gołębi, </w:t>
      </w:r>
      <w:r w:rsidR="00F51A37">
        <w:rPr>
          <w:b/>
          <w:bCs/>
          <w:lang w:val="pl"/>
        </w:rPr>
        <w:t>przed</w:t>
      </w:r>
      <w:r w:rsidRPr="004C5B91">
        <w:rPr>
          <w:b/>
          <w:bCs/>
          <w:lang w:val="pl"/>
        </w:rPr>
        <w:t xml:space="preserve"> zakończeni</w:t>
      </w:r>
      <w:r w:rsidR="00F51A37">
        <w:rPr>
          <w:b/>
          <w:bCs/>
          <w:lang w:val="pl"/>
        </w:rPr>
        <w:t>em</w:t>
      </w:r>
      <w:r w:rsidRPr="004C5B91">
        <w:rPr>
          <w:b/>
          <w:bCs/>
          <w:lang w:val="pl"/>
        </w:rPr>
        <w:t xml:space="preserve"> prac komisji.</w:t>
      </w:r>
    </w:p>
    <w:p w14:paraId="2D293D2B" w14:textId="77777777" w:rsidR="007445E7" w:rsidRPr="004C5B91" w:rsidRDefault="007445E7" w:rsidP="00F51A37">
      <w:pPr>
        <w:rPr>
          <w:b/>
          <w:bCs/>
          <w:lang w:val="pl"/>
        </w:rPr>
      </w:pPr>
    </w:p>
    <w:p w14:paraId="3974F753" w14:textId="77777777" w:rsidR="004C5B91" w:rsidRPr="004C5B91" w:rsidRDefault="004C5B91" w:rsidP="00F51A37">
      <w:pPr>
        <w:jc w:val="center"/>
        <w:rPr>
          <w:lang w:val="pl"/>
        </w:rPr>
      </w:pPr>
      <w:r w:rsidRPr="004C5B91">
        <w:rPr>
          <w:b/>
          <w:bCs/>
          <w:lang w:val="pl"/>
        </w:rPr>
        <w:t>§7</w:t>
      </w:r>
    </w:p>
    <w:p w14:paraId="5740F5DB" w14:textId="20EBC66C" w:rsidR="004C5B91" w:rsidRPr="004C5B91" w:rsidRDefault="004C5B91" w:rsidP="00737010">
      <w:pPr>
        <w:jc w:val="center"/>
        <w:rPr>
          <w:lang w:val="pl"/>
        </w:rPr>
      </w:pPr>
      <w:r w:rsidRPr="004C5B91">
        <w:rPr>
          <w:b/>
          <w:bCs/>
          <w:lang w:val="pl"/>
        </w:rPr>
        <w:t xml:space="preserve">Plan Lotów </w:t>
      </w:r>
      <w:r w:rsidRPr="004C5B91">
        <w:rPr>
          <w:b/>
          <w:bCs/>
        </w:rPr>
        <w:t xml:space="preserve">Okręgowych </w:t>
      </w:r>
    </w:p>
    <w:p w14:paraId="7224B011" w14:textId="3A670326" w:rsidR="004C5B91" w:rsidRPr="004C5B91" w:rsidRDefault="004C5B91" w:rsidP="00F51A37">
      <w:pPr>
        <w:rPr>
          <w:lang w:val="pl"/>
        </w:rPr>
      </w:pPr>
    </w:p>
    <w:tbl>
      <w:tblPr>
        <w:tblW w:w="0" w:type="auto"/>
        <w:tblInd w:w="-8" w:type="dxa"/>
        <w:tblLayout w:type="fixed"/>
        <w:tblCellMar>
          <w:left w:w="70" w:type="dxa"/>
          <w:right w:w="70" w:type="dxa"/>
        </w:tblCellMar>
        <w:tblLook w:val="0000" w:firstRow="0" w:lastRow="0" w:firstColumn="0" w:lastColumn="0" w:noHBand="0" w:noVBand="0"/>
      </w:tblPr>
      <w:tblGrid>
        <w:gridCol w:w="1502"/>
        <w:gridCol w:w="1502"/>
        <w:gridCol w:w="1410"/>
        <w:gridCol w:w="1595"/>
        <w:gridCol w:w="1502"/>
        <w:gridCol w:w="1502"/>
      </w:tblGrid>
      <w:tr w:rsidR="004C5B91" w:rsidRPr="004C5B91" w14:paraId="378C27EA" w14:textId="77777777">
        <w:trPr>
          <w:trHeight w:val="750"/>
        </w:trPr>
        <w:tc>
          <w:tcPr>
            <w:tcW w:w="1502" w:type="dxa"/>
            <w:tcBorders>
              <w:top w:val="single" w:sz="6" w:space="0" w:color="000000"/>
              <w:left w:val="single" w:sz="6" w:space="0" w:color="000000"/>
              <w:bottom w:val="single" w:sz="6" w:space="0" w:color="000000"/>
              <w:right w:val="nil"/>
            </w:tcBorders>
            <w:shd w:val="clear" w:color="000000" w:fill="FFFFFF"/>
            <w:vAlign w:val="center"/>
          </w:tcPr>
          <w:p w14:paraId="04837065" w14:textId="77777777" w:rsidR="004C5B91" w:rsidRPr="004C5B91" w:rsidRDefault="004C5B91" w:rsidP="00F51A37">
            <w:pPr>
              <w:rPr>
                <w:lang w:val="pl"/>
              </w:rPr>
            </w:pPr>
            <w:r w:rsidRPr="004C5B91">
              <w:rPr>
                <w:lang w:val="pl"/>
              </w:rPr>
              <w:t>L.p.</w:t>
            </w:r>
          </w:p>
        </w:tc>
        <w:tc>
          <w:tcPr>
            <w:tcW w:w="1502" w:type="dxa"/>
            <w:tcBorders>
              <w:top w:val="single" w:sz="6" w:space="0" w:color="000000"/>
              <w:left w:val="single" w:sz="6" w:space="0" w:color="000000"/>
              <w:bottom w:val="single" w:sz="6" w:space="0" w:color="000000"/>
              <w:right w:val="nil"/>
            </w:tcBorders>
            <w:shd w:val="clear" w:color="000000" w:fill="FFFFFF"/>
            <w:vAlign w:val="center"/>
          </w:tcPr>
          <w:p w14:paraId="417B7BAD" w14:textId="77777777" w:rsidR="004C5B91" w:rsidRPr="004C5B91" w:rsidRDefault="004C5B91" w:rsidP="00F51A37">
            <w:pPr>
              <w:rPr>
                <w:lang w:val="pl"/>
              </w:rPr>
            </w:pPr>
            <w:r w:rsidRPr="004C5B91">
              <w:rPr>
                <w:lang w:val="pl"/>
              </w:rPr>
              <w:t>Data Lotu</w:t>
            </w:r>
          </w:p>
        </w:tc>
        <w:tc>
          <w:tcPr>
            <w:tcW w:w="1410" w:type="dxa"/>
            <w:tcBorders>
              <w:top w:val="single" w:sz="6" w:space="0" w:color="000000"/>
              <w:left w:val="single" w:sz="6" w:space="0" w:color="000000"/>
              <w:bottom w:val="single" w:sz="6" w:space="0" w:color="000000"/>
              <w:right w:val="nil"/>
            </w:tcBorders>
            <w:shd w:val="clear" w:color="000000" w:fill="FFFFFF"/>
            <w:vAlign w:val="center"/>
          </w:tcPr>
          <w:p w14:paraId="39448366" w14:textId="77777777" w:rsidR="004C5B91" w:rsidRPr="004C5B91" w:rsidRDefault="004C5B91" w:rsidP="00F51A37">
            <w:pPr>
              <w:rPr>
                <w:lang w:val="pl"/>
              </w:rPr>
            </w:pPr>
            <w:r w:rsidRPr="004C5B91">
              <w:rPr>
                <w:lang w:val="pl"/>
              </w:rPr>
              <w:t>Miejsce Wypuszczenia</w:t>
            </w:r>
          </w:p>
        </w:tc>
        <w:tc>
          <w:tcPr>
            <w:tcW w:w="1595" w:type="dxa"/>
            <w:tcBorders>
              <w:top w:val="single" w:sz="6" w:space="0" w:color="000000"/>
              <w:left w:val="single" w:sz="6" w:space="0" w:color="000000"/>
              <w:bottom w:val="single" w:sz="6" w:space="0" w:color="000000"/>
              <w:right w:val="nil"/>
            </w:tcBorders>
            <w:shd w:val="clear" w:color="000000" w:fill="FFFFFF"/>
            <w:vAlign w:val="center"/>
          </w:tcPr>
          <w:p w14:paraId="1471BAF2" w14:textId="77777777" w:rsidR="004C5B91" w:rsidRPr="004C5B91" w:rsidRDefault="004C5B91" w:rsidP="00F51A37">
            <w:pPr>
              <w:rPr>
                <w:lang w:val="pl"/>
              </w:rPr>
            </w:pPr>
            <w:r w:rsidRPr="004C5B91">
              <w:rPr>
                <w:lang w:val="pl"/>
              </w:rPr>
              <w:t>Dzień tyg.</w:t>
            </w:r>
          </w:p>
        </w:tc>
        <w:tc>
          <w:tcPr>
            <w:tcW w:w="1502" w:type="dxa"/>
            <w:tcBorders>
              <w:top w:val="single" w:sz="6" w:space="0" w:color="000000"/>
              <w:left w:val="single" w:sz="6" w:space="0" w:color="000000"/>
              <w:bottom w:val="single" w:sz="6" w:space="0" w:color="000000"/>
              <w:right w:val="nil"/>
            </w:tcBorders>
            <w:shd w:val="clear" w:color="000000" w:fill="FFFFFF"/>
            <w:vAlign w:val="center"/>
          </w:tcPr>
          <w:p w14:paraId="6A1D960D" w14:textId="77777777" w:rsidR="004C5B91" w:rsidRPr="004C5B91" w:rsidRDefault="004C5B91" w:rsidP="00F51A37">
            <w:pPr>
              <w:rPr>
                <w:lang w:val="pl"/>
              </w:rPr>
            </w:pPr>
            <w:r w:rsidRPr="004C5B91">
              <w:rPr>
                <w:lang w:val="pl"/>
              </w:rPr>
              <w:t>Odległość lotu</w:t>
            </w:r>
          </w:p>
        </w:tc>
        <w:tc>
          <w:tcPr>
            <w:tcW w:w="150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C125D26" w14:textId="77777777" w:rsidR="004C5B91" w:rsidRPr="004C5B91" w:rsidRDefault="004C5B91" w:rsidP="00F51A37">
            <w:pPr>
              <w:rPr>
                <w:lang w:val="pl"/>
              </w:rPr>
            </w:pPr>
            <w:r w:rsidRPr="004C5B91">
              <w:rPr>
                <w:lang w:val="pl"/>
              </w:rPr>
              <w:t>Uwagi, Punkty</w:t>
            </w:r>
          </w:p>
        </w:tc>
      </w:tr>
      <w:tr w:rsidR="004C5B91" w:rsidRPr="004C5B91" w14:paraId="6A83C6D9" w14:textId="77777777">
        <w:trPr>
          <w:trHeight w:val="315"/>
        </w:trPr>
        <w:tc>
          <w:tcPr>
            <w:tcW w:w="1502" w:type="dxa"/>
            <w:tcBorders>
              <w:top w:val="single" w:sz="6" w:space="0" w:color="000000"/>
              <w:left w:val="single" w:sz="6" w:space="0" w:color="000000"/>
              <w:bottom w:val="single" w:sz="6" w:space="0" w:color="000000"/>
              <w:right w:val="nil"/>
            </w:tcBorders>
            <w:shd w:val="clear" w:color="000000" w:fill="FFFFFF"/>
            <w:vAlign w:val="bottom"/>
          </w:tcPr>
          <w:p w14:paraId="16E3FCD3" w14:textId="77777777" w:rsidR="004C5B91" w:rsidRPr="004C5B91" w:rsidRDefault="004C5B91" w:rsidP="00F51A37">
            <w:pPr>
              <w:rPr>
                <w:lang w:val="pl"/>
              </w:rPr>
            </w:pPr>
            <w:r w:rsidRPr="004C5B91">
              <w:rPr>
                <w:lang w:val="pl"/>
              </w:rPr>
              <w:t>1</w:t>
            </w:r>
          </w:p>
        </w:tc>
        <w:tc>
          <w:tcPr>
            <w:tcW w:w="1502" w:type="dxa"/>
            <w:tcBorders>
              <w:top w:val="single" w:sz="6" w:space="0" w:color="000000"/>
              <w:left w:val="single" w:sz="6" w:space="0" w:color="000000"/>
              <w:bottom w:val="single" w:sz="6" w:space="0" w:color="000000"/>
              <w:right w:val="nil"/>
            </w:tcBorders>
            <w:shd w:val="clear" w:color="000000" w:fill="FFFFFF"/>
            <w:vAlign w:val="bottom"/>
          </w:tcPr>
          <w:p w14:paraId="4366E2B3" w14:textId="3FCA646F" w:rsidR="004C5B91" w:rsidRPr="004C5B91" w:rsidRDefault="004C5B91" w:rsidP="00F51A37">
            <w:pPr>
              <w:rPr>
                <w:lang w:val="pl"/>
              </w:rPr>
            </w:pPr>
            <w:r w:rsidRPr="004C5B91">
              <w:rPr>
                <w:lang w:val="pl"/>
              </w:rPr>
              <w:t>2</w:t>
            </w:r>
            <w:r w:rsidR="009A60C4">
              <w:t>7</w:t>
            </w:r>
            <w:r w:rsidR="00F51A37">
              <w:rPr>
                <w:lang w:val="pl"/>
              </w:rPr>
              <w:t xml:space="preserve"> czerwiec</w:t>
            </w:r>
            <w:r w:rsidRPr="004C5B91">
              <w:t xml:space="preserve"> </w:t>
            </w:r>
            <w:r w:rsidRPr="004C5B91">
              <w:rPr>
                <w:lang w:val="pl"/>
              </w:rPr>
              <w:t>202</w:t>
            </w:r>
            <w:r w:rsidR="009A60C4">
              <w:rPr>
                <w:lang w:val="pl"/>
              </w:rPr>
              <w:t>6</w:t>
            </w:r>
          </w:p>
        </w:tc>
        <w:tc>
          <w:tcPr>
            <w:tcW w:w="1410" w:type="dxa"/>
            <w:tcBorders>
              <w:top w:val="single" w:sz="6" w:space="0" w:color="000000"/>
              <w:left w:val="single" w:sz="6" w:space="0" w:color="000000"/>
              <w:bottom w:val="single" w:sz="6" w:space="0" w:color="000000"/>
              <w:right w:val="nil"/>
            </w:tcBorders>
            <w:shd w:val="clear" w:color="000000" w:fill="FFFFFF"/>
            <w:vAlign w:val="bottom"/>
          </w:tcPr>
          <w:p w14:paraId="5D13C1C5" w14:textId="39F8B379" w:rsidR="004C5B91" w:rsidRPr="004C5B91" w:rsidRDefault="004C5B91" w:rsidP="00F51A37">
            <w:pPr>
              <w:rPr>
                <w:lang w:val="pl"/>
              </w:rPr>
            </w:pPr>
            <w:r w:rsidRPr="004C5B91">
              <w:t>Wo</w:t>
            </w:r>
            <w:r w:rsidR="009A60C4">
              <w:t>lfsburg</w:t>
            </w:r>
            <w:r w:rsidRPr="004C5B91">
              <w:t xml:space="preserve"> 1</w:t>
            </w:r>
          </w:p>
        </w:tc>
        <w:tc>
          <w:tcPr>
            <w:tcW w:w="1595" w:type="dxa"/>
            <w:tcBorders>
              <w:top w:val="single" w:sz="6" w:space="0" w:color="000000"/>
              <w:left w:val="single" w:sz="6" w:space="0" w:color="000000"/>
              <w:bottom w:val="single" w:sz="6" w:space="0" w:color="000000"/>
              <w:right w:val="nil"/>
            </w:tcBorders>
            <w:shd w:val="clear" w:color="000000" w:fill="FFFFFF"/>
            <w:vAlign w:val="bottom"/>
          </w:tcPr>
          <w:p w14:paraId="59FD8D1D" w14:textId="7BADEAFF" w:rsidR="004C5B91" w:rsidRPr="004C5B91" w:rsidRDefault="004C5B91" w:rsidP="00F51A37">
            <w:pPr>
              <w:rPr>
                <w:lang w:val="pl"/>
              </w:rPr>
            </w:pPr>
            <w:r w:rsidRPr="004C5B91">
              <w:rPr>
                <w:lang w:val="pl"/>
              </w:rPr>
              <w:t xml:space="preserve">Sobota </w:t>
            </w:r>
          </w:p>
        </w:tc>
        <w:tc>
          <w:tcPr>
            <w:tcW w:w="1502" w:type="dxa"/>
            <w:tcBorders>
              <w:top w:val="single" w:sz="6" w:space="0" w:color="000000"/>
              <w:left w:val="single" w:sz="6" w:space="0" w:color="000000"/>
              <w:bottom w:val="single" w:sz="6" w:space="0" w:color="000000"/>
              <w:right w:val="nil"/>
            </w:tcBorders>
            <w:shd w:val="clear" w:color="auto" w:fill="99CC00"/>
            <w:vAlign w:val="bottom"/>
          </w:tcPr>
          <w:p w14:paraId="6F1B769C" w14:textId="77777777" w:rsidR="004C5B91" w:rsidRPr="004C5B91" w:rsidRDefault="004C5B91" w:rsidP="00F51A37">
            <w:pPr>
              <w:rPr>
                <w:lang w:val="pl"/>
              </w:rPr>
            </w:pPr>
            <w:r w:rsidRPr="004C5B91">
              <w:rPr>
                <w:b/>
                <w:bCs/>
                <w:lang w:val="pl"/>
              </w:rPr>
              <w:t xml:space="preserve">Lot </w:t>
            </w:r>
            <w:r w:rsidRPr="004C5B91">
              <w:rPr>
                <w:b/>
                <w:bCs/>
              </w:rPr>
              <w:t>7</w:t>
            </w:r>
            <w:r w:rsidRPr="004C5B91">
              <w:rPr>
                <w:b/>
                <w:bCs/>
                <w:lang w:val="pl"/>
              </w:rPr>
              <w:t>00 km</w:t>
            </w:r>
          </w:p>
        </w:tc>
        <w:tc>
          <w:tcPr>
            <w:tcW w:w="150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BA24027" w14:textId="40F9D02C" w:rsidR="004C5B91" w:rsidRPr="004C5B91" w:rsidRDefault="004C5B91" w:rsidP="00F51A37">
            <w:pPr>
              <w:rPr>
                <w:lang w:val="pl"/>
              </w:rPr>
            </w:pPr>
          </w:p>
        </w:tc>
      </w:tr>
      <w:tr w:rsidR="004C5B91" w:rsidRPr="004C5B91" w14:paraId="3E2C91F0" w14:textId="77777777">
        <w:trPr>
          <w:trHeight w:val="315"/>
        </w:trPr>
        <w:tc>
          <w:tcPr>
            <w:tcW w:w="1502" w:type="dxa"/>
            <w:tcBorders>
              <w:top w:val="single" w:sz="6" w:space="0" w:color="000000"/>
              <w:left w:val="single" w:sz="6" w:space="0" w:color="000000"/>
              <w:bottom w:val="single" w:sz="6" w:space="0" w:color="000000"/>
              <w:right w:val="nil"/>
            </w:tcBorders>
            <w:shd w:val="clear" w:color="000000" w:fill="FFFFFF"/>
            <w:vAlign w:val="bottom"/>
          </w:tcPr>
          <w:p w14:paraId="5C7052E4" w14:textId="77777777" w:rsidR="004C5B91" w:rsidRPr="004C5B91" w:rsidRDefault="004C5B91" w:rsidP="00F51A37">
            <w:pPr>
              <w:rPr>
                <w:lang w:val="pl"/>
              </w:rPr>
            </w:pPr>
            <w:r w:rsidRPr="004C5B91">
              <w:rPr>
                <w:lang w:val="pl"/>
              </w:rPr>
              <w:t>2</w:t>
            </w:r>
          </w:p>
        </w:tc>
        <w:tc>
          <w:tcPr>
            <w:tcW w:w="1502" w:type="dxa"/>
            <w:tcBorders>
              <w:top w:val="single" w:sz="6" w:space="0" w:color="000000"/>
              <w:left w:val="single" w:sz="6" w:space="0" w:color="000000"/>
              <w:bottom w:val="single" w:sz="6" w:space="0" w:color="000000"/>
              <w:right w:val="nil"/>
            </w:tcBorders>
            <w:shd w:val="clear" w:color="000000" w:fill="FFFFFF"/>
            <w:vAlign w:val="bottom"/>
          </w:tcPr>
          <w:p w14:paraId="5C28C96C" w14:textId="701C2D63" w:rsidR="004C5B91" w:rsidRPr="004C5B91" w:rsidRDefault="004C5B91" w:rsidP="00F51A37">
            <w:pPr>
              <w:rPr>
                <w:lang w:val="pl"/>
              </w:rPr>
            </w:pPr>
            <w:r w:rsidRPr="004C5B91">
              <w:t>1</w:t>
            </w:r>
            <w:r w:rsidR="009A60C4">
              <w:t>1</w:t>
            </w:r>
            <w:r w:rsidRPr="004C5B91">
              <w:t xml:space="preserve"> lipiec </w:t>
            </w:r>
            <w:r w:rsidRPr="004C5B91">
              <w:rPr>
                <w:lang w:val="pl"/>
              </w:rPr>
              <w:t>202</w:t>
            </w:r>
            <w:r w:rsidR="009A60C4">
              <w:t>6</w:t>
            </w:r>
          </w:p>
        </w:tc>
        <w:tc>
          <w:tcPr>
            <w:tcW w:w="1410" w:type="dxa"/>
            <w:tcBorders>
              <w:top w:val="single" w:sz="6" w:space="0" w:color="000000"/>
              <w:left w:val="single" w:sz="6" w:space="0" w:color="000000"/>
              <w:bottom w:val="single" w:sz="6" w:space="0" w:color="000000"/>
              <w:right w:val="nil"/>
            </w:tcBorders>
            <w:shd w:val="clear" w:color="000000" w:fill="FFFFFF"/>
            <w:vAlign w:val="bottom"/>
          </w:tcPr>
          <w:p w14:paraId="23C410D9" w14:textId="27C09376" w:rsidR="004C5B91" w:rsidRPr="004C5B91" w:rsidRDefault="009A60C4" w:rsidP="00F51A37">
            <w:pPr>
              <w:rPr>
                <w:lang w:val="pl"/>
              </w:rPr>
            </w:pPr>
            <w:r w:rsidRPr="004C5B91">
              <w:t>Wo</w:t>
            </w:r>
            <w:r>
              <w:t>lfsburg</w:t>
            </w:r>
            <w:r w:rsidR="004C5B91" w:rsidRPr="004C5B91">
              <w:t xml:space="preserve"> 2</w:t>
            </w:r>
          </w:p>
        </w:tc>
        <w:tc>
          <w:tcPr>
            <w:tcW w:w="1595" w:type="dxa"/>
            <w:tcBorders>
              <w:top w:val="single" w:sz="6" w:space="0" w:color="000000"/>
              <w:left w:val="single" w:sz="6" w:space="0" w:color="000000"/>
              <w:bottom w:val="single" w:sz="6" w:space="0" w:color="000000"/>
              <w:right w:val="nil"/>
            </w:tcBorders>
            <w:shd w:val="clear" w:color="000000" w:fill="FFFFFF"/>
            <w:vAlign w:val="bottom"/>
          </w:tcPr>
          <w:p w14:paraId="33C71BCA" w14:textId="49B90175" w:rsidR="004C5B91" w:rsidRPr="004C5B91" w:rsidRDefault="004C5B91" w:rsidP="00F51A37">
            <w:pPr>
              <w:rPr>
                <w:lang w:val="pl"/>
              </w:rPr>
            </w:pPr>
            <w:r w:rsidRPr="004C5B91">
              <w:rPr>
                <w:lang w:val="pl"/>
              </w:rPr>
              <w:t>Sobot</w:t>
            </w:r>
            <w:r w:rsidR="00F51A37">
              <w:rPr>
                <w:lang w:val="pl"/>
              </w:rPr>
              <w:t>a</w:t>
            </w:r>
          </w:p>
        </w:tc>
        <w:tc>
          <w:tcPr>
            <w:tcW w:w="1502" w:type="dxa"/>
            <w:tcBorders>
              <w:top w:val="single" w:sz="6" w:space="0" w:color="000000"/>
              <w:left w:val="single" w:sz="6" w:space="0" w:color="000000"/>
              <w:bottom w:val="single" w:sz="6" w:space="0" w:color="000000"/>
              <w:right w:val="nil"/>
            </w:tcBorders>
            <w:shd w:val="clear" w:color="auto" w:fill="99CC00"/>
            <w:vAlign w:val="bottom"/>
          </w:tcPr>
          <w:p w14:paraId="7881EEBE" w14:textId="77777777" w:rsidR="004C5B91" w:rsidRPr="004C5B91" w:rsidRDefault="004C5B91" w:rsidP="00F51A37">
            <w:pPr>
              <w:rPr>
                <w:lang w:val="pl"/>
              </w:rPr>
            </w:pPr>
            <w:r w:rsidRPr="004C5B91">
              <w:rPr>
                <w:b/>
                <w:bCs/>
                <w:lang w:val="pl"/>
              </w:rPr>
              <w:t xml:space="preserve">Lot </w:t>
            </w:r>
            <w:r w:rsidRPr="004C5B91">
              <w:rPr>
                <w:b/>
                <w:bCs/>
              </w:rPr>
              <w:t>7</w:t>
            </w:r>
            <w:r w:rsidRPr="004C5B91">
              <w:rPr>
                <w:b/>
                <w:bCs/>
                <w:lang w:val="pl"/>
              </w:rPr>
              <w:t>00 km</w:t>
            </w:r>
          </w:p>
        </w:tc>
        <w:tc>
          <w:tcPr>
            <w:tcW w:w="150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2BB0F17A" w14:textId="4AB3FD07" w:rsidR="004C5B91" w:rsidRPr="004C5B91" w:rsidRDefault="004C5B91" w:rsidP="00F51A37">
            <w:pPr>
              <w:rPr>
                <w:lang w:val="pl"/>
              </w:rPr>
            </w:pPr>
          </w:p>
        </w:tc>
      </w:tr>
      <w:tr w:rsidR="004C5B91" w:rsidRPr="004C5B91" w14:paraId="0946C2C3" w14:textId="77777777">
        <w:trPr>
          <w:trHeight w:val="315"/>
        </w:trPr>
        <w:tc>
          <w:tcPr>
            <w:tcW w:w="1502" w:type="dxa"/>
            <w:tcBorders>
              <w:top w:val="single" w:sz="6" w:space="0" w:color="000000"/>
              <w:left w:val="single" w:sz="6" w:space="0" w:color="000000"/>
              <w:bottom w:val="single" w:sz="6" w:space="0" w:color="000000"/>
              <w:right w:val="nil"/>
            </w:tcBorders>
            <w:shd w:val="clear" w:color="000000" w:fill="FFFFFF"/>
            <w:vAlign w:val="bottom"/>
          </w:tcPr>
          <w:p w14:paraId="4EE77C01" w14:textId="77777777" w:rsidR="004C5B91" w:rsidRPr="004C5B91" w:rsidRDefault="004C5B91" w:rsidP="00F51A37">
            <w:pPr>
              <w:rPr>
                <w:lang w:val="pl"/>
              </w:rPr>
            </w:pPr>
            <w:r w:rsidRPr="004C5B91">
              <w:rPr>
                <w:lang w:val="pl"/>
              </w:rPr>
              <w:t>3</w:t>
            </w:r>
          </w:p>
        </w:tc>
        <w:tc>
          <w:tcPr>
            <w:tcW w:w="1502" w:type="dxa"/>
            <w:tcBorders>
              <w:top w:val="single" w:sz="6" w:space="0" w:color="000000"/>
              <w:left w:val="single" w:sz="6" w:space="0" w:color="000000"/>
              <w:bottom w:val="single" w:sz="6" w:space="0" w:color="000000"/>
              <w:right w:val="nil"/>
            </w:tcBorders>
            <w:shd w:val="clear" w:color="000000" w:fill="FFFFFF"/>
            <w:vAlign w:val="bottom"/>
          </w:tcPr>
          <w:p w14:paraId="218D07B5" w14:textId="7C0479AC" w:rsidR="004C5B91" w:rsidRPr="004C5B91" w:rsidRDefault="004C5B91" w:rsidP="00F51A37">
            <w:pPr>
              <w:rPr>
                <w:lang w:val="pl"/>
              </w:rPr>
            </w:pPr>
            <w:r w:rsidRPr="004C5B91">
              <w:t>2</w:t>
            </w:r>
            <w:r w:rsidR="009A60C4">
              <w:t>5</w:t>
            </w:r>
            <w:r w:rsidR="00F51A37">
              <w:rPr>
                <w:lang w:val="pl"/>
              </w:rPr>
              <w:t xml:space="preserve"> </w:t>
            </w:r>
            <w:r w:rsidRPr="004C5B91">
              <w:t>lipiec</w:t>
            </w:r>
            <w:r w:rsidRPr="004C5B91">
              <w:rPr>
                <w:lang w:val="pl"/>
              </w:rPr>
              <w:t xml:space="preserve"> 202</w:t>
            </w:r>
            <w:r w:rsidR="009A60C4">
              <w:t>6</w:t>
            </w:r>
          </w:p>
        </w:tc>
        <w:tc>
          <w:tcPr>
            <w:tcW w:w="1410" w:type="dxa"/>
            <w:tcBorders>
              <w:top w:val="single" w:sz="6" w:space="0" w:color="000000"/>
              <w:left w:val="single" w:sz="6" w:space="0" w:color="000000"/>
              <w:bottom w:val="single" w:sz="6" w:space="0" w:color="000000"/>
              <w:right w:val="nil"/>
            </w:tcBorders>
            <w:shd w:val="clear" w:color="000000" w:fill="FFFFFF"/>
            <w:vAlign w:val="bottom"/>
          </w:tcPr>
          <w:p w14:paraId="3A6D8053" w14:textId="0BD9738F" w:rsidR="004C5B91" w:rsidRPr="004C5B91" w:rsidRDefault="009A60C4" w:rsidP="00F51A37">
            <w:pPr>
              <w:rPr>
                <w:lang w:val="pl"/>
              </w:rPr>
            </w:pPr>
            <w:r w:rsidRPr="004C5B91">
              <w:t>Wo</w:t>
            </w:r>
            <w:r>
              <w:t>lfsburg</w:t>
            </w:r>
            <w:r w:rsidR="004C5B91" w:rsidRPr="004C5B91">
              <w:t xml:space="preserve"> 3</w:t>
            </w:r>
          </w:p>
        </w:tc>
        <w:tc>
          <w:tcPr>
            <w:tcW w:w="1595" w:type="dxa"/>
            <w:tcBorders>
              <w:top w:val="single" w:sz="6" w:space="0" w:color="000000"/>
              <w:left w:val="single" w:sz="6" w:space="0" w:color="000000"/>
              <w:bottom w:val="single" w:sz="6" w:space="0" w:color="000000"/>
              <w:right w:val="nil"/>
            </w:tcBorders>
            <w:shd w:val="clear" w:color="000000" w:fill="FFFFFF"/>
            <w:vAlign w:val="bottom"/>
          </w:tcPr>
          <w:p w14:paraId="15E0B444" w14:textId="3EE0E2B9" w:rsidR="004C5B91" w:rsidRPr="004C5B91" w:rsidRDefault="004C5B91" w:rsidP="00F51A37">
            <w:pPr>
              <w:rPr>
                <w:lang w:val="pl"/>
              </w:rPr>
            </w:pPr>
            <w:r w:rsidRPr="004C5B91">
              <w:rPr>
                <w:lang w:val="pl"/>
              </w:rPr>
              <w:t xml:space="preserve">Sobota </w:t>
            </w:r>
          </w:p>
        </w:tc>
        <w:tc>
          <w:tcPr>
            <w:tcW w:w="1502" w:type="dxa"/>
            <w:tcBorders>
              <w:top w:val="single" w:sz="6" w:space="0" w:color="000000"/>
              <w:left w:val="single" w:sz="6" w:space="0" w:color="000000"/>
              <w:bottom w:val="single" w:sz="6" w:space="0" w:color="000000"/>
              <w:right w:val="nil"/>
            </w:tcBorders>
            <w:shd w:val="clear" w:color="auto" w:fill="99CC00"/>
            <w:vAlign w:val="bottom"/>
          </w:tcPr>
          <w:p w14:paraId="68704C73" w14:textId="77777777" w:rsidR="004C5B91" w:rsidRPr="004C5B91" w:rsidRDefault="004C5B91" w:rsidP="00F51A37">
            <w:pPr>
              <w:rPr>
                <w:lang w:val="pl"/>
              </w:rPr>
            </w:pPr>
            <w:r w:rsidRPr="004C5B91">
              <w:rPr>
                <w:b/>
                <w:bCs/>
                <w:lang w:val="pl"/>
              </w:rPr>
              <w:t xml:space="preserve">Lot </w:t>
            </w:r>
            <w:r w:rsidRPr="004C5B91">
              <w:rPr>
                <w:b/>
                <w:bCs/>
              </w:rPr>
              <w:t>7</w:t>
            </w:r>
            <w:r w:rsidRPr="004C5B91">
              <w:rPr>
                <w:b/>
                <w:bCs/>
                <w:lang w:val="pl"/>
              </w:rPr>
              <w:t>00 km</w:t>
            </w:r>
          </w:p>
        </w:tc>
        <w:tc>
          <w:tcPr>
            <w:tcW w:w="150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731B703" w14:textId="75FED599" w:rsidR="004C5B91" w:rsidRPr="004C5B91" w:rsidRDefault="004C5B91" w:rsidP="00F51A37">
            <w:pPr>
              <w:rPr>
                <w:lang w:val="pl"/>
              </w:rPr>
            </w:pPr>
          </w:p>
        </w:tc>
      </w:tr>
    </w:tbl>
    <w:p w14:paraId="7EF30FD1" w14:textId="77777777" w:rsidR="00C21A83" w:rsidRDefault="00C21A83" w:rsidP="00F51A37">
      <w:pPr>
        <w:rPr>
          <w:b/>
          <w:bCs/>
          <w:u w:val="single"/>
          <w:lang w:val="pl"/>
        </w:rPr>
      </w:pPr>
    </w:p>
    <w:p w14:paraId="7AAA700E" w14:textId="059CC286" w:rsidR="004C5B91" w:rsidRPr="004C5B91" w:rsidRDefault="004C5B91" w:rsidP="00F51A37">
      <w:pPr>
        <w:rPr>
          <w:b/>
          <w:bCs/>
          <w:u w:val="single"/>
          <w:lang w:val="pl"/>
        </w:rPr>
      </w:pPr>
      <w:r w:rsidRPr="004C5B91">
        <w:rPr>
          <w:b/>
          <w:bCs/>
          <w:u w:val="single"/>
          <w:lang w:val="pl"/>
        </w:rPr>
        <w:t xml:space="preserve">Loty –    </w:t>
      </w:r>
      <w:r w:rsidR="009A60C4">
        <w:rPr>
          <w:b/>
          <w:bCs/>
          <w:u w:val="single"/>
        </w:rPr>
        <w:t>WOLFSBURG</w:t>
      </w:r>
      <w:r w:rsidRPr="004C5B91">
        <w:rPr>
          <w:b/>
          <w:bCs/>
          <w:u w:val="single"/>
          <w:lang w:val="pl"/>
        </w:rPr>
        <w:t xml:space="preserve"> 1,2,3 - wspólny start cały Okręg</w:t>
      </w:r>
    </w:p>
    <w:p w14:paraId="3CECABAB" w14:textId="1BA25147" w:rsidR="004C5B91" w:rsidRDefault="004C5B91" w:rsidP="00F51A37">
      <w:pPr>
        <w:rPr>
          <w:lang w:val="pl"/>
        </w:rPr>
      </w:pPr>
    </w:p>
    <w:p w14:paraId="3542CBDB" w14:textId="77777777" w:rsidR="007445E7" w:rsidRDefault="007445E7" w:rsidP="00F51A37">
      <w:pPr>
        <w:rPr>
          <w:lang w:val="pl"/>
        </w:rPr>
      </w:pPr>
    </w:p>
    <w:p w14:paraId="565A7443" w14:textId="77777777" w:rsidR="007445E7" w:rsidRDefault="007445E7" w:rsidP="00F51A37">
      <w:pPr>
        <w:rPr>
          <w:lang w:val="pl"/>
        </w:rPr>
      </w:pPr>
    </w:p>
    <w:p w14:paraId="7BFEFAAF" w14:textId="77777777" w:rsidR="007445E7" w:rsidRDefault="007445E7" w:rsidP="00F51A37">
      <w:pPr>
        <w:rPr>
          <w:lang w:val="pl"/>
        </w:rPr>
      </w:pPr>
    </w:p>
    <w:p w14:paraId="6C98CC89" w14:textId="77777777" w:rsidR="007445E7" w:rsidRDefault="007445E7" w:rsidP="00F51A37">
      <w:pPr>
        <w:rPr>
          <w:lang w:val="pl"/>
        </w:rPr>
      </w:pPr>
    </w:p>
    <w:p w14:paraId="3401BB9B" w14:textId="77777777" w:rsidR="007445E7" w:rsidRDefault="007445E7" w:rsidP="00F51A37">
      <w:pPr>
        <w:rPr>
          <w:lang w:val="pl"/>
        </w:rPr>
      </w:pPr>
    </w:p>
    <w:p w14:paraId="72180B6A" w14:textId="77777777" w:rsidR="007445E7" w:rsidRPr="004C5B91" w:rsidRDefault="007445E7" w:rsidP="00F51A37">
      <w:pPr>
        <w:rPr>
          <w:lang w:val="pl"/>
        </w:rPr>
      </w:pPr>
    </w:p>
    <w:p w14:paraId="5E828DB8" w14:textId="77777777" w:rsidR="004C5B91" w:rsidRPr="004C5B91" w:rsidRDefault="004C5B91" w:rsidP="00C21A83">
      <w:pPr>
        <w:jc w:val="center"/>
        <w:rPr>
          <w:lang w:val="pl"/>
        </w:rPr>
      </w:pPr>
      <w:r w:rsidRPr="004C5B91">
        <w:rPr>
          <w:b/>
          <w:bCs/>
          <w:lang w:val="pl"/>
        </w:rPr>
        <w:t>§8</w:t>
      </w:r>
    </w:p>
    <w:p w14:paraId="5183BA70" w14:textId="5145D7B6" w:rsidR="004C5B91" w:rsidRPr="004C5B91" w:rsidRDefault="004C5B91" w:rsidP="00737010">
      <w:pPr>
        <w:jc w:val="center"/>
        <w:rPr>
          <w:b/>
          <w:bCs/>
          <w:lang w:val="pl"/>
        </w:rPr>
      </w:pPr>
      <w:r w:rsidRPr="004C5B91">
        <w:rPr>
          <w:b/>
          <w:bCs/>
          <w:lang w:val="pl"/>
        </w:rPr>
        <w:t>Obowiązujące serie okręgowe</w:t>
      </w:r>
      <w:r w:rsidR="00BF49D2">
        <w:rPr>
          <w:b/>
          <w:bCs/>
          <w:lang w:val="pl"/>
        </w:rPr>
        <w:t>:</w:t>
      </w:r>
      <w:r w:rsidRPr="004C5B91">
        <w:rPr>
          <w:lang w:val="pl"/>
        </w:rPr>
        <w:br/>
      </w:r>
      <w:r w:rsidRPr="004C5B91">
        <w:rPr>
          <w:b/>
          <w:bCs/>
          <w:lang w:val="pl"/>
        </w:rPr>
        <w:t xml:space="preserve"> </w:t>
      </w:r>
      <w:r w:rsidRPr="004C5B91">
        <w:rPr>
          <w:lang w:val="pl"/>
        </w:rPr>
        <w:br/>
      </w:r>
    </w:p>
    <w:tbl>
      <w:tblPr>
        <w:tblW w:w="0" w:type="auto"/>
        <w:tblInd w:w="-8" w:type="dxa"/>
        <w:tblLayout w:type="fixed"/>
        <w:tblCellMar>
          <w:left w:w="70" w:type="dxa"/>
          <w:right w:w="70" w:type="dxa"/>
        </w:tblCellMar>
        <w:tblLook w:val="0000" w:firstRow="0" w:lastRow="0" w:firstColumn="0" w:lastColumn="0" w:noHBand="0" w:noVBand="0"/>
      </w:tblPr>
      <w:tblGrid>
        <w:gridCol w:w="3005"/>
        <w:gridCol w:w="3005"/>
        <w:gridCol w:w="3005"/>
      </w:tblGrid>
      <w:tr w:rsidR="004C5B91" w:rsidRPr="004C5B91" w14:paraId="45E104C8" w14:textId="77777777">
        <w:trPr>
          <w:trHeight w:val="360"/>
        </w:trPr>
        <w:tc>
          <w:tcPr>
            <w:tcW w:w="3005" w:type="dxa"/>
            <w:tcBorders>
              <w:top w:val="single" w:sz="6" w:space="0" w:color="000000"/>
              <w:left w:val="single" w:sz="6" w:space="0" w:color="000000"/>
              <w:bottom w:val="single" w:sz="6" w:space="0" w:color="000000"/>
              <w:right w:val="nil"/>
            </w:tcBorders>
            <w:shd w:val="clear" w:color="000000" w:fill="FFFFFF"/>
          </w:tcPr>
          <w:p w14:paraId="4594386C" w14:textId="3D14C265" w:rsidR="004C5B91" w:rsidRPr="004C5B91" w:rsidRDefault="004C5B91" w:rsidP="00F51A37">
            <w:pPr>
              <w:rPr>
                <w:lang w:val="pl"/>
              </w:rPr>
            </w:pPr>
          </w:p>
        </w:tc>
        <w:tc>
          <w:tcPr>
            <w:tcW w:w="3005" w:type="dxa"/>
            <w:tcBorders>
              <w:top w:val="single" w:sz="6" w:space="0" w:color="000000"/>
              <w:left w:val="single" w:sz="6" w:space="0" w:color="000000"/>
              <w:bottom w:val="single" w:sz="6" w:space="0" w:color="000000"/>
              <w:right w:val="nil"/>
            </w:tcBorders>
            <w:shd w:val="clear" w:color="000000" w:fill="FFFFFF"/>
            <w:vAlign w:val="center"/>
          </w:tcPr>
          <w:p w14:paraId="624569FD" w14:textId="0D9DEC2C" w:rsidR="004C5B91" w:rsidRPr="004C5B91" w:rsidRDefault="00C21A83" w:rsidP="00F51A37">
            <w:pPr>
              <w:rPr>
                <w:lang w:val="pl"/>
              </w:rPr>
            </w:pPr>
            <w:proofErr w:type="spellStart"/>
            <w:r w:rsidRPr="004C5B91">
              <w:rPr>
                <w:b/>
                <w:bCs/>
                <w:lang w:val="pl"/>
              </w:rPr>
              <w:t>Współ</w:t>
            </w:r>
            <w:proofErr w:type="spellEnd"/>
            <w:r w:rsidRPr="004C5B91">
              <w:rPr>
                <w:b/>
                <w:bCs/>
                <w:lang w:val="pl"/>
              </w:rPr>
              <w:t>. Prestiżowe</w:t>
            </w:r>
          </w:p>
        </w:tc>
        <w:tc>
          <w:tcPr>
            <w:tcW w:w="300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1BFFF830" w14:textId="4BBECD4D" w:rsidR="004C5B91" w:rsidRPr="004C5B91" w:rsidRDefault="001C642D" w:rsidP="00F51A37">
            <w:pPr>
              <w:rPr>
                <w:b/>
                <w:bCs/>
                <w:lang w:val="pl"/>
              </w:rPr>
            </w:pPr>
            <w:r>
              <w:rPr>
                <w:b/>
                <w:bCs/>
                <w:lang w:val="pl"/>
              </w:rPr>
              <w:t>Tradycyjne</w:t>
            </w:r>
          </w:p>
        </w:tc>
      </w:tr>
      <w:tr w:rsidR="004C5B91" w:rsidRPr="004C5B91" w14:paraId="6CFD457B" w14:textId="77777777">
        <w:trPr>
          <w:trHeight w:val="360"/>
        </w:trPr>
        <w:tc>
          <w:tcPr>
            <w:tcW w:w="3005" w:type="dxa"/>
            <w:tcBorders>
              <w:top w:val="single" w:sz="6" w:space="0" w:color="000000"/>
              <w:left w:val="single" w:sz="6" w:space="0" w:color="000000"/>
              <w:bottom w:val="single" w:sz="6" w:space="0" w:color="000000"/>
              <w:right w:val="nil"/>
            </w:tcBorders>
            <w:shd w:val="clear" w:color="auto" w:fill="99CC00"/>
            <w:vAlign w:val="center"/>
          </w:tcPr>
          <w:p w14:paraId="64814119" w14:textId="77777777" w:rsidR="004C5B91" w:rsidRPr="004C5B91" w:rsidRDefault="004C5B91" w:rsidP="00F51A37">
            <w:pPr>
              <w:rPr>
                <w:lang w:val="pl"/>
              </w:rPr>
            </w:pPr>
            <w:r w:rsidRPr="004C5B91">
              <w:rPr>
                <w:b/>
                <w:bCs/>
                <w:lang w:val="pl"/>
              </w:rPr>
              <w:t>A  - 100-300 km</w:t>
            </w:r>
          </w:p>
        </w:tc>
        <w:tc>
          <w:tcPr>
            <w:tcW w:w="3005" w:type="dxa"/>
            <w:tcBorders>
              <w:top w:val="single" w:sz="6" w:space="0" w:color="000000"/>
              <w:left w:val="single" w:sz="6" w:space="0" w:color="000000"/>
              <w:bottom w:val="single" w:sz="6" w:space="0" w:color="000000"/>
              <w:right w:val="nil"/>
            </w:tcBorders>
            <w:shd w:val="clear" w:color="000000" w:fill="FFFFFF"/>
          </w:tcPr>
          <w:p w14:paraId="4DAB511F" w14:textId="7A8B226E" w:rsidR="004C5B91" w:rsidRPr="004C5B91" w:rsidRDefault="00C21A83" w:rsidP="00F51A37">
            <w:pPr>
              <w:rPr>
                <w:lang w:val="pl"/>
              </w:rPr>
            </w:pPr>
            <w:r w:rsidRPr="004C5B91">
              <w:rPr>
                <w:lang w:val="pl"/>
              </w:rPr>
              <w:t>50/10/10</w:t>
            </w:r>
          </w:p>
        </w:tc>
        <w:tc>
          <w:tcPr>
            <w:tcW w:w="3005" w:type="dxa"/>
            <w:tcBorders>
              <w:top w:val="single" w:sz="6" w:space="0" w:color="000000"/>
              <w:left w:val="single" w:sz="6" w:space="0" w:color="000000"/>
              <w:bottom w:val="single" w:sz="6" w:space="0" w:color="000000"/>
              <w:right w:val="single" w:sz="6" w:space="0" w:color="000000"/>
            </w:tcBorders>
            <w:shd w:val="clear" w:color="000000" w:fill="FFFFFF"/>
          </w:tcPr>
          <w:p w14:paraId="4053E176" w14:textId="69DF4154" w:rsidR="004C5B91" w:rsidRPr="004C5B91" w:rsidRDefault="001C642D" w:rsidP="00C21A83">
            <w:pPr>
              <w:jc w:val="center"/>
              <w:rPr>
                <w:lang w:val="pl"/>
              </w:rPr>
            </w:pPr>
            <w:r>
              <w:rPr>
                <w:lang w:val="pl"/>
              </w:rPr>
              <w:t>50/7</w:t>
            </w:r>
          </w:p>
        </w:tc>
      </w:tr>
      <w:tr w:rsidR="004C5B91" w:rsidRPr="004C5B91" w14:paraId="65A9EE40" w14:textId="77777777">
        <w:trPr>
          <w:trHeight w:val="360"/>
        </w:trPr>
        <w:tc>
          <w:tcPr>
            <w:tcW w:w="3005" w:type="dxa"/>
            <w:tcBorders>
              <w:top w:val="single" w:sz="6" w:space="0" w:color="000000"/>
              <w:left w:val="single" w:sz="6" w:space="0" w:color="000000"/>
              <w:bottom w:val="single" w:sz="6" w:space="0" w:color="000000"/>
              <w:right w:val="nil"/>
            </w:tcBorders>
            <w:shd w:val="clear" w:color="auto" w:fill="99CCFF"/>
            <w:vAlign w:val="center"/>
          </w:tcPr>
          <w:p w14:paraId="4B5F62D0" w14:textId="77777777" w:rsidR="004C5B91" w:rsidRPr="004C5B91" w:rsidRDefault="004C5B91" w:rsidP="00F51A37">
            <w:pPr>
              <w:rPr>
                <w:lang w:val="pl"/>
              </w:rPr>
            </w:pPr>
            <w:r w:rsidRPr="004C5B91">
              <w:rPr>
                <w:b/>
                <w:bCs/>
                <w:lang w:val="pl"/>
              </w:rPr>
              <w:t>AB - 300-400 km</w:t>
            </w:r>
          </w:p>
        </w:tc>
        <w:tc>
          <w:tcPr>
            <w:tcW w:w="3005" w:type="dxa"/>
            <w:tcBorders>
              <w:top w:val="single" w:sz="6" w:space="0" w:color="000000"/>
              <w:left w:val="single" w:sz="6" w:space="0" w:color="000000"/>
              <w:bottom w:val="single" w:sz="6" w:space="0" w:color="000000"/>
              <w:right w:val="nil"/>
            </w:tcBorders>
            <w:shd w:val="clear" w:color="000000" w:fill="FFFFFF"/>
          </w:tcPr>
          <w:p w14:paraId="255EAB64" w14:textId="46B4BFE9" w:rsidR="004C5B91" w:rsidRPr="004C5B91" w:rsidRDefault="00C21A83" w:rsidP="00F51A37">
            <w:pPr>
              <w:rPr>
                <w:lang w:val="pl"/>
              </w:rPr>
            </w:pPr>
            <w:r w:rsidRPr="004C5B91">
              <w:rPr>
                <w:lang w:val="pl"/>
              </w:rPr>
              <w:t>50/10/10</w:t>
            </w:r>
          </w:p>
        </w:tc>
        <w:tc>
          <w:tcPr>
            <w:tcW w:w="3005" w:type="dxa"/>
            <w:tcBorders>
              <w:top w:val="single" w:sz="6" w:space="0" w:color="000000"/>
              <w:left w:val="single" w:sz="6" w:space="0" w:color="000000"/>
              <w:bottom w:val="single" w:sz="6" w:space="0" w:color="000000"/>
              <w:right w:val="single" w:sz="6" w:space="0" w:color="000000"/>
            </w:tcBorders>
            <w:shd w:val="clear" w:color="000000" w:fill="FFFFFF"/>
          </w:tcPr>
          <w:p w14:paraId="3BE1EF66" w14:textId="34DA2BA0" w:rsidR="004C5B91" w:rsidRPr="004C5B91" w:rsidRDefault="001C642D" w:rsidP="00C21A83">
            <w:pPr>
              <w:jc w:val="center"/>
              <w:rPr>
                <w:lang w:val="pl"/>
              </w:rPr>
            </w:pPr>
            <w:r>
              <w:rPr>
                <w:lang w:val="pl"/>
              </w:rPr>
              <w:t>50/7</w:t>
            </w:r>
          </w:p>
        </w:tc>
      </w:tr>
      <w:tr w:rsidR="004C5B91" w:rsidRPr="004C5B91" w14:paraId="050F6205" w14:textId="77777777">
        <w:trPr>
          <w:trHeight w:val="360"/>
        </w:trPr>
        <w:tc>
          <w:tcPr>
            <w:tcW w:w="3005" w:type="dxa"/>
            <w:tcBorders>
              <w:top w:val="single" w:sz="6" w:space="0" w:color="000000"/>
              <w:left w:val="single" w:sz="6" w:space="0" w:color="000000"/>
              <w:bottom w:val="single" w:sz="6" w:space="0" w:color="000000"/>
              <w:right w:val="nil"/>
            </w:tcBorders>
            <w:shd w:val="clear" w:color="auto" w:fill="FFCC00"/>
            <w:vAlign w:val="center"/>
          </w:tcPr>
          <w:p w14:paraId="4325F10E" w14:textId="77777777" w:rsidR="004C5B91" w:rsidRPr="004C5B91" w:rsidRDefault="004C5B91" w:rsidP="00F51A37">
            <w:pPr>
              <w:rPr>
                <w:lang w:val="pl"/>
              </w:rPr>
            </w:pPr>
            <w:r w:rsidRPr="004C5B91">
              <w:rPr>
                <w:b/>
                <w:bCs/>
                <w:lang w:val="pl"/>
              </w:rPr>
              <w:t>BC - 500- 600 km</w:t>
            </w:r>
          </w:p>
        </w:tc>
        <w:tc>
          <w:tcPr>
            <w:tcW w:w="3005" w:type="dxa"/>
            <w:tcBorders>
              <w:top w:val="single" w:sz="6" w:space="0" w:color="000000"/>
              <w:left w:val="single" w:sz="6" w:space="0" w:color="000000"/>
              <w:bottom w:val="single" w:sz="6" w:space="0" w:color="000000"/>
              <w:right w:val="nil"/>
            </w:tcBorders>
            <w:shd w:val="clear" w:color="000000" w:fill="FFFFFF"/>
          </w:tcPr>
          <w:p w14:paraId="219D7DD4" w14:textId="1F33217E" w:rsidR="004C5B91" w:rsidRPr="004C5B91" w:rsidRDefault="00C21A83" w:rsidP="00F51A37">
            <w:pPr>
              <w:rPr>
                <w:lang w:val="pl"/>
              </w:rPr>
            </w:pPr>
            <w:r w:rsidRPr="004C5B91">
              <w:rPr>
                <w:lang w:val="pl"/>
              </w:rPr>
              <w:t>50/10/10</w:t>
            </w:r>
          </w:p>
        </w:tc>
        <w:tc>
          <w:tcPr>
            <w:tcW w:w="3005" w:type="dxa"/>
            <w:tcBorders>
              <w:top w:val="single" w:sz="6" w:space="0" w:color="000000"/>
              <w:left w:val="single" w:sz="6" w:space="0" w:color="000000"/>
              <w:bottom w:val="single" w:sz="6" w:space="0" w:color="000000"/>
              <w:right w:val="single" w:sz="6" w:space="0" w:color="000000"/>
            </w:tcBorders>
            <w:shd w:val="clear" w:color="000000" w:fill="FFFFFF"/>
          </w:tcPr>
          <w:p w14:paraId="31F0FC64" w14:textId="30C8797C" w:rsidR="004C5B91" w:rsidRPr="004C5B91" w:rsidRDefault="001C642D" w:rsidP="00C21A83">
            <w:pPr>
              <w:jc w:val="center"/>
              <w:rPr>
                <w:lang w:val="pl"/>
              </w:rPr>
            </w:pPr>
            <w:r>
              <w:rPr>
                <w:lang w:val="pl"/>
              </w:rPr>
              <w:t>50/7</w:t>
            </w:r>
          </w:p>
        </w:tc>
      </w:tr>
      <w:tr w:rsidR="004C5B91" w:rsidRPr="004C5B91" w14:paraId="48011211" w14:textId="77777777">
        <w:trPr>
          <w:trHeight w:val="360"/>
        </w:trPr>
        <w:tc>
          <w:tcPr>
            <w:tcW w:w="3005" w:type="dxa"/>
            <w:tcBorders>
              <w:top w:val="single" w:sz="6" w:space="0" w:color="000000"/>
              <w:left w:val="single" w:sz="6" w:space="0" w:color="000000"/>
              <w:bottom w:val="single" w:sz="6" w:space="0" w:color="000000"/>
              <w:right w:val="nil"/>
            </w:tcBorders>
            <w:shd w:val="clear" w:color="auto" w:fill="FF6600"/>
            <w:vAlign w:val="center"/>
          </w:tcPr>
          <w:p w14:paraId="3A301D8D" w14:textId="77777777" w:rsidR="004C5B91" w:rsidRPr="004C5B91" w:rsidRDefault="004C5B91" w:rsidP="00F51A37">
            <w:pPr>
              <w:rPr>
                <w:lang w:val="pl"/>
              </w:rPr>
            </w:pPr>
            <w:r w:rsidRPr="004C5B91">
              <w:rPr>
                <w:b/>
                <w:bCs/>
                <w:lang w:val="pl"/>
              </w:rPr>
              <w:t>CM - Pow. 700km</w:t>
            </w:r>
          </w:p>
        </w:tc>
        <w:tc>
          <w:tcPr>
            <w:tcW w:w="3005" w:type="dxa"/>
            <w:tcBorders>
              <w:top w:val="single" w:sz="6" w:space="0" w:color="000000"/>
              <w:left w:val="single" w:sz="6" w:space="0" w:color="000000"/>
              <w:bottom w:val="single" w:sz="6" w:space="0" w:color="000000"/>
              <w:right w:val="nil"/>
            </w:tcBorders>
            <w:shd w:val="clear" w:color="000000" w:fill="FFFFFF"/>
          </w:tcPr>
          <w:p w14:paraId="62EA8BDA" w14:textId="07989C12" w:rsidR="004C5B91" w:rsidRPr="004C5B91" w:rsidRDefault="00C21A83" w:rsidP="00F51A37">
            <w:pPr>
              <w:rPr>
                <w:lang w:val="pl"/>
              </w:rPr>
            </w:pPr>
            <w:r w:rsidRPr="004C5B91">
              <w:rPr>
                <w:lang w:val="pl"/>
              </w:rPr>
              <w:t>50/10/10</w:t>
            </w:r>
          </w:p>
        </w:tc>
        <w:tc>
          <w:tcPr>
            <w:tcW w:w="3005" w:type="dxa"/>
            <w:tcBorders>
              <w:top w:val="single" w:sz="6" w:space="0" w:color="000000"/>
              <w:left w:val="single" w:sz="6" w:space="0" w:color="000000"/>
              <w:bottom w:val="single" w:sz="6" w:space="0" w:color="000000"/>
              <w:right w:val="single" w:sz="6" w:space="0" w:color="000000"/>
            </w:tcBorders>
            <w:shd w:val="clear" w:color="000000" w:fill="FFFFFF"/>
          </w:tcPr>
          <w:p w14:paraId="5B041E08" w14:textId="658C922C" w:rsidR="004C5B91" w:rsidRPr="004C5B91" w:rsidRDefault="009A60C4" w:rsidP="00C21A83">
            <w:pPr>
              <w:jc w:val="center"/>
              <w:rPr>
                <w:lang w:val="pl"/>
              </w:rPr>
            </w:pPr>
            <w:r>
              <w:rPr>
                <w:lang w:val="pl"/>
              </w:rPr>
              <w:t>15/5</w:t>
            </w:r>
          </w:p>
        </w:tc>
      </w:tr>
    </w:tbl>
    <w:p w14:paraId="6C1EE4FF" w14:textId="60727FF8" w:rsidR="004C5B91" w:rsidRDefault="004C5B91" w:rsidP="00F51A37">
      <w:pPr>
        <w:rPr>
          <w:lang w:val="pl"/>
        </w:rPr>
      </w:pPr>
    </w:p>
    <w:p w14:paraId="78440E22" w14:textId="77777777" w:rsidR="004C5B91" w:rsidRDefault="004C5B91" w:rsidP="00F51A37">
      <w:pPr>
        <w:rPr>
          <w:lang w:val="pl"/>
        </w:rPr>
      </w:pPr>
    </w:p>
    <w:p w14:paraId="488AF0EE" w14:textId="77777777" w:rsidR="007445E7" w:rsidRPr="004C5B91" w:rsidRDefault="007445E7" w:rsidP="00F51A37">
      <w:pPr>
        <w:rPr>
          <w:b/>
          <w:bCs/>
          <w:lang w:val="pl"/>
        </w:rPr>
      </w:pPr>
    </w:p>
    <w:p w14:paraId="65DF2629" w14:textId="77777777" w:rsidR="004C5B91" w:rsidRPr="004C5B91" w:rsidRDefault="004C5B91" w:rsidP="00C21A83">
      <w:pPr>
        <w:jc w:val="center"/>
        <w:rPr>
          <w:lang w:val="pl"/>
        </w:rPr>
      </w:pPr>
      <w:r w:rsidRPr="004C5B91">
        <w:rPr>
          <w:b/>
          <w:bCs/>
          <w:lang w:val="pl"/>
        </w:rPr>
        <w:t>§9</w:t>
      </w:r>
    </w:p>
    <w:p w14:paraId="3CC7DDD1" w14:textId="77777777" w:rsidR="004C5B91" w:rsidRPr="004C5B91" w:rsidRDefault="004C5B91" w:rsidP="00737010">
      <w:pPr>
        <w:jc w:val="center"/>
        <w:rPr>
          <w:lang w:val="pl"/>
        </w:rPr>
      </w:pPr>
      <w:r w:rsidRPr="004C5B91">
        <w:rPr>
          <w:b/>
          <w:bCs/>
          <w:lang w:val="pl"/>
        </w:rPr>
        <w:t>Obowiązujące listy konkursowe do mistrzostwa Okręgu:</w:t>
      </w:r>
    </w:p>
    <w:p w14:paraId="5A957C7B" w14:textId="23A440C9" w:rsidR="004C5B91" w:rsidRPr="004C5B91" w:rsidRDefault="004C5B91" w:rsidP="00F51A37">
      <w:pPr>
        <w:rPr>
          <w:lang w:val="pl"/>
        </w:rPr>
      </w:pPr>
    </w:p>
    <w:tbl>
      <w:tblPr>
        <w:tblW w:w="10603" w:type="dxa"/>
        <w:tblInd w:w="-717" w:type="dxa"/>
        <w:tblLayout w:type="fixed"/>
        <w:tblCellMar>
          <w:left w:w="70" w:type="dxa"/>
          <w:right w:w="70" w:type="dxa"/>
        </w:tblCellMar>
        <w:tblLook w:val="0000" w:firstRow="0" w:lastRow="0" w:firstColumn="0" w:lastColumn="0" w:noHBand="0" w:noVBand="0"/>
      </w:tblPr>
      <w:tblGrid>
        <w:gridCol w:w="1943"/>
        <w:gridCol w:w="2165"/>
        <w:gridCol w:w="2165"/>
        <w:gridCol w:w="2165"/>
        <w:gridCol w:w="2165"/>
      </w:tblGrid>
      <w:tr w:rsidR="00C21A83" w:rsidRPr="004C5B91" w14:paraId="3DD5E9D2" w14:textId="3013042F" w:rsidTr="00C21A83">
        <w:trPr>
          <w:trHeight w:val="404"/>
        </w:trPr>
        <w:tc>
          <w:tcPr>
            <w:tcW w:w="1943" w:type="dxa"/>
            <w:tcBorders>
              <w:top w:val="single" w:sz="6" w:space="0" w:color="000000"/>
              <w:left w:val="single" w:sz="6" w:space="0" w:color="000000"/>
              <w:bottom w:val="single" w:sz="6" w:space="0" w:color="000000"/>
              <w:right w:val="nil"/>
            </w:tcBorders>
            <w:shd w:val="clear" w:color="000000" w:fill="FFFFFF"/>
            <w:vAlign w:val="center"/>
          </w:tcPr>
          <w:p w14:paraId="33D5678E" w14:textId="6F5623E0" w:rsidR="00C21A83" w:rsidRPr="004C5B91" w:rsidRDefault="00C21A83" w:rsidP="00C21A83">
            <w:pPr>
              <w:rPr>
                <w:lang w:val="pl"/>
              </w:rPr>
            </w:pPr>
          </w:p>
        </w:tc>
        <w:tc>
          <w:tcPr>
            <w:tcW w:w="2165" w:type="dxa"/>
            <w:tcBorders>
              <w:top w:val="single" w:sz="6" w:space="0" w:color="000000"/>
              <w:left w:val="single" w:sz="6" w:space="0" w:color="000000"/>
              <w:bottom w:val="single" w:sz="6" w:space="0" w:color="000000"/>
              <w:right w:val="nil"/>
            </w:tcBorders>
            <w:shd w:val="clear" w:color="000000" w:fill="FFFFFF"/>
            <w:vAlign w:val="center"/>
          </w:tcPr>
          <w:p w14:paraId="1CF28981" w14:textId="77777777" w:rsidR="00C21A83" w:rsidRPr="004C5B91" w:rsidRDefault="00C21A83" w:rsidP="00C21A83">
            <w:pPr>
              <w:rPr>
                <w:lang w:val="pl"/>
              </w:rPr>
            </w:pPr>
            <w:r w:rsidRPr="004C5B91">
              <w:rPr>
                <w:b/>
                <w:bCs/>
                <w:lang w:val="pl"/>
              </w:rPr>
              <w:t>G.M.P.</w:t>
            </w:r>
          </w:p>
        </w:tc>
        <w:tc>
          <w:tcPr>
            <w:tcW w:w="2165" w:type="dxa"/>
            <w:tcBorders>
              <w:top w:val="single" w:sz="6" w:space="0" w:color="000000"/>
              <w:left w:val="single" w:sz="6" w:space="0" w:color="000000"/>
              <w:bottom w:val="single" w:sz="6" w:space="0" w:color="000000"/>
              <w:right w:val="nil"/>
            </w:tcBorders>
            <w:shd w:val="clear" w:color="000000" w:fill="FFFFFF"/>
            <w:vAlign w:val="center"/>
          </w:tcPr>
          <w:p w14:paraId="1F91E851" w14:textId="77777777" w:rsidR="00C21A83" w:rsidRPr="004C5B91" w:rsidRDefault="00C21A83" w:rsidP="00C21A83">
            <w:pPr>
              <w:rPr>
                <w:lang w:val="pl"/>
              </w:rPr>
            </w:pPr>
            <w:r w:rsidRPr="004C5B91">
              <w:rPr>
                <w:b/>
                <w:bCs/>
                <w:lang w:val="pl"/>
              </w:rPr>
              <w:t>Kat. A,B,C,M</w:t>
            </w:r>
          </w:p>
        </w:tc>
        <w:tc>
          <w:tcPr>
            <w:tcW w:w="216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B8A25B8" w14:textId="77777777" w:rsidR="00C21A83" w:rsidRPr="004C5B91" w:rsidRDefault="00C21A83" w:rsidP="00C21A83">
            <w:pPr>
              <w:rPr>
                <w:lang w:val="pl"/>
              </w:rPr>
            </w:pPr>
            <w:proofErr w:type="spellStart"/>
            <w:r w:rsidRPr="004C5B91">
              <w:rPr>
                <w:b/>
                <w:bCs/>
                <w:lang w:val="pl"/>
              </w:rPr>
              <w:t>Współ</w:t>
            </w:r>
            <w:proofErr w:type="spellEnd"/>
            <w:r w:rsidRPr="004C5B91">
              <w:rPr>
                <w:b/>
                <w:bCs/>
                <w:lang w:val="pl"/>
              </w:rPr>
              <w:t>. Prestiżowe</w:t>
            </w:r>
          </w:p>
        </w:tc>
        <w:tc>
          <w:tcPr>
            <w:tcW w:w="216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6494552A" w14:textId="1A7DCE1B" w:rsidR="00C21A83" w:rsidRPr="004C5B91" w:rsidRDefault="001C642D" w:rsidP="001C642D">
            <w:pPr>
              <w:jc w:val="center"/>
              <w:rPr>
                <w:b/>
                <w:bCs/>
                <w:lang w:val="pl"/>
              </w:rPr>
            </w:pPr>
            <w:r>
              <w:rPr>
                <w:b/>
                <w:bCs/>
                <w:lang w:val="pl"/>
              </w:rPr>
              <w:t>Tradycyjne</w:t>
            </w:r>
          </w:p>
        </w:tc>
      </w:tr>
      <w:tr w:rsidR="009A60C4" w:rsidRPr="004C5B91" w14:paraId="17CF0ADD" w14:textId="29942126" w:rsidTr="00C21A83">
        <w:trPr>
          <w:trHeight w:val="404"/>
        </w:trPr>
        <w:tc>
          <w:tcPr>
            <w:tcW w:w="1943" w:type="dxa"/>
            <w:tcBorders>
              <w:top w:val="single" w:sz="6" w:space="0" w:color="000000"/>
              <w:left w:val="single" w:sz="6" w:space="0" w:color="000000"/>
              <w:bottom w:val="single" w:sz="6" w:space="0" w:color="000000"/>
              <w:right w:val="nil"/>
            </w:tcBorders>
            <w:shd w:val="clear" w:color="auto" w:fill="99CC00"/>
            <w:vAlign w:val="center"/>
          </w:tcPr>
          <w:p w14:paraId="5277FF4B" w14:textId="77777777" w:rsidR="009A60C4" w:rsidRPr="004C5B91" w:rsidRDefault="009A60C4" w:rsidP="009A60C4">
            <w:pPr>
              <w:rPr>
                <w:lang w:val="pl"/>
              </w:rPr>
            </w:pPr>
            <w:r w:rsidRPr="004C5B91">
              <w:rPr>
                <w:b/>
                <w:bCs/>
                <w:lang w:val="pl"/>
              </w:rPr>
              <w:t>A  - 100-300 km</w:t>
            </w:r>
          </w:p>
        </w:tc>
        <w:tc>
          <w:tcPr>
            <w:tcW w:w="2165" w:type="dxa"/>
            <w:tcBorders>
              <w:top w:val="single" w:sz="6" w:space="0" w:color="000000"/>
              <w:left w:val="single" w:sz="6" w:space="0" w:color="000000"/>
              <w:bottom w:val="single" w:sz="6" w:space="0" w:color="000000"/>
              <w:right w:val="nil"/>
            </w:tcBorders>
            <w:shd w:val="clear" w:color="000000" w:fill="FFFFFF"/>
            <w:vAlign w:val="center"/>
          </w:tcPr>
          <w:p w14:paraId="6089D090" w14:textId="42CE835C" w:rsidR="009A60C4" w:rsidRPr="004C5B91" w:rsidRDefault="009A60C4" w:rsidP="009A60C4">
            <w:pPr>
              <w:rPr>
                <w:lang w:val="pl"/>
              </w:rPr>
            </w:pPr>
            <w:r>
              <w:rPr>
                <w:lang w:val="pl"/>
              </w:rPr>
              <w:t xml:space="preserve">Tak jak do MP </w:t>
            </w:r>
          </w:p>
        </w:tc>
        <w:tc>
          <w:tcPr>
            <w:tcW w:w="2165" w:type="dxa"/>
            <w:tcBorders>
              <w:top w:val="single" w:sz="6" w:space="0" w:color="000000"/>
              <w:left w:val="single" w:sz="6" w:space="0" w:color="000000"/>
              <w:bottom w:val="single" w:sz="6" w:space="0" w:color="000000"/>
              <w:right w:val="nil"/>
            </w:tcBorders>
            <w:shd w:val="clear" w:color="000000" w:fill="FFFFFF"/>
            <w:vAlign w:val="center"/>
          </w:tcPr>
          <w:p w14:paraId="221308DE" w14:textId="36A88F4D" w:rsidR="009A60C4" w:rsidRPr="004C5B91" w:rsidRDefault="009A60C4" w:rsidP="009A60C4">
            <w:pPr>
              <w:rPr>
                <w:lang w:val="pl"/>
              </w:rPr>
            </w:pPr>
            <w:r>
              <w:rPr>
                <w:lang w:val="pl"/>
              </w:rPr>
              <w:t xml:space="preserve">Tak jak do MP </w:t>
            </w:r>
          </w:p>
        </w:tc>
        <w:tc>
          <w:tcPr>
            <w:tcW w:w="216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F47FD58" w14:textId="77777777" w:rsidR="009A60C4" w:rsidRPr="004C5B91" w:rsidRDefault="009A60C4" w:rsidP="009A60C4">
            <w:pPr>
              <w:rPr>
                <w:lang w:val="pl"/>
              </w:rPr>
            </w:pPr>
            <w:proofErr w:type="spellStart"/>
            <w:r w:rsidRPr="004C5B91">
              <w:rPr>
                <w:lang w:val="pl"/>
              </w:rPr>
              <w:t>oddzialowa</w:t>
            </w:r>
            <w:proofErr w:type="spellEnd"/>
          </w:p>
        </w:tc>
        <w:tc>
          <w:tcPr>
            <w:tcW w:w="216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2C87012" w14:textId="263B3811" w:rsidR="009A60C4" w:rsidRPr="004C5B91" w:rsidRDefault="009A60C4" w:rsidP="009A60C4">
            <w:pPr>
              <w:jc w:val="center"/>
              <w:rPr>
                <w:lang w:val="pl"/>
              </w:rPr>
            </w:pPr>
            <w:proofErr w:type="spellStart"/>
            <w:r w:rsidRPr="004C5B91">
              <w:rPr>
                <w:lang w:val="pl"/>
              </w:rPr>
              <w:t>oddzialowa</w:t>
            </w:r>
            <w:proofErr w:type="spellEnd"/>
            <w:r>
              <w:rPr>
                <w:lang w:val="pl"/>
              </w:rPr>
              <w:t xml:space="preserve"> </w:t>
            </w:r>
          </w:p>
        </w:tc>
      </w:tr>
      <w:tr w:rsidR="009A60C4" w:rsidRPr="004C5B91" w14:paraId="1EBB7B8B" w14:textId="4E801E08" w:rsidTr="00C21A83">
        <w:trPr>
          <w:trHeight w:val="404"/>
        </w:trPr>
        <w:tc>
          <w:tcPr>
            <w:tcW w:w="1943" w:type="dxa"/>
            <w:tcBorders>
              <w:top w:val="single" w:sz="6" w:space="0" w:color="000000"/>
              <w:left w:val="single" w:sz="6" w:space="0" w:color="000000"/>
              <w:bottom w:val="single" w:sz="6" w:space="0" w:color="000000"/>
              <w:right w:val="nil"/>
            </w:tcBorders>
            <w:shd w:val="clear" w:color="auto" w:fill="99CCFF"/>
            <w:vAlign w:val="center"/>
          </w:tcPr>
          <w:p w14:paraId="7CE0775B" w14:textId="77777777" w:rsidR="009A60C4" w:rsidRPr="004C5B91" w:rsidRDefault="009A60C4" w:rsidP="009A60C4">
            <w:pPr>
              <w:rPr>
                <w:lang w:val="pl"/>
              </w:rPr>
            </w:pPr>
            <w:r w:rsidRPr="004C5B91">
              <w:rPr>
                <w:b/>
                <w:bCs/>
                <w:lang w:val="pl"/>
              </w:rPr>
              <w:t>AB - 300-400 km</w:t>
            </w:r>
          </w:p>
        </w:tc>
        <w:tc>
          <w:tcPr>
            <w:tcW w:w="2165" w:type="dxa"/>
            <w:tcBorders>
              <w:top w:val="single" w:sz="6" w:space="0" w:color="000000"/>
              <w:left w:val="single" w:sz="6" w:space="0" w:color="000000"/>
              <w:bottom w:val="single" w:sz="6" w:space="0" w:color="000000"/>
              <w:right w:val="nil"/>
            </w:tcBorders>
            <w:shd w:val="clear" w:color="000000" w:fill="FFFFFF"/>
            <w:vAlign w:val="center"/>
          </w:tcPr>
          <w:p w14:paraId="4A4FCB4E" w14:textId="7B5F4DFF" w:rsidR="009A60C4" w:rsidRPr="004C5B91" w:rsidRDefault="009A60C4" w:rsidP="009A60C4">
            <w:pPr>
              <w:rPr>
                <w:lang w:val="pl"/>
              </w:rPr>
            </w:pPr>
            <w:r>
              <w:rPr>
                <w:lang w:val="pl"/>
              </w:rPr>
              <w:t xml:space="preserve">Tak jak do MP </w:t>
            </w:r>
          </w:p>
        </w:tc>
        <w:tc>
          <w:tcPr>
            <w:tcW w:w="2165" w:type="dxa"/>
            <w:tcBorders>
              <w:top w:val="single" w:sz="6" w:space="0" w:color="000000"/>
              <w:left w:val="single" w:sz="6" w:space="0" w:color="000000"/>
              <w:bottom w:val="single" w:sz="6" w:space="0" w:color="000000"/>
              <w:right w:val="nil"/>
            </w:tcBorders>
            <w:shd w:val="clear" w:color="000000" w:fill="FFFFFF"/>
            <w:vAlign w:val="center"/>
          </w:tcPr>
          <w:p w14:paraId="723742E1" w14:textId="2BA83768" w:rsidR="009A60C4" w:rsidRPr="004C5B91" w:rsidRDefault="009A60C4" w:rsidP="009A60C4">
            <w:pPr>
              <w:rPr>
                <w:lang w:val="pl"/>
              </w:rPr>
            </w:pPr>
            <w:r>
              <w:rPr>
                <w:lang w:val="pl"/>
              </w:rPr>
              <w:t xml:space="preserve">Tak jak do MP </w:t>
            </w:r>
          </w:p>
        </w:tc>
        <w:tc>
          <w:tcPr>
            <w:tcW w:w="216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D0D9FE2" w14:textId="77777777" w:rsidR="009A60C4" w:rsidRPr="004C5B91" w:rsidRDefault="009A60C4" w:rsidP="009A60C4">
            <w:pPr>
              <w:rPr>
                <w:lang w:val="pl"/>
              </w:rPr>
            </w:pPr>
            <w:r w:rsidRPr="004C5B91">
              <w:t>oddziałowa</w:t>
            </w:r>
          </w:p>
        </w:tc>
        <w:tc>
          <w:tcPr>
            <w:tcW w:w="216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240CFB4A" w14:textId="67E3B8F3" w:rsidR="009A60C4" w:rsidRPr="004C5B91" w:rsidRDefault="009A60C4" w:rsidP="009A60C4">
            <w:pPr>
              <w:jc w:val="center"/>
            </w:pPr>
            <w:proofErr w:type="spellStart"/>
            <w:r w:rsidRPr="004C5B91">
              <w:rPr>
                <w:lang w:val="pl"/>
              </w:rPr>
              <w:t>oddzialowa</w:t>
            </w:r>
            <w:proofErr w:type="spellEnd"/>
            <w:r>
              <w:t xml:space="preserve"> </w:t>
            </w:r>
          </w:p>
        </w:tc>
      </w:tr>
      <w:tr w:rsidR="009A60C4" w:rsidRPr="004C5B91" w14:paraId="0335D960" w14:textId="21110C51" w:rsidTr="00C21A83">
        <w:trPr>
          <w:trHeight w:val="404"/>
        </w:trPr>
        <w:tc>
          <w:tcPr>
            <w:tcW w:w="1943" w:type="dxa"/>
            <w:tcBorders>
              <w:top w:val="single" w:sz="6" w:space="0" w:color="000000"/>
              <w:left w:val="single" w:sz="6" w:space="0" w:color="000000"/>
              <w:bottom w:val="single" w:sz="6" w:space="0" w:color="000000"/>
              <w:right w:val="nil"/>
            </w:tcBorders>
            <w:shd w:val="clear" w:color="auto" w:fill="FFCC00"/>
            <w:vAlign w:val="center"/>
          </w:tcPr>
          <w:p w14:paraId="197F4031" w14:textId="77777777" w:rsidR="009A60C4" w:rsidRPr="004C5B91" w:rsidRDefault="009A60C4" w:rsidP="009A60C4">
            <w:pPr>
              <w:rPr>
                <w:lang w:val="pl"/>
              </w:rPr>
            </w:pPr>
            <w:r w:rsidRPr="004C5B91">
              <w:rPr>
                <w:b/>
                <w:bCs/>
                <w:lang w:val="pl"/>
              </w:rPr>
              <w:t>BC - 500-600 km</w:t>
            </w:r>
          </w:p>
        </w:tc>
        <w:tc>
          <w:tcPr>
            <w:tcW w:w="2165" w:type="dxa"/>
            <w:tcBorders>
              <w:top w:val="single" w:sz="6" w:space="0" w:color="000000"/>
              <w:left w:val="single" w:sz="6" w:space="0" w:color="000000"/>
              <w:bottom w:val="single" w:sz="6" w:space="0" w:color="000000"/>
              <w:right w:val="nil"/>
            </w:tcBorders>
            <w:shd w:val="clear" w:color="000000" w:fill="FFFFFF"/>
            <w:vAlign w:val="center"/>
          </w:tcPr>
          <w:p w14:paraId="41CE5039" w14:textId="73D62EEA" w:rsidR="009A60C4" w:rsidRPr="004C5B91" w:rsidRDefault="009A60C4" w:rsidP="009A60C4">
            <w:pPr>
              <w:rPr>
                <w:lang w:val="pl"/>
              </w:rPr>
            </w:pPr>
            <w:r>
              <w:rPr>
                <w:lang w:val="pl"/>
              </w:rPr>
              <w:t xml:space="preserve">Tak jak do MP </w:t>
            </w:r>
          </w:p>
        </w:tc>
        <w:tc>
          <w:tcPr>
            <w:tcW w:w="2165" w:type="dxa"/>
            <w:tcBorders>
              <w:top w:val="single" w:sz="6" w:space="0" w:color="000000"/>
              <w:left w:val="single" w:sz="6" w:space="0" w:color="000000"/>
              <w:bottom w:val="single" w:sz="6" w:space="0" w:color="000000"/>
              <w:right w:val="nil"/>
            </w:tcBorders>
            <w:shd w:val="clear" w:color="000000" w:fill="FFFFFF"/>
            <w:vAlign w:val="center"/>
          </w:tcPr>
          <w:p w14:paraId="22E86BEE" w14:textId="307D5D9D" w:rsidR="009A60C4" w:rsidRPr="004C5B91" w:rsidRDefault="009A60C4" w:rsidP="009A60C4">
            <w:pPr>
              <w:rPr>
                <w:lang w:val="pl"/>
              </w:rPr>
            </w:pPr>
            <w:r>
              <w:rPr>
                <w:lang w:val="pl"/>
              </w:rPr>
              <w:t xml:space="preserve">Tak jak do MP </w:t>
            </w:r>
          </w:p>
        </w:tc>
        <w:tc>
          <w:tcPr>
            <w:tcW w:w="216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9815F67" w14:textId="6AD42D14" w:rsidR="009A60C4" w:rsidRPr="004C5B91" w:rsidRDefault="009A60C4" w:rsidP="009A60C4">
            <w:pPr>
              <w:rPr>
                <w:lang w:val="pl"/>
              </w:rPr>
            </w:pPr>
            <w:proofErr w:type="spellStart"/>
            <w:r w:rsidRPr="004C5B91">
              <w:rPr>
                <w:lang w:val="pl"/>
              </w:rPr>
              <w:t>oddzialowa</w:t>
            </w:r>
            <w:proofErr w:type="spellEnd"/>
          </w:p>
        </w:tc>
        <w:tc>
          <w:tcPr>
            <w:tcW w:w="216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26124F60" w14:textId="68D253BF" w:rsidR="009A60C4" w:rsidRPr="004C5B91" w:rsidRDefault="009A60C4" w:rsidP="009A60C4">
            <w:pPr>
              <w:jc w:val="center"/>
              <w:rPr>
                <w:lang w:val="pl"/>
              </w:rPr>
            </w:pPr>
            <w:proofErr w:type="spellStart"/>
            <w:r w:rsidRPr="004C5B91">
              <w:rPr>
                <w:lang w:val="pl"/>
              </w:rPr>
              <w:t>oddzialowa</w:t>
            </w:r>
            <w:proofErr w:type="spellEnd"/>
            <w:r>
              <w:rPr>
                <w:lang w:val="pl"/>
              </w:rPr>
              <w:t xml:space="preserve"> </w:t>
            </w:r>
          </w:p>
        </w:tc>
      </w:tr>
      <w:tr w:rsidR="009A60C4" w:rsidRPr="004C5B91" w14:paraId="2B5F3F2B" w14:textId="277BE873" w:rsidTr="00C21A83">
        <w:trPr>
          <w:trHeight w:val="404"/>
        </w:trPr>
        <w:tc>
          <w:tcPr>
            <w:tcW w:w="1943" w:type="dxa"/>
            <w:tcBorders>
              <w:top w:val="single" w:sz="6" w:space="0" w:color="000000"/>
              <w:left w:val="single" w:sz="6" w:space="0" w:color="000000"/>
              <w:bottom w:val="single" w:sz="6" w:space="0" w:color="000000"/>
              <w:right w:val="nil"/>
            </w:tcBorders>
            <w:shd w:val="clear" w:color="auto" w:fill="FF6600"/>
            <w:vAlign w:val="center"/>
          </w:tcPr>
          <w:p w14:paraId="43E0DB04" w14:textId="77777777" w:rsidR="009A60C4" w:rsidRPr="004C5B91" w:rsidRDefault="009A60C4" w:rsidP="009A60C4">
            <w:pPr>
              <w:rPr>
                <w:lang w:val="pl"/>
              </w:rPr>
            </w:pPr>
            <w:r w:rsidRPr="004C5B91">
              <w:rPr>
                <w:b/>
                <w:bCs/>
                <w:lang w:val="pl"/>
              </w:rPr>
              <w:t>CM - Pow. 700km</w:t>
            </w:r>
          </w:p>
        </w:tc>
        <w:tc>
          <w:tcPr>
            <w:tcW w:w="2165" w:type="dxa"/>
            <w:tcBorders>
              <w:top w:val="single" w:sz="6" w:space="0" w:color="000000"/>
              <w:left w:val="single" w:sz="6" w:space="0" w:color="000000"/>
              <w:bottom w:val="single" w:sz="6" w:space="0" w:color="000000"/>
              <w:right w:val="nil"/>
            </w:tcBorders>
            <w:shd w:val="clear" w:color="000000" w:fill="FFFFFF"/>
            <w:vAlign w:val="center"/>
          </w:tcPr>
          <w:p w14:paraId="243F0991" w14:textId="7F8B8F49" w:rsidR="009A60C4" w:rsidRPr="004C5B91" w:rsidRDefault="009A60C4" w:rsidP="009A60C4">
            <w:pPr>
              <w:rPr>
                <w:lang w:val="pl"/>
              </w:rPr>
            </w:pPr>
            <w:r>
              <w:rPr>
                <w:lang w:val="pl"/>
              </w:rPr>
              <w:t xml:space="preserve">Tak jak do MP </w:t>
            </w:r>
          </w:p>
        </w:tc>
        <w:tc>
          <w:tcPr>
            <w:tcW w:w="2165" w:type="dxa"/>
            <w:tcBorders>
              <w:top w:val="single" w:sz="6" w:space="0" w:color="000000"/>
              <w:left w:val="single" w:sz="6" w:space="0" w:color="000000"/>
              <w:bottom w:val="single" w:sz="6" w:space="0" w:color="000000"/>
              <w:right w:val="nil"/>
            </w:tcBorders>
            <w:shd w:val="clear" w:color="000000" w:fill="FFFFFF"/>
            <w:vAlign w:val="center"/>
          </w:tcPr>
          <w:p w14:paraId="215EB361" w14:textId="74851A9F" w:rsidR="009A60C4" w:rsidRPr="004C5B91" w:rsidRDefault="009A60C4" w:rsidP="009A60C4">
            <w:pPr>
              <w:rPr>
                <w:lang w:val="pl"/>
              </w:rPr>
            </w:pPr>
            <w:r>
              <w:rPr>
                <w:lang w:val="pl"/>
              </w:rPr>
              <w:t xml:space="preserve">Tak jak do MP </w:t>
            </w:r>
          </w:p>
        </w:tc>
        <w:tc>
          <w:tcPr>
            <w:tcW w:w="216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9145074" w14:textId="77777777" w:rsidR="009A60C4" w:rsidRPr="004C5B91" w:rsidRDefault="009A60C4" w:rsidP="009A60C4">
            <w:pPr>
              <w:rPr>
                <w:lang w:val="pl"/>
              </w:rPr>
            </w:pPr>
            <w:r w:rsidRPr="004C5B91">
              <w:rPr>
                <w:lang w:val="pl"/>
              </w:rPr>
              <w:t>Okręgowa</w:t>
            </w:r>
          </w:p>
        </w:tc>
        <w:tc>
          <w:tcPr>
            <w:tcW w:w="216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7913DB2" w14:textId="5A8D3AF2" w:rsidR="009A60C4" w:rsidRPr="004C5B91" w:rsidRDefault="009A60C4" w:rsidP="009A60C4">
            <w:pPr>
              <w:jc w:val="center"/>
              <w:rPr>
                <w:lang w:val="pl"/>
              </w:rPr>
            </w:pPr>
            <w:r w:rsidRPr="004C5B91">
              <w:rPr>
                <w:lang w:val="pl"/>
              </w:rPr>
              <w:t>Okręgowa</w:t>
            </w:r>
          </w:p>
        </w:tc>
      </w:tr>
    </w:tbl>
    <w:p w14:paraId="000723F9" w14:textId="56AB45CE" w:rsidR="004C5B91" w:rsidRPr="004C5B91" w:rsidRDefault="004C5B91" w:rsidP="00F51A37">
      <w:pPr>
        <w:rPr>
          <w:lang w:val="pl"/>
        </w:rPr>
      </w:pPr>
    </w:p>
    <w:p w14:paraId="2CFBC8A5" w14:textId="03A1CC60" w:rsidR="004C5B91" w:rsidRPr="004C5B91" w:rsidRDefault="004C5B91" w:rsidP="00F51A37">
      <w:pPr>
        <w:rPr>
          <w:lang w:val="pl"/>
        </w:rPr>
      </w:pPr>
    </w:p>
    <w:p w14:paraId="524D3CD4" w14:textId="712A3EDC" w:rsidR="004C5B91" w:rsidRDefault="004C5B91" w:rsidP="00F51A37">
      <w:pPr>
        <w:rPr>
          <w:lang w:val="pl"/>
        </w:rPr>
      </w:pPr>
    </w:p>
    <w:p w14:paraId="47B65E39" w14:textId="77777777" w:rsidR="007445E7" w:rsidRDefault="007445E7" w:rsidP="00F51A37">
      <w:pPr>
        <w:rPr>
          <w:lang w:val="pl"/>
        </w:rPr>
      </w:pPr>
    </w:p>
    <w:p w14:paraId="31385B56" w14:textId="77777777" w:rsidR="007445E7" w:rsidRDefault="007445E7" w:rsidP="00F51A37">
      <w:pPr>
        <w:rPr>
          <w:lang w:val="pl"/>
        </w:rPr>
      </w:pPr>
    </w:p>
    <w:p w14:paraId="68BB4C42" w14:textId="77777777" w:rsidR="007445E7" w:rsidRDefault="007445E7" w:rsidP="00F51A37">
      <w:pPr>
        <w:rPr>
          <w:lang w:val="pl"/>
        </w:rPr>
      </w:pPr>
    </w:p>
    <w:p w14:paraId="1DCBCF09" w14:textId="77777777" w:rsidR="009A60C4" w:rsidRPr="004C5B91" w:rsidRDefault="009A60C4" w:rsidP="00F51A37">
      <w:pPr>
        <w:rPr>
          <w:b/>
          <w:bCs/>
          <w:lang w:val="pl"/>
        </w:rPr>
      </w:pPr>
    </w:p>
    <w:p w14:paraId="22F5426C" w14:textId="77777777" w:rsidR="004C5B91" w:rsidRPr="004C5B91" w:rsidRDefault="004C5B91" w:rsidP="00C21A83">
      <w:pPr>
        <w:jc w:val="center"/>
        <w:rPr>
          <w:lang w:val="pl"/>
        </w:rPr>
      </w:pPr>
      <w:r w:rsidRPr="004C5B91">
        <w:rPr>
          <w:b/>
          <w:bCs/>
          <w:lang w:val="pl"/>
        </w:rPr>
        <w:t>§10</w:t>
      </w:r>
    </w:p>
    <w:p w14:paraId="00B23167" w14:textId="764A9A70" w:rsidR="004C5B91" w:rsidRPr="004C5B91" w:rsidRDefault="004C5B91" w:rsidP="00737010">
      <w:pPr>
        <w:jc w:val="center"/>
        <w:rPr>
          <w:lang w:val="pl"/>
        </w:rPr>
      </w:pPr>
      <w:r w:rsidRPr="004C5B91">
        <w:rPr>
          <w:b/>
          <w:bCs/>
          <w:lang w:val="pl"/>
        </w:rPr>
        <w:t>Zasady współzawodnictw:</w:t>
      </w:r>
    </w:p>
    <w:p w14:paraId="3AD595A6" w14:textId="0A8CFA83" w:rsidR="001C642D" w:rsidRDefault="004C5B91" w:rsidP="001C642D">
      <w:pPr>
        <w:pStyle w:val="Akapitzlist"/>
        <w:numPr>
          <w:ilvl w:val="0"/>
          <w:numId w:val="5"/>
        </w:numPr>
        <w:rPr>
          <w:lang w:val="en-US"/>
        </w:rPr>
      </w:pPr>
      <w:r w:rsidRPr="001C642D">
        <w:rPr>
          <w:b/>
          <w:bCs/>
          <w:lang w:val="pl"/>
        </w:rPr>
        <w:t xml:space="preserve">Współzawodnictwo </w:t>
      </w:r>
      <w:r w:rsidR="001C642D" w:rsidRPr="001C642D">
        <w:rPr>
          <w:b/>
          <w:bCs/>
          <w:lang w:val="pl"/>
        </w:rPr>
        <w:t>Tradycyjne</w:t>
      </w:r>
      <w:r w:rsidRPr="001C642D">
        <w:rPr>
          <w:b/>
          <w:bCs/>
          <w:lang w:val="pl"/>
        </w:rPr>
        <w:t xml:space="preserve">, </w:t>
      </w:r>
      <w:r w:rsidRPr="001C642D">
        <w:rPr>
          <w:lang w:val="pl"/>
        </w:rPr>
        <w:t xml:space="preserve">- </w:t>
      </w:r>
      <w:r w:rsidRPr="001C642D">
        <w:rPr>
          <w:b/>
          <w:bCs/>
          <w:u w:val="single"/>
          <w:lang w:val="pl"/>
        </w:rPr>
        <w:t xml:space="preserve">obliczane jest z </w:t>
      </w:r>
      <w:r w:rsidR="001C642D" w:rsidRPr="001C642D">
        <w:rPr>
          <w:b/>
          <w:bCs/>
          <w:u w:val="single"/>
          <w:lang w:val="pl"/>
        </w:rPr>
        <w:t>1</w:t>
      </w:r>
      <w:r w:rsidR="009A60C4">
        <w:rPr>
          <w:b/>
          <w:bCs/>
          <w:u w:val="single"/>
          <w:lang w:val="pl"/>
        </w:rPr>
        <w:t>0</w:t>
      </w:r>
      <w:r w:rsidRPr="001C642D">
        <w:rPr>
          <w:b/>
          <w:bCs/>
          <w:u w:val="single"/>
          <w:lang w:val="pl"/>
        </w:rPr>
        <w:t xml:space="preserve"> lot</w:t>
      </w:r>
      <w:proofErr w:type="spellStart"/>
      <w:r w:rsidRPr="001C642D">
        <w:rPr>
          <w:b/>
          <w:bCs/>
          <w:u w:val="single"/>
          <w:lang w:val="en-US"/>
        </w:rPr>
        <w:t>ów</w:t>
      </w:r>
      <w:proofErr w:type="spellEnd"/>
      <w:r w:rsidRPr="001C642D">
        <w:rPr>
          <w:b/>
          <w:bCs/>
          <w:u w:val="single"/>
        </w:rPr>
        <w:t xml:space="preserve"> </w:t>
      </w:r>
      <w:proofErr w:type="spellStart"/>
      <w:r w:rsidRPr="001C642D">
        <w:rPr>
          <w:b/>
          <w:bCs/>
          <w:u w:val="single"/>
          <w:lang w:val="en-US"/>
        </w:rPr>
        <w:t>na</w:t>
      </w:r>
      <w:proofErr w:type="spellEnd"/>
      <w:r w:rsidRPr="001C642D">
        <w:rPr>
          <w:b/>
          <w:bCs/>
          <w:u w:val="single"/>
          <w:lang w:val="en-US"/>
        </w:rPr>
        <w:t xml:space="preserve"> </w:t>
      </w:r>
      <w:proofErr w:type="spellStart"/>
      <w:r w:rsidRPr="001C642D">
        <w:rPr>
          <w:b/>
          <w:bCs/>
          <w:u w:val="single"/>
          <w:lang w:val="en-US"/>
        </w:rPr>
        <w:t>bazie</w:t>
      </w:r>
      <w:proofErr w:type="spellEnd"/>
      <w:r w:rsidRPr="001C642D">
        <w:rPr>
          <w:b/>
          <w:bCs/>
          <w:u w:val="single"/>
          <w:lang w:val="en-US"/>
        </w:rPr>
        <w:t xml:space="preserve"> 25 %</w:t>
      </w:r>
      <w:r w:rsidRPr="001C642D">
        <w:rPr>
          <w:lang w:val="en-US"/>
        </w:rPr>
        <w:t xml:space="preserve"> </w:t>
      </w:r>
      <w:proofErr w:type="spellStart"/>
      <w:r w:rsidRPr="001C642D">
        <w:rPr>
          <w:lang w:val="en-US"/>
        </w:rPr>
        <w:t>najszybszych</w:t>
      </w:r>
      <w:proofErr w:type="spellEnd"/>
      <w:r w:rsidRPr="001C642D">
        <w:rPr>
          <w:lang w:val="en-US"/>
        </w:rPr>
        <w:t xml:space="preserve">  </w:t>
      </w:r>
      <w:proofErr w:type="spellStart"/>
      <w:r w:rsidRPr="001C642D">
        <w:rPr>
          <w:lang w:val="en-US"/>
        </w:rPr>
        <w:t>gołębi</w:t>
      </w:r>
      <w:proofErr w:type="spellEnd"/>
      <w:r w:rsidRPr="001C642D">
        <w:rPr>
          <w:lang w:val="en-US"/>
        </w:rPr>
        <w:t xml:space="preserve">, </w:t>
      </w:r>
      <w:proofErr w:type="spellStart"/>
      <w:r w:rsidRPr="001C642D">
        <w:rPr>
          <w:lang w:val="en-US"/>
        </w:rPr>
        <w:t>według</w:t>
      </w:r>
      <w:proofErr w:type="spellEnd"/>
      <w:r w:rsidRPr="001C642D">
        <w:rPr>
          <w:lang w:val="en-US"/>
        </w:rPr>
        <w:t xml:space="preserve"> </w:t>
      </w:r>
      <w:proofErr w:type="spellStart"/>
      <w:r w:rsidRPr="001C642D">
        <w:rPr>
          <w:lang w:val="en-US"/>
        </w:rPr>
        <w:t>punktów</w:t>
      </w:r>
      <w:proofErr w:type="spellEnd"/>
      <w:r w:rsidRPr="001C642D">
        <w:rPr>
          <w:lang w:val="en-US"/>
        </w:rPr>
        <w:t xml:space="preserve"> G.M.P.. </w:t>
      </w:r>
      <w:r w:rsidR="00CF06D9">
        <w:rPr>
          <w:lang w:val="en-US"/>
        </w:rPr>
        <w:t xml:space="preserve">Plan </w:t>
      </w:r>
      <w:proofErr w:type="spellStart"/>
      <w:r w:rsidR="00CF06D9">
        <w:rPr>
          <w:lang w:val="en-US"/>
        </w:rPr>
        <w:t>lotów</w:t>
      </w:r>
      <w:proofErr w:type="spellEnd"/>
      <w:r w:rsidR="00CF06D9">
        <w:rPr>
          <w:lang w:val="en-US"/>
        </w:rPr>
        <w:t xml:space="preserve"> do </w:t>
      </w:r>
      <w:proofErr w:type="spellStart"/>
      <w:r w:rsidR="00CF06D9">
        <w:rPr>
          <w:lang w:val="en-US"/>
        </w:rPr>
        <w:t>współzawodnictwa</w:t>
      </w:r>
      <w:proofErr w:type="spellEnd"/>
      <w:r w:rsidR="00CF06D9">
        <w:rPr>
          <w:lang w:val="en-US"/>
        </w:rPr>
        <w:t xml:space="preserve"> </w:t>
      </w:r>
      <w:proofErr w:type="spellStart"/>
      <w:r w:rsidR="00CF06D9">
        <w:rPr>
          <w:lang w:val="en-US"/>
        </w:rPr>
        <w:t>tradycyjnego</w:t>
      </w:r>
      <w:proofErr w:type="spellEnd"/>
      <w:r w:rsidR="00CF06D9">
        <w:rPr>
          <w:lang w:val="en-US"/>
        </w:rPr>
        <w:t xml:space="preserve"> </w:t>
      </w:r>
      <w:proofErr w:type="spellStart"/>
      <w:r w:rsidR="00CF06D9">
        <w:rPr>
          <w:lang w:val="en-US"/>
        </w:rPr>
        <w:t>powinien</w:t>
      </w:r>
      <w:proofErr w:type="spellEnd"/>
      <w:r w:rsidR="00CF06D9">
        <w:rPr>
          <w:lang w:val="en-US"/>
        </w:rPr>
        <w:t xml:space="preserve"> </w:t>
      </w:r>
      <w:proofErr w:type="spellStart"/>
      <w:r w:rsidR="00CF06D9">
        <w:rPr>
          <w:lang w:val="en-US"/>
        </w:rPr>
        <w:t>zawierać</w:t>
      </w:r>
      <w:proofErr w:type="spellEnd"/>
      <w:r w:rsidR="00CF06D9">
        <w:rPr>
          <w:lang w:val="en-US"/>
        </w:rPr>
        <w:t xml:space="preserve">: </w:t>
      </w:r>
    </w:p>
    <w:p w14:paraId="60EB0D46" w14:textId="2699E723" w:rsidR="001C642D" w:rsidRPr="001C642D" w:rsidRDefault="001C642D" w:rsidP="001C642D">
      <w:pPr>
        <w:pStyle w:val="Akapitzlist"/>
        <w:rPr>
          <w:b/>
          <w:bCs/>
          <w:u w:val="single"/>
        </w:rPr>
      </w:pPr>
      <w:r w:rsidRPr="001C642D">
        <w:rPr>
          <w:b/>
          <w:bCs/>
          <w:u w:val="single"/>
        </w:rPr>
        <w:t>-</w:t>
      </w:r>
      <w:r w:rsidR="009A60C4">
        <w:rPr>
          <w:b/>
          <w:bCs/>
          <w:u w:val="single"/>
        </w:rPr>
        <w:t>2</w:t>
      </w:r>
      <w:r w:rsidRPr="001C642D">
        <w:rPr>
          <w:b/>
          <w:bCs/>
          <w:u w:val="single"/>
        </w:rPr>
        <w:t xml:space="preserve"> loty 95-2</w:t>
      </w:r>
      <w:r w:rsidR="00CF06D9">
        <w:rPr>
          <w:b/>
          <w:bCs/>
          <w:u w:val="single"/>
        </w:rPr>
        <w:t>8</w:t>
      </w:r>
      <w:r w:rsidRPr="001C642D">
        <w:rPr>
          <w:b/>
          <w:bCs/>
          <w:u w:val="single"/>
        </w:rPr>
        <w:t>5 km,</w:t>
      </w:r>
    </w:p>
    <w:p w14:paraId="34691A89" w14:textId="07F92AFB" w:rsidR="001C642D" w:rsidRPr="001C642D" w:rsidRDefault="001C642D" w:rsidP="001C642D">
      <w:pPr>
        <w:pStyle w:val="Akapitzlist"/>
        <w:rPr>
          <w:b/>
          <w:bCs/>
          <w:u w:val="single"/>
        </w:rPr>
      </w:pPr>
      <w:r w:rsidRPr="001C642D">
        <w:rPr>
          <w:b/>
          <w:bCs/>
          <w:u w:val="single"/>
        </w:rPr>
        <w:t xml:space="preserve">- </w:t>
      </w:r>
      <w:r w:rsidR="00CF06D9">
        <w:rPr>
          <w:b/>
          <w:bCs/>
          <w:u w:val="single"/>
        </w:rPr>
        <w:t>3</w:t>
      </w:r>
      <w:r w:rsidRPr="001C642D">
        <w:rPr>
          <w:b/>
          <w:bCs/>
          <w:u w:val="single"/>
        </w:rPr>
        <w:t xml:space="preserve"> loty 2</w:t>
      </w:r>
      <w:r w:rsidR="00CF06D9">
        <w:rPr>
          <w:b/>
          <w:bCs/>
          <w:u w:val="single"/>
        </w:rPr>
        <w:t>8</w:t>
      </w:r>
      <w:r w:rsidRPr="001C642D">
        <w:rPr>
          <w:b/>
          <w:bCs/>
          <w:u w:val="single"/>
        </w:rPr>
        <w:t xml:space="preserve">5-475 km, </w:t>
      </w:r>
    </w:p>
    <w:p w14:paraId="3F2BC705" w14:textId="58C524B3" w:rsidR="001C642D" w:rsidRPr="001C642D" w:rsidRDefault="001C642D" w:rsidP="001C642D">
      <w:pPr>
        <w:pStyle w:val="Akapitzlist"/>
        <w:rPr>
          <w:b/>
          <w:bCs/>
          <w:u w:val="single"/>
        </w:rPr>
      </w:pPr>
      <w:r w:rsidRPr="001C642D">
        <w:rPr>
          <w:b/>
          <w:bCs/>
          <w:u w:val="single"/>
        </w:rPr>
        <w:t>-</w:t>
      </w:r>
      <w:r w:rsidR="00CF06D9">
        <w:rPr>
          <w:b/>
          <w:bCs/>
          <w:u w:val="single"/>
        </w:rPr>
        <w:t xml:space="preserve">3 </w:t>
      </w:r>
      <w:r w:rsidRPr="001C642D">
        <w:rPr>
          <w:b/>
          <w:bCs/>
          <w:u w:val="single"/>
        </w:rPr>
        <w:t xml:space="preserve">loty 475 – 700 km , </w:t>
      </w:r>
    </w:p>
    <w:p w14:paraId="0D7EEF13" w14:textId="72F0E245" w:rsidR="001C642D" w:rsidRPr="001C642D" w:rsidRDefault="001C642D" w:rsidP="001C642D">
      <w:pPr>
        <w:pStyle w:val="Akapitzlist"/>
        <w:rPr>
          <w:b/>
          <w:bCs/>
          <w:u w:val="single"/>
        </w:rPr>
      </w:pPr>
      <w:r w:rsidRPr="001C642D">
        <w:rPr>
          <w:b/>
          <w:bCs/>
          <w:u w:val="single"/>
        </w:rPr>
        <w:t xml:space="preserve">- </w:t>
      </w:r>
      <w:r w:rsidR="00CF06D9">
        <w:rPr>
          <w:b/>
          <w:bCs/>
          <w:u w:val="single"/>
        </w:rPr>
        <w:t>2</w:t>
      </w:r>
      <w:r w:rsidRPr="001C642D">
        <w:rPr>
          <w:b/>
          <w:bCs/>
          <w:u w:val="single"/>
        </w:rPr>
        <w:t xml:space="preserve"> loty Okręgowe </w:t>
      </w:r>
      <w:r w:rsidR="00CF06D9">
        <w:rPr>
          <w:b/>
          <w:bCs/>
          <w:u w:val="single"/>
        </w:rPr>
        <w:t xml:space="preserve">700 </w:t>
      </w:r>
      <w:proofErr w:type="spellStart"/>
      <w:r w:rsidR="00CF06D9">
        <w:rPr>
          <w:b/>
          <w:bCs/>
          <w:u w:val="single"/>
        </w:rPr>
        <w:t>tki</w:t>
      </w:r>
      <w:proofErr w:type="spellEnd"/>
      <w:r w:rsidR="00CF06D9">
        <w:rPr>
          <w:b/>
          <w:bCs/>
          <w:u w:val="single"/>
        </w:rPr>
        <w:t xml:space="preserve">, </w:t>
      </w:r>
    </w:p>
    <w:p w14:paraId="2BEA91E0" w14:textId="77777777" w:rsidR="001C642D" w:rsidRPr="001C642D" w:rsidRDefault="001C642D" w:rsidP="001C642D">
      <w:pPr>
        <w:pStyle w:val="Akapitzlist"/>
        <w:rPr>
          <w:lang w:val="en-US"/>
        </w:rPr>
      </w:pPr>
    </w:p>
    <w:p w14:paraId="210BE191" w14:textId="354E7D2F" w:rsidR="00CF06D9" w:rsidRDefault="00CF06D9" w:rsidP="00CF06D9">
      <w:pPr>
        <w:pStyle w:val="Akapitzlist"/>
        <w:numPr>
          <w:ilvl w:val="0"/>
          <w:numId w:val="6"/>
        </w:numPr>
        <w:rPr>
          <w:lang w:val="en-US"/>
        </w:rPr>
      </w:pPr>
      <w:proofErr w:type="spellStart"/>
      <w:r w:rsidRPr="00CF06D9">
        <w:rPr>
          <w:lang w:val="en-US"/>
        </w:rPr>
        <w:t>Oddziały</w:t>
      </w:r>
      <w:proofErr w:type="spellEnd"/>
      <w:r w:rsidRPr="00CF06D9">
        <w:rPr>
          <w:lang w:val="en-US"/>
        </w:rPr>
        <w:t xml:space="preserve"> </w:t>
      </w:r>
      <w:proofErr w:type="spellStart"/>
      <w:r w:rsidR="001203F4">
        <w:rPr>
          <w:lang w:val="en-US"/>
        </w:rPr>
        <w:t>przed</w:t>
      </w:r>
      <w:proofErr w:type="spellEnd"/>
      <w:r w:rsidR="001203F4">
        <w:rPr>
          <w:lang w:val="en-US"/>
        </w:rPr>
        <w:t xml:space="preserve"> </w:t>
      </w:r>
      <w:proofErr w:type="spellStart"/>
      <w:r w:rsidR="001203F4">
        <w:rPr>
          <w:lang w:val="en-US"/>
        </w:rPr>
        <w:t>sezonem</w:t>
      </w:r>
      <w:proofErr w:type="spellEnd"/>
      <w:r w:rsidR="001203F4">
        <w:rPr>
          <w:lang w:val="en-US"/>
        </w:rPr>
        <w:t xml:space="preserve"> </w:t>
      </w:r>
      <w:proofErr w:type="spellStart"/>
      <w:r w:rsidR="001203F4">
        <w:rPr>
          <w:lang w:val="en-US"/>
        </w:rPr>
        <w:t>składają</w:t>
      </w:r>
      <w:proofErr w:type="spellEnd"/>
      <w:r w:rsidR="001203F4">
        <w:rPr>
          <w:lang w:val="en-US"/>
        </w:rPr>
        <w:t xml:space="preserve"> plan </w:t>
      </w:r>
      <w:proofErr w:type="spellStart"/>
      <w:r w:rsidR="001203F4">
        <w:rPr>
          <w:lang w:val="en-US"/>
        </w:rPr>
        <w:t>lotów</w:t>
      </w:r>
      <w:proofErr w:type="spellEnd"/>
      <w:r w:rsidR="001203F4">
        <w:rPr>
          <w:lang w:val="en-US"/>
        </w:rPr>
        <w:t xml:space="preserve"> </w:t>
      </w:r>
      <w:proofErr w:type="spellStart"/>
      <w:r w:rsidR="001203F4">
        <w:rPr>
          <w:lang w:val="en-US"/>
        </w:rPr>
        <w:t>na</w:t>
      </w:r>
      <w:proofErr w:type="spellEnd"/>
      <w:r w:rsidR="001203F4">
        <w:rPr>
          <w:lang w:val="en-US"/>
        </w:rPr>
        <w:t xml:space="preserve"> </w:t>
      </w:r>
      <w:proofErr w:type="spellStart"/>
      <w:r w:rsidR="001203F4">
        <w:rPr>
          <w:lang w:val="en-US"/>
        </w:rPr>
        <w:t>którym</w:t>
      </w:r>
      <w:proofErr w:type="spellEnd"/>
      <w:r w:rsidR="001203F4">
        <w:rPr>
          <w:lang w:val="en-US"/>
        </w:rPr>
        <w:t xml:space="preserve"> </w:t>
      </w:r>
      <w:proofErr w:type="spellStart"/>
      <w:r w:rsidR="001203F4">
        <w:rPr>
          <w:lang w:val="en-US"/>
        </w:rPr>
        <w:t>zaznaczają</w:t>
      </w:r>
      <w:proofErr w:type="spellEnd"/>
      <w:r w:rsidR="001203F4">
        <w:rPr>
          <w:lang w:val="en-US"/>
        </w:rPr>
        <w:t xml:space="preserve"> </w:t>
      </w:r>
      <w:proofErr w:type="spellStart"/>
      <w:r w:rsidR="001203F4">
        <w:rPr>
          <w:lang w:val="en-US"/>
        </w:rPr>
        <w:t>które</w:t>
      </w:r>
      <w:proofErr w:type="spellEnd"/>
      <w:r w:rsidR="001203F4">
        <w:rPr>
          <w:lang w:val="en-US"/>
        </w:rPr>
        <w:t xml:space="preserve"> </w:t>
      </w:r>
      <w:proofErr w:type="spellStart"/>
      <w:r w:rsidR="001203F4">
        <w:rPr>
          <w:lang w:val="en-US"/>
        </w:rPr>
        <w:t>loty</w:t>
      </w:r>
      <w:proofErr w:type="spellEnd"/>
      <w:r w:rsidR="001203F4">
        <w:rPr>
          <w:lang w:val="en-US"/>
        </w:rPr>
        <w:t xml:space="preserve"> </w:t>
      </w:r>
      <w:proofErr w:type="spellStart"/>
      <w:r w:rsidR="001203F4">
        <w:rPr>
          <w:lang w:val="en-US"/>
        </w:rPr>
        <w:t>zaliczą</w:t>
      </w:r>
      <w:proofErr w:type="spellEnd"/>
      <w:r w:rsidR="001203F4">
        <w:rPr>
          <w:lang w:val="en-US"/>
        </w:rPr>
        <w:t xml:space="preserve"> do </w:t>
      </w:r>
      <w:proofErr w:type="spellStart"/>
      <w:r w:rsidR="001203F4">
        <w:rPr>
          <w:lang w:val="en-US"/>
        </w:rPr>
        <w:t>współzawodnictwa</w:t>
      </w:r>
      <w:proofErr w:type="spellEnd"/>
      <w:r w:rsidR="001203F4">
        <w:rPr>
          <w:lang w:val="en-US"/>
        </w:rPr>
        <w:t xml:space="preserve"> </w:t>
      </w:r>
      <w:proofErr w:type="spellStart"/>
      <w:r w:rsidR="001203F4">
        <w:rPr>
          <w:lang w:val="en-US"/>
        </w:rPr>
        <w:t>tradycyjnego</w:t>
      </w:r>
      <w:proofErr w:type="spellEnd"/>
      <w:r w:rsidR="001203F4">
        <w:rPr>
          <w:lang w:val="en-US"/>
        </w:rPr>
        <w:t xml:space="preserve">. </w:t>
      </w:r>
    </w:p>
    <w:p w14:paraId="694444E0" w14:textId="461C11A0" w:rsidR="00CF06D9" w:rsidRDefault="00CF06D9" w:rsidP="00CF06D9">
      <w:pPr>
        <w:pStyle w:val="Akapitzlist"/>
        <w:numPr>
          <w:ilvl w:val="0"/>
          <w:numId w:val="6"/>
        </w:numPr>
        <w:rPr>
          <w:lang w:val="en-US"/>
        </w:rPr>
      </w:pPr>
      <w:r w:rsidRPr="00CF06D9">
        <w:rPr>
          <w:lang w:val="en-US"/>
        </w:rPr>
        <w:t xml:space="preserve">Plan </w:t>
      </w:r>
      <w:proofErr w:type="spellStart"/>
      <w:r w:rsidRPr="00CF06D9">
        <w:rPr>
          <w:lang w:val="en-US"/>
        </w:rPr>
        <w:t>lotów</w:t>
      </w:r>
      <w:proofErr w:type="spellEnd"/>
      <w:r w:rsidRPr="00CF06D9">
        <w:rPr>
          <w:lang w:val="en-US"/>
        </w:rPr>
        <w:t xml:space="preserve"> ma </w:t>
      </w:r>
      <w:proofErr w:type="spellStart"/>
      <w:r w:rsidRPr="00CF06D9">
        <w:rPr>
          <w:lang w:val="en-US"/>
        </w:rPr>
        <w:t>zawierać</w:t>
      </w:r>
      <w:proofErr w:type="spellEnd"/>
      <w:r w:rsidRPr="00CF06D9">
        <w:rPr>
          <w:lang w:val="en-US"/>
        </w:rPr>
        <w:t xml:space="preserve"> </w:t>
      </w:r>
      <w:proofErr w:type="spellStart"/>
      <w:r w:rsidRPr="00CF06D9">
        <w:rPr>
          <w:lang w:val="en-US"/>
        </w:rPr>
        <w:t>obowiązkowo</w:t>
      </w:r>
      <w:proofErr w:type="spellEnd"/>
      <w:r w:rsidRPr="00CF06D9">
        <w:rPr>
          <w:lang w:val="en-US"/>
        </w:rPr>
        <w:t xml:space="preserve"> </w:t>
      </w:r>
      <w:proofErr w:type="spellStart"/>
      <w:r w:rsidRPr="00CF06D9">
        <w:rPr>
          <w:lang w:val="en-US"/>
        </w:rPr>
        <w:t>nie</w:t>
      </w:r>
      <w:proofErr w:type="spellEnd"/>
      <w:r w:rsidRPr="00CF06D9">
        <w:rPr>
          <w:lang w:val="en-US"/>
        </w:rPr>
        <w:t xml:space="preserve"> </w:t>
      </w:r>
      <w:proofErr w:type="spellStart"/>
      <w:r w:rsidRPr="00CF06D9">
        <w:rPr>
          <w:lang w:val="en-US"/>
        </w:rPr>
        <w:t>mniej</w:t>
      </w:r>
      <w:proofErr w:type="spellEnd"/>
      <w:r w:rsidRPr="00CF06D9">
        <w:rPr>
          <w:lang w:val="en-US"/>
        </w:rPr>
        <w:t xml:space="preserve">, </w:t>
      </w:r>
      <w:proofErr w:type="spellStart"/>
      <w:r w:rsidRPr="00CF06D9">
        <w:rPr>
          <w:lang w:val="en-US"/>
        </w:rPr>
        <w:t>nie</w:t>
      </w:r>
      <w:proofErr w:type="spellEnd"/>
      <w:r w:rsidRPr="00CF06D9">
        <w:rPr>
          <w:lang w:val="en-US"/>
        </w:rPr>
        <w:t xml:space="preserve"> </w:t>
      </w:r>
      <w:proofErr w:type="spellStart"/>
      <w:r w:rsidRPr="00CF06D9">
        <w:rPr>
          <w:lang w:val="en-US"/>
        </w:rPr>
        <w:t>więcej</w:t>
      </w:r>
      <w:proofErr w:type="spellEnd"/>
      <w:r w:rsidRPr="00CF06D9">
        <w:rPr>
          <w:lang w:val="en-US"/>
        </w:rPr>
        <w:t xml:space="preserve"> jak 10 </w:t>
      </w:r>
      <w:proofErr w:type="spellStart"/>
      <w:r w:rsidRPr="00CF06D9">
        <w:rPr>
          <w:lang w:val="en-US"/>
        </w:rPr>
        <w:t>lotów</w:t>
      </w:r>
      <w:proofErr w:type="spellEnd"/>
      <w:r w:rsidRPr="00CF06D9">
        <w:rPr>
          <w:lang w:val="en-US"/>
        </w:rPr>
        <w:t xml:space="preserve"> </w:t>
      </w:r>
      <w:proofErr w:type="spellStart"/>
      <w:r w:rsidRPr="00CF06D9">
        <w:rPr>
          <w:lang w:val="en-US"/>
        </w:rPr>
        <w:t>według</w:t>
      </w:r>
      <w:proofErr w:type="spellEnd"/>
      <w:r w:rsidRPr="00CF06D9">
        <w:rPr>
          <w:lang w:val="en-US"/>
        </w:rPr>
        <w:t xml:space="preserve"> </w:t>
      </w:r>
      <w:proofErr w:type="spellStart"/>
      <w:r w:rsidRPr="00CF06D9">
        <w:rPr>
          <w:lang w:val="en-US"/>
        </w:rPr>
        <w:t>klucza</w:t>
      </w:r>
      <w:proofErr w:type="spellEnd"/>
      <w:r w:rsidRPr="00CF06D9">
        <w:rPr>
          <w:lang w:val="en-US"/>
        </w:rPr>
        <w:t xml:space="preserve"> </w:t>
      </w:r>
      <w:proofErr w:type="spellStart"/>
      <w:r w:rsidRPr="00CF06D9">
        <w:rPr>
          <w:lang w:val="en-US"/>
        </w:rPr>
        <w:t>podanego</w:t>
      </w:r>
      <w:proofErr w:type="spellEnd"/>
      <w:r w:rsidRPr="00CF06D9">
        <w:rPr>
          <w:lang w:val="en-US"/>
        </w:rPr>
        <w:t xml:space="preserve"> </w:t>
      </w:r>
      <w:proofErr w:type="spellStart"/>
      <w:r w:rsidRPr="00CF06D9">
        <w:rPr>
          <w:lang w:val="en-US"/>
        </w:rPr>
        <w:t>powyżej</w:t>
      </w:r>
      <w:proofErr w:type="spellEnd"/>
      <w:r w:rsidRPr="00CF06D9">
        <w:rPr>
          <w:lang w:val="en-US"/>
        </w:rPr>
        <w:t>.</w:t>
      </w:r>
      <w:r w:rsidR="001203F4">
        <w:rPr>
          <w:lang w:val="en-US"/>
        </w:rPr>
        <w:t xml:space="preserve"> </w:t>
      </w:r>
      <w:r w:rsidRPr="00CF06D9">
        <w:rPr>
          <w:lang w:val="en-US"/>
        </w:rPr>
        <w:t xml:space="preserve"> </w:t>
      </w:r>
    </w:p>
    <w:p w14:paraId="4F1DDCC9" w14:textId="7BE98FCC" w:rsidR="004C5B91" w:rsidRDefault="00CF06D9" w:rsidP="00CF06D9">
      <w:pPr>
        <w:pStyle w:val="Akapitzlist"/>
        <w:numPr>
          <w:ilvl w:val="0"/>
          <w:numId w:val="6"/>
        </w:numPr>
        <w:rPr>
          <w:lang w:val="en-US"/>
        </w:rPr>
      </w:pPr>
      <w:proofErr w:type="spellStart"/>
      <w:r>
        <w:rPr>
          <w:lang w:val="en-US"/>
        </w:rPr>
        <w:t>Warunkiem</w:t>
      </w:r>
      <w:proofErr w:type="spellEnd"/>
      <w:r>
        <w:rPr>
          <w:lang w:val="en-US"/>
        </w:rPr>
        <w:t xml:space="preserve"> </w:t>
      </w:r>
      <w:proofErr w:type="spellStart"/>
      <w:r>
        <w:rPr>
          <w:lang w:val="en-US"/>
        </w:rPr>
        <w:t>zaliczenia</w:t>
      </w:r>
      <w:proofErr w:type="spellEnd"/>
      <w:r>
        <w:rPr>
          <w:lang w:val="en-US"/>
        </w:rPr>
        <w:t xml:space="preserve"> </w:t>
      </w:r>
      <w:proofErr w:type="spellStart"/>
      <w:r>
        <w:rPr>
          <w:lang w:val="en-US"/>
        </w:rPr>
        <w:t>współzawodnictwa</w:t>
      </w:r>
      <w:proofErr w:type="spellEnd"/>
      <w:r>
        <w:rPr>
          <w:lang w:val="en-US"/>
        </w:rPr>
        <w:t xml:space="preserve"> jest </w:t>
      </w:r>
      <w:proofErr w:type="spellStart"/>
      <w:r>
        <w:rPr>
          <w:lang w:val="en-US"/>
        </w:rPr>
        <w:t>obowiązkowe</w:t>
      </w:r>
      <w:proofErr w:type="spellEnd"/>
      <w:r>
        <w:rPr>
          <w:lang w:val="en-US"/>
        </w:rPr>
        <w:t xml:space="preserve"> </w:t>
      </w:r>
      <w:proofErr w:type="spellStart"/>
      <w:r>
        <w:rPr>
          <w:lang w:val="en-US"/>
        </w:rPr>
        <w:t>wykonanie</w:t>
      </w:r>
      <w:proofErr w:type="spellEnd"/>
      <w:r>
        <w:rPr>
          <w:lang w:val="en-US"/>
        </w:rPr>
        <w:t xml:space="preserve"> </w:t>
      </w:r>
      <w:proofErr w:type="spellStart"/>
      <w:r>
        <w:rPr>
          <w:lang w:val="en-US"/>
        </w:rPr>
        <w:t>wszystkich</w:t>
      </w:r>
      <w:proofErr w:type="spellEnd"/>
      <w:r>
        <w:rPr>
          <w:lang w:val="en-US"/>
        </w:rPr>
        <w:t xml:space="preserve"> 10 </w:t>
      </w:r>
      <w:proofErr w:type="spellStart"/>
      <w:r>
        <w:rPr>
          <w:lang w:val="en-US"/>
        </w:rPr>
        <w:t>lotów</w:t>
      </w:r>
      <w:proofErr w:type="spellEnd"/>
      <w:r>
        <w:rPr>
          <w:lang w:val="en-US"/>
        </w:rPr>
        <w:t xml:space="preserve">, </w:t>
      </w:r>
      <w:proofErr w:type="spellStart"/>
      <w:r>
        <w:rPr>
          <w:lang w:val="en-US"/>
        </w:rPr>
        <w:t>nie</w:t>
      </w:r>
      <w:proofErr w:type="spellEnd"/>
      <w:r>
        <w:rPr>
          <w:lang w:val="en-US"/>
        </w:rPr>
        <w:t xml:space="preserve"> </w:t>
      </w:r>
      <w:proofErr w:type="spellStart"/>
      <w:r>
        <w:rPr>
          <w:lang w:val="en-US"/>
        </w:rPr>
        <w:t>dopuszcza</w:t>
      </w:r>
      <w:proofErr w:type="spellEnd"/>
      <w:r>
        <w:rPr>
          <w:lang w:val="en-US"/>
        </w:rPr>
        <w:t xml:space="preserve"> </w:t>
      </w:r>
      <w:proofErr w:type="spellStart"/>
      <w:r>
        <w:rPr>
          <w:lang w:val="en-US"/>
        </w:rPr>
        <w:t>się</w:t>
      </w:r>
      <w:proofErr w:type="spellEnd"/>
      <w:r>
        <w:rPr>
          <w:lang w:val="en-US"/>
        </w:rPr>
        <w:t xml:space="preserve"> </w:t>
      </w:r>
      <w:proofErr w:type="spellStart"/>
      <w:r>
        <w:rPr>
          <w:lang w:val="en-US"/>
        </w:rPr>
        <w:t>wykonanie</w:t>
      </w:r>
      <w:proofErr w:type="spellEnd"/>
      <w:r>
        <w:rPr>
          <w:lang w:val="en-US"/>
        </w:rPr>
        <w:t xml:space="preserve"> np </w:t>
      </w:r>
      <w:proofErr w:type="spellStart"/>
      <w:r>
        <w:rPr>
          <w:lang w:val="en-US"/>
        </w:rPr>
        <w:t>tylko</w:t>
      </w:r>
      <w:proofErr w:type="spellEnd"/>
      <w:r>
        <w:rPr>
          <w:lang w:val="en-US"/>
        </w:rPr>
        <w:t xml:space="preserve"> </w:t>
      </w:r>
      <w:proofErr w:type="spellStart"/>
      <w:r>
        <w:rPr>
          <w:lang w:val="en-US"/>
        </w:rPr>
        <w:t>dwóch</w:t>
      </w:r>
      <w:proofErr w:type="spellEnd"/>
      <w:r>
        <w:rPr>
          <w:lang w:val="en-US"/>
        </w:rPr>
        <w:t xml:space="preserve"> 500 </w:t>
      </w:r>
      <w:proofErr w:type="spellStart"/>
      <w:r>
        <w:rPr>
          <w:lang w:val="en-US"/>
        </w:rPr>
        <w:t>tek</w:t>
      </w:r>
      <w:proofErr w:type="spellEnd"/>
      <w:r>
        <w:rPr>
          <w:lang w:val="en-US"/>
        </w:rPr>
        <w:t xml:space="preserve">! </w:t>
      </w:r>
    </w:p>
    <w:p w14:paraId="59093CC7" w14:textId="5B9A5B2B" w:rsidR="00CF06D9" w:rsidRDefault="00CF06D9" w:rsidP="00CF06D9">
      <w:pPr>
        <w:pStyle w:val="Akapitzlist"/>
        <w:numPr>
          <w:ilvl w:val="0"/>
          <w:numId w:val="6"/>
        </w:numPr>
        <w:rPr>
          <w:lang w:val="en-US"/>
        </w:rPr>
      </w:pPr>
      <w:proofErr w:type="spellStart"/>
      <w:r>
        <w:rPr>
          <w:lang w:val="en-US"/>
        </w:rPr>
        <w:t>Oddziały</w:t>
      </w:r>
      <w:proofErr w:type="spellEnd"/>
      <w:r>
        <w:rPr>
          <w:lang w:val="en-US"/>
        </w:rPr>
        <w:t xml:space="preserve"> </w:t>
      </w:r>
      <w:proofErr w:type="spellStart"/>
      <w:r>
        <w:rPr>
          <w:lang w:val="en-US"/>
        </w:rPr>
        <w:t>mają</w:t>
      </w:r>
      <w:proofErr w:type="spellEnd"/>
      <w:r>
        <w:rPr>
          <w:lang w:val="en-US"/>
        </w:rPr>
        <w:t xml:space="preserve"> </w:t>
      </w:r>
      <w:proofErr w:type="spellStart"/>
      <w:r>
        <w:rPr>
          <w:lang w:val="en-US"/>
        </w:rPr>
        <w:t>możliwość</w:t>
      </w:r>
      <w:proofErr w:type="spellEnd"/>
      <w:r>
        <w:rPr>
          <w:lang w:val="en-US"/>
        </w:rPr>
        <w:t xml:space="preserve"> </w:t>
      </w:r>
      <w:proofErr w:type="spellStart"/>
      <w:r>
        <w:rPr>
          <w:lang w:val="en-US"/>
        </w:rPr>
        <w:t>przełożenia</w:t>
      </w:r>
      <w:proofErr w:type="spellEnd"/>
      <w:r>
        <w:rPr>
          <w:lang w:val="en-US"/>
        </w:rPr>
        <w:t xml:space="preserve"> </w:t>
      </w:r>
      <w:proofErr w:type="spellStart"/>
      <w:r>
        <w:rPr>
          <w:lang w:val="en-US"/>
        </w:rPr>
        <w:t>lub</w:t>
      </w:r>
      <w:proofErr w:type="spellEnd"/>
      <w:r>
        <w:rPr>
          <w:lang w:val="en-US"/>
        </w:rPr>
        <w:t xml:space="preserve"> </w:t>
      </w:r>
      <w:proofErr w:type="spellStart"/>
      <w:r>
        <w:rPr>
          <w:lang w:val="en-US"/>
        </w:rPr>
        <w:t>zamiany</w:t>
      </w:r>
      <w:proofErr w:type="spellEnd"/>
      <w:r>
        <w:rPr>
          <w:lang w:val="en-US"/>
        </w:rPr>
        <w:t xml:space="preserve"> </w:t>
      </w:r>
      <w:proofErr w:type="spellStart"/>
      <w:r>
        <w:rPr>
          <w:lang w:val="en-US"/>
        </w:rPr>
        <w:t>zaplanowanego</w:t>
      </w:r>
      <w:proofErr w:type="spellEnd"/>
      <w:r>
        <w:rPr>
          <w:lang w:val="en-US"/>
        </w:rPr>
        <w:t xml:space="preserve"> </w:t>
      </w:r>
      <w:proofErr w:type="spellStart"/>
      <w:r>
        <w:rPr>
          <w:lang w:val="en-US"/>
        </w:rPr>
        <w:t>lotu</w:t>
      </w:r>
      <w:proofErr w:type="spellEnd"/>
      <w:r>
        <w:rPr>
          <w:lang w:val="en-US"/>
        </w:rPr>
        <w:t xml:space="preserve"> do </w:t>
      </w:r>
      <w:proofErr w:type="spellStart"/>
      <w:r>
        <w:rPr>
          <w:lang w:val="en-US"/>
        </w:rPr>
        <w:t>tradycyjnego</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inny</w:t>
      </w:r>
      <w:proofErr w:type="spellEnd"/>
      <w:r>
        <w:rPr>
          <w:lang w:val="en-US"/>
        </w:rPr>
        <w:t xml:space="preserve"> </w:t>
      </w:r>
      <w:proofErr w:type="spellStart"/>
      <w:r>
        <w:rPr>
          <w:lang w:val="en-US"/>
        </w:rPr>
        <w:t>termin</w:t>
      </w:r>
      <w:proofErr w:type="spellEnd"/>
      <w:r>
        <w:rPr>
          <w:lang w:val="en-US"/>
        </w:rPr>
        <w:t xml:space="preserve">, np w </w:t>
      </w:r>
      <w:proofErr w:type="spellStart"/>
      <w:r>
        <w:rPr>
          <w:lang w:val="en-US"/>
        </w:rPr>
        <w:t>przypadku</w:t>
      </w:r>
      <w:proofErr w:type="spellEnd"/>
      <w:r>
        <w:rPr>
          <w:lang w:val="en-US"/>
        </w:rPr>
        <w:t xml:space="preserve"> </w:t>
      </w:r>
      <w:proofErr w:type="spellStart"/>
      <w:r>
        <w:rPr>
          <w:lang w:val="en-US"/>
        </w:rPr>
        <w:t>awarii</w:t>
      </w:r>
      <w:proofErr w:type="spellEnd"/>
      <w:r>
        <w:rPr>
          <w:lang w:val="en-US"/>
        </w:rPr>
        <w:t xml:space="preserve"> </w:t>
      </w:r>
      <w:proofErr w:type="spellStart"/>
      <w:r>
        <w:rPr>
          <w:lang w:val="en-US"/>
        </w:rPr>
        <w:t>kabiny</w:t>
      </w:r>
      <w:proofErr w:type="spellEnd"/>
      <w:r>
        <w:rPr>
          <w:lang w:val="en-US"/>
        </w:rPr>
        <w:t xml:space="preserve">, </w:t>
      </w:r>
      <w:proofErr w:type="spellStart"/>
      <w:r>
        <w:rPr>
          <w:lang w:val="en-US"/>
        </w:rPr>
        <w:t>powrotu</w:t>
      </w:r>
      <w:proofErr w:type="spellEnd"/>
      <w:r>
        <w:rPr>
          <w:lang w:val="en-US"/>
        </w:rPr>
        <w:t xml:space="preserve"> </w:t>
      </w:r>
      <w:proofErr w:type="spellStart"/>
      <w:r>
        <w:rPr>
          <w:lang w:val="en-US"/>
        </w:rPr>
        <w:t>kabiny</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krótszy</w:t>
      </w:r>
      <w:proofErr w:type="spellEnd"/>
      <w:r>
        <w:rPr>
          <w:lang w:val="en-US"/>
        </w:rPr>
        <w:t xml:space="preserve"> </w:t>
      </w:r>
      <w:proofErr w:type="spellStart"/>
      <w:r>
        <w:rPr>
          <w:lang w:val="en-US"/>
        </w:rPr>
        <w:t>kilometraż</w:t>
      </w:r>
      <w:proofErr w:type="spellEnd"/>
      <w:r>
        <w:rPr>
          <w:lang w:val="en-US"/>
        </w:rPr>
        <w:t xml:space="preserve">, </w:t>
      </w:r>
      <w:proofErr w:type="spellStart"/>
      <w:r>
        <w:rPr>
          <w:lang w:val="en-US"/>
        </w:rPr>
        <w:t>nie</w:t>
      </w:r>
      <w:proofErr w:type="spellEnd"/>
      <w:r>
        <w:rPr>
          <w:lang w:val="en-US"/>
        </w:rPr>
        <w:t xml:space="preserve"> </w:t>
      </w:r>
      <w:proofErr w:type="spellStart"/>
      <w:r>
        <w:rPr>
          <w:lang w:val="en-US"/>
        </w:rPr>
        <w:t>wykonania</w:t>
      </w:r>
      <w:proofErr w:type="spellEnd"/>
      <w:r>
        <w:rPr>
          <w:lang w:val="en-US"/>
        </w:rPr>
        <w:t xml:space="preserve"> </w:t>
      </w:r>
      <w:proofErr w:type="spellStart"/>
      <w:r>
        <w:rPr>
          <w:lang w:val="en-US"/>
        </w:rPr>
        <w:t>zaplanowanego</w:t>
      </w:r>
      <w:proofErr w:type="spellEnd"/>
      <w:r>
        <w:rPr>
          <w:lang w:val="en-US"/>
        </w:rPr>
        <w:t xml:space="preserve"> </w:t>
      </w:r>
      <w:proofErr w:type="spellStart"/>
      <w:r>
        <w:rPr>
          <w:lang w:val="en-US"/>
        </w:rPr>
        <w:t>lotu</w:t>
      </w:r>
      <w:proofErr w:type="spellEnd"/>
      <w:r>
        <w:rPr>
          <w:lang w:val="en-US"/>
        </w:rPr>
        <w:t xml:space="preserve"> ze </w:t>
      </w:r>
      <w:proofErr w:type="spellStart"/>
      <w:r>
        <w:rPr>
          <w:lang w:val="en-US"/>
        </w:rPr>
        <w:t>względu</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złe</w:t>
      </w:r>
      <w:proofErr w:type="spellEnd"/>
      <w:r>
        <w:rPr>
          <w:lang w:val="en-US"/>
        </w:rPr>
        <w:t xml:space="preserve"> </w:t>
      </w:r>
      <w:proofErr w:type="spellStart"/>
      <w:r>
        <w:rPr>
          <w:lang w:val="en-US"/>
        </w:rPr>
        <w:t>warunki</w:t>
      </w:r>
      <w:proofErr w:type="spellEnd"/>
      <w:r>
        <w:rPr>
          <w:lang w:val="en-US"/>
        </w:rPr>
        <w:t xml:space="preserve"> </w:t>
      </w:r>
      <w:proofErr w:type="spellStart"/>
      <w:r>
        <w:rPr>
          <w:lang w:val="en-US"/>
        </w:rPr>
        <w:t>pogodowe</w:t>
      </w:r>
      <w:proofErr w:type="spellEnd"/>
      <w:r>
        <w:rPr>
          <w:lang w:val="en-US"/>
        </w:rPr>
        <w:t xml:space="preserve">. W </w:t>
      </w:r>
      <w:proofErr w:type="spellStart"/>
      <w:r>
        <w:rPr>
          <w:lang w:val="en-US"/>
        </w:rPr>
        <w:t>przypadku</w:t>
      </w:r>
      <w:proofErr w:type="spellEnd"/>
      <w:r>
        <w:rPr>
          <w:lang w:val="en-US"/>
        </w:rPr>
        <w:t xml:space="preserve"> </w:t>
      </w:r>
      <w:proofErr w:type="spellStart"/>
      <w:r>
        <w:rPr>
          <w:lang w:val="en-US"/>
        </w:rPr>
        <w:t>przełożenia</w:t>
      </w:r>
      <w:proofErr w:type="spellEnd"/>
      <w:r>
        <w:rPr>
          <w:lang w:val="en-US"/>
        </w:rPr>
        <w:t xml:space="preserve"> </w:t>
      </w:r>
      <w:proofErr w:type="spellStart"/>
      <w:r>
        <w:rPr>
          <w:lang w:val="en-US"/>
        </w:rPr>
        <w:t>zaplanowanego</w:t>
      </w:r>
      <w:proofErr w:type="spellEnd"/>
      <w:r>
        <w:rPr>
          <w:lang w:val="en-US"/>
        </w:rPr>
        <w:t xml:space="preserve"> </w:t>
      </w:r>
      <w:proofErr w:type="spellStart"/>
      <w:r>
        <w:rPr>
          <w:lang w:val="en-US"/>
        </w:rPr>
        <w:t>lotu</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inny</w:t>
      </w:r>
      <w:proofErr w:type="spellEnd"/>
      <w:r>
        <w:rPr>
          <w:lang w:val="en-US"/>
        </w:rPr>
        <w:t xml:space="preserve"> </w:t>
      </w:r>
      <w:proofErr w:type="spellStart"/>
      <w:r>
        <w:rPr>
          <w:lang w:val="en-US"/>
        </w:rPr>
        <w:t>termin</w:t>
      </w:r>
      <w:proofErr w:type="spellEnd"/>
      <w:r>
        <w:rPr>
          <w:lang w:val="en-US"/>
        </w:rPr>
        <w:t xml:space="preserve"> </w:t>
      </w:r>
      <w:proofErr w:type="spellStart"/>
      <w:r>
        <w:rPr>
          <w:lang w:val="en-US"/>
        </w:rPr>
        <w:t>należy</w:t>
      </w:r>
      <w:proofErr w:type="spellEnd"/>
      <w:r>
        <w:rPr>
          <w:lang w:val="en-US"/>
        </w:rPr>
        <w:t xml:space="preserve"> </w:t>
      </w:r>
      <w:proofErr w:type="spellStart"/>
      <w:r>
        <w:rPr>
          <w:lang w:val="en-US"/>
        </w:rPr>
        <w:t>powiadomić</w:t>
      </w:r>
      <w:proofErr w:type="spellEnd"/>
      <w:r>
        <w:rPr>
          <w:lang w:val="en-US"/>
        </w:rPr>
        <w:t xml:space="preserve"> o </w:t>
      </w:r>
      <w:proofErr w:type="spellStart"/>
      <w:r>
        <w:rPr>
          <w:lang w:val="en-US"/>
        </w:rPr>
        <w:t>tym</w:t>
      </w:r>
      <w:proofErr w:type="spellEnd"/>
      <w:r>
        <w:rPr>
          <w:lang w:val="en-US"/>
        </w:rPr>
        <w:t xml:space="preserve"> </w:t>
      </w:r>
      <w:proofErr w:type="spellStart"/>
      <w:r>
        <w:rPr>
          <w:lang w:val="en-US"/>
        </w:rPr>
        <w:t>Zarząd</w:t>
      </w:r>
      <w:proofErr w:type="spellEnd"/>
      <w:r>
        <w:rPr>
          <w:lang w:val="en-US"/>
        </w:rPr>
        <w:t xml:space="preserve"> </w:t>
      </w:r>
      <w:proofErr w:type="spellStart"/>
      <w:r>
        <w:rPr>
          <w:lang w:val="en-US"/>
        </w:rPr>
        <w:t>Okręgu</w:t>
      </w:r>
      <w:proofErr w:type="spellEnd"/>
      <w:r>
        <w:rPr>
          <w:lang w:val="en-US"/>
        </w:rPr>
        <w:t xml:space="preserve"> </w:t>
      </w:r>
      <w:proofErr w:type="spellStart"/>
      <w:r>
        <w:rPr>
          <w:lang w:val="en-US"/>
        </w:rPr>
        <w:t>poprzez</w:t>
      </w:r>
      <w:proofErr w:type="spellEnd"/>
      <w:r>
        <w:rPr>
          <w:lang w:val="en-US"/>
        </w:rPr>
        <w:t xml:space="preserve"> </w:t>
      </w:r>
      <w:proofErr w:type="spellStart"/>
      <w:r>
        <w:rPr>
          <w:lang w:val="en-US"/>
        </w:rPr>
        <w:t>wysłanie</w:t>
      </w:r>
      <w:proofErr w:type="spellEnd"/>
      <w:r>
        <w:rPr>
          <w:lang w:val="en-US"/>
        </w:rPr>
        <w:t xml:space="preserve"> </w:t>
      </w:r>
      <w:proofErr w:type="spellStart"/>
      <w:r>
        <w:rPr>
          <w:lang w:val="en-US"/>
        </w:rPr>
        <w:t>wiadomości</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adres</w:t>
      </w:r>
      <w:proofErr w:type="spellEnd"/>
      <w:r>
        <w:rPr>
          <w:lang w:val="en-US"/>
        </w:rPr>
        <w:t xml:space="preserve"> </w:t>
      </w:r>
      <w:proofErr w:type="spellStart"/>
      <w:r>
        <w:rPr>
          <w:lang w:val="en-US"/>
        </w:rPr>
        <w:t>mailowy</w:t>
      </w:r>
      <w:proofErr w:type="spellEnd"/>
      <w:r>
        <w:rPr>
          <w:lang w:val="en-US"/>
        </w:rPr>
        <w:t xml:space="preserve"> </w:t>
      </w:r>
      <w:proofErr w:type="spellStart"/>
      <w:r>
        <w:rPr>
          <w:lang w:val="en-US"/>
        </w:rPr>
        <w:t>okręgu</w:t>
      </w:r>
      <w:proofErr w:type="spellEnd"/>
      <w:r>
        <w:rPr>
          <w:lang w:val="en-US"/>
        </w:rPr>
        <w:t xml:space="preserve"> </w:t>
      </w:r>
      <w:hyperlink r:id="rId6" w:history="1">
        <w:r w:rsidR="001203F4" w:rsidRPr="00CC42C5">
          <w:rPr>
            <w:rStyle w:val="Hipercze"/>
            <w:lang w:val="en-US"/>
          </w:rPr>
          <w:t>tarnowokreg@gmail.com</w:t>
        </w:r>
      </w:hyperlink>
      <w:r w:rsidR="001203F4">
        <w:rPr>
          <w:color w:val="4472C4" w:themeColor="accent1"/>
          <w:u w:val="single"/>
          <w:lang w:val="en-US"/>
        </w:rPr>
        <w:t xml:space="preserve"> </w:t>
      </w:r>
      <w:proofErr w:type="spellStart"/>
      <w:r w:rsidR="001203F4">
        <w:rPr>
          <w:lang w:val="en-US"/>
        </w:rPr>
        <w:t>najpóźniej</w:t>
      </w:r>
      <w:proofErr w:type="spellEnd"/>
      <w:r w:rsidR="001203F4">
        <w:rPr>
          <w:lang w:val="en-US"/>
        </w:rPr>
        <w:t xml:space="preserve"> 1 </w:t>
      </w:r>
      <w:proofErr w:type="spellStart"/>
      <w:r w:rsidR="001203F4">
        <w:rPr>
          <w:lang w:val="en-US"/>
        </w:rPr>
        <w:t>godzinę</w:t>
      </w:r>
      <w:proofErr w:type="spellEnd"/>
      <w:r w:rsidR="001203F4">
        <w:rPr>
          <w:lang w:val="en-US"/>
        </w:rPr>
        <w:t xml:space="preserve"> po </w:t>
      </w:r>
      <w:proofErr w:type="spellStart"/>
      <w:r w:rsidR="001203F4">
        <w:rPr>
          <w:lang w:val="en-US"/>
        </w:rPr>
        <w:t>starcie</w:t>
      </w:r>
      <w:proofErr w:type="spellEnd"/>
      <w:r w:rsidR="001203F4">
        <w:rPr>
          <w:lang w:val="en-US"/>
        </w:rPr>
        <w:t xml:space="preserve"> </w:t>
      </w:r>
      <w:proofErr w:type="spellStart"/>
      <w:r w:rsidR="001203F4">
        <w:rPr>
          <w:lang w:val="en-US"/>
        </w:rPr>
        <w:t>gołębi</w:t>
      </w:r>
      <w:proofErr w:type="spellEnd"/>
      <w:r w:rsidR="001203F4">
        <w:rPr>
          <w:lang w:val="en-US"/>
        </w:rPr>
        <w:t xml:space="preserve"> z </w:t>
      </w:r>
      <w:proofErr w:type="spellStart"/>
      <w:r w:rsidR="001203F4">
        <w:rPr>
          <w:lang w:val="en-US"/>
        </w:rPr>
        <w:t>lotu</w:t>
      </w:r>
      <w:proofErr w:type="spellEnd"/>
      <w:r w:rsidR="001203F4">
        <w:rPr>
          <w:lang w:val="en-US"/>
        </w:rPr>
        <w:t xml:space="preserve"> </w:t>
      </w:r>
      <w:proofErr w:type="spellStart"/>
      <w:r w:rsidR="001203F4">
        <w:rPr>
          <w:lang w:val="en-US"/>
        </w:rPr>
        <w:t>który</w:t>
      </w:r>
      <w:proofErr w:type="spellEnd"/>
      <w:r w:rsidR="001203F4">
        <w:rPr>
          <w:lang w:val="en-US"/>
        </w:rPr>
        <w:t xml:space="preserve"> </w:t>
      </w:r>
      <w:proofErr w:type="spellStart"/>
      <w:r w:rsidR="001203F4">
        <w:rPr>
          <w:lang w:val="en-US"/>
        </w:rPr>
        <w:t>chce</w:t>
      </w:r>
      <w:proofErr w:type="spellEnd"/>
      <w:r w:rsidR="001203F4">
        <w:rPr>
          <w:lang w:val="en-US"/>
        </w:rPr>
        <w:t xml:space="preserve"> </w:t>
      </w:r>
      <w:proofErr w:type="spellStart"/>
      <w:r w:rsidR="001203F4">
        <w:rPr>
          <w:lang w:val="en-US"/>
        </w:rPr>
        <w:t>się</w:t>
      </w:r>
      <w:proofErr w:type="spellEnd"/>
      <w:r w:rsidR="001203F4">
        <w:rPr>
          <w:lang w:val="en-US"/>
        </w:rPr>
        <w:t xml:space="preserve"> </w:t>
      </w:r>
      <w:proofErr w:type="spellStart"/>
      <w:r w:rsidR="001203F4">
        <w:rPr>
          <w:lang w:val="en-US"/>
        </w:rPr>
        <w:t>zmienić</w:t>
      </w:r>
      <w:proofErr w:type="spellEnd"/>
      <w:r w:rsidR="001203F4">
        <w:rPr>
          <w:lang w:val="en-US"/>
        </w:rPr>
        <w:t xml:space="preserve">. W </w:t>
      </w:r>
      <w:proofErr w:type="spellStart"/>
      <w:r w:rsidR="001203F4">
        <w:rPr>
          <w:lang w:val="en-US"/>
        </w:rPr>
        <w:t>wiadomości</w:t>
      </w:r>
      <w:proofErr w:type="spellEnd"/>
      <w:r w:rsidR="001203F4">
        <w:rPr>
          <w:lang w:val="en-US"/>
        </w:rPr>
        <w:t xml:space="preserve"> </w:t>
      </w:r>
      <w:proofErr w:type="spellStart"/>
      <w:r w:rsidR="001203F4">
        <w:rPr>
          <w:lang w:val="en-US"/>
        </w:rPr>
        <w:t>należy</w:t>
      </w:r>
      <w:proofErr w:type="spellEnd"/>
      <w:r w:rsidR="001203F4">
        <w:rPr>
          <w:lang w:val="en-US"/>
        </w:rPr>
        <w:t xml:space="preserve"> </w:t>
      </w:r>
      <w:proofErr w:type="spellStart"/>
      <w:r w:rsidR="001203F4">
        <w:rPr>
          <w:lang w:val="en-US"/>
        </w:rPr>
        <w:t>podać</w:t>
      </w:r>
      <w:proofErr w:type="spellEnd"/>
      <w:r w:rsidR="001203F4">
        <w:rPr>
          <w:lang w:val="en-US"/>
        </w:rPr>
        <w:t xml:space="preserve"> </w:t>
      </w:r>
      <w:proofErr w:type="spellStart"/>
      <w:r w:rsidR="001203F4">
        <w:rPr>
          <w:lang w:val="en-US"/>
        </w:rPr>
        <w:t>który</w:t>
      </w:r>
      <w:proofErr w:type="spellEnd"/>
      <w:r w:rsidR="001203F4">
        <w:rPr>
          <w:lang w:val="en-US"/>
        </w:rPr>
        <w:t xml:space="preserve"> lot </w:t>
      </w:r>
      <w:proofErr w:type="spellStart"/>
      <w:r w:rsidR="001203F4">
        <w:rPr>
          <w:lang w:val="en-US"/>
        </w:rPr>
        <w:t>zostaje</w:t>
      </w:r>
      <w:proofErr w:type="spellEnd"/>
      <w:r w:rsidR="001203F4">
        <w:rPr>
          <w:lang w:val="en-US"/>
        </w:rPr>
        <w:t xml:space="preserve"> </w:t>
      </w:r>
      <w:proofErr w:type="spellStart"/>
      <w:r w:rsidR="001203F4">
        <w:rPr>
          <w:lang w:val="en-US"/>
        </w:rPr>
        <w:t>zmieniony</w:t>
      </w:r>
      <w:proofErr w:type="spellEnd"/>
      <w:r w:rsidR="001203F4">
        <w:rPr>
          <w:lang w:val="en-US"/>
        </w:rPr>
        <w:t xml:space="preserve">, </w:t>
      </w:r>
      <w:proofErr w:type="spellStart"/>
      <w:r w:rsidR="001203F4">
        <w:rPr>
          <w:lang w:val="en-US"/>
        </w:rPr>
        <w:t>oraz</w:t>
      </w:r>
      <w:proofErr w:type="spellEnd"/>
      <w:r w:rsidR="001203F4">
        <w:rPr>
          <w:lang w:val="en-US"/>
        </w:rPr>
        <w:t xml:space="preserve"> </w:t>
      </w:r>
      <w:proofErr w:type="spellStart"/>
      <w:r w:rsidR="001203F4">
        <w:rPr>
          <w:lang w:val="en-US"/>
        </w:rPr>
        <w:t>podać</w:t>
      </w:r>
      <w:proofErr w:type="spellEnd"/>
      <w:r w:rsidR="001203F4">
        <w:rPr>
          <w:lang w:val="en-US"/>
        </w:rPr>
        <w:t xml:space="preserve"> </w:t>
      </w:r>
      <w:proofErr w:type="spellStart"/>
      <w:r w:rsidR="001203F4">
        <w:rPr>
          <w:lang w:val="en-US"/>
        </w:rPr>
        <w:t>datę</w:t>
      </w:r>
      <w:proofErr w:type="spellEnd"/>
      <w:r w:rsidR="001203F4">
        <w:rPr>
          <w:lang w:val="en-US"/>
        </w:rPr>
        <w:t xml:space="preserve"> </w:t>
      </w:r>
      <w:proofErr w:type="spellStart"/>
      <w:r w:rsidR="001203F4">
        <w:rPr>
          <w:lang w:val="en-US"/>
        </w:rPr>
        <w:t>wykonania</w:t>
      </w:r>
      <w:proofErr w:type="spellEnd"/>
      <w:r w:rsidR="001203F4">
        <w:rPr>
          <w:lang w:val="en-US"/>
        </w:rPr>
        <w:t xml:space="preserve"> </w:t>
      </w:r>
      <w:proofErr w:type="spellStart"/>
      <w:r w:rsidR="001203F4">
        <w:rPr>
          <w:lang w:val="en-US"/>
        </w:rPr>
        <w:t>nowego</w:t>
      </w:r>
      <w:proofErr w:type="spellEnd"/>
      <w:r w:rsidR="001203F4">
        <w:rPr>
          <w:lang w:val="en-US"/>
        </w:rPr>
        <w:t xml:space="preserve"> </w:t>
      </w:r>
      <w:proofErr w:type="spellStart"/>
      <w:r w:rsidR="001203F4">
        <w:rPr>
          <w:lang w:val="en-US"/>
        </w:rPr>
        <w:t>lotu</w:t>
      </w:r>
      <w:proofErr w:type="spellEnd"/>
      <w:r w:rsidR="001203F4">
        <w:rPr>
          <w:lang w:val="en-US"/>
        </w:rPr>
        <w:t xml:space="preserve">. </w:t>
      </w:r>
    </w:p>
    <w:p w14:paraId="70B5595C" w14:textId="3FDD8FD1" w:rsidR="00D91ED5" w:rsidRDefault="00D91ED5" w:rsidP="00CF06D9">
      <w:pPr>
        <w:pStyle w:val="Akapitzlist"/>
        <w:numPr>
          <w:ilvl w:val="0"/>
          <w:numId w:val="6"/>
        </w:numPr>
        <w:rPr>
          <w:lang w:val="en-US"/>
        </w:rPr>
      </w:pPr>
      <w:r>
        <w:rPr>
          <w:lang w:val="en-US"/>
        </w:rPr>
        <w:t xml:space="preserve">O </w:t>
      </w:r>
      <w:proofErr w:type="spellStart"/>
      <w:r>
        <w:rPr>
          <w:lang w:val="en-US"/>
        </w:rPr>
        <w:t>końcowym</w:t>
      </w:r>
      <w:proofErr w:type="spellEnd"/>
      <w:r>
        <w:rPr>
          <w:lang w:val="en-US"/>
        </w:rPr>
        <w:t xml:space="preserve"> </w:t>
      </w:r>
      <w:proofErr w:type="spellStart"/>
      <w:r>
        <w:rPr>
          <w:lang w:val="en-US"/>
        </w:rPr>
        <w:t>wyniku</w:t>
      </w:r>
      <w:proofErr w:type="spellEnd"/>
      <w:r>
        <w:rPr>
          <w:lang w:val="en-US"/>
        </w:rPr>
        <w:t xml:space="preserve"> </w:t>
      </w:r>
      <w:proofErr w:type="spellStart"/>
      <w:r>
        <w:rPr>
          <w:lang w:val="en-US"/>
        </w:rPr>
        <w:t>decyduje</w:t>
      </w:r>
      <w:proofErr w:type="spellEnd"/>
      <w:r>
        <w:rPr>
          <w:lang w:val="en-US"/>
        </w:rPr>
        <w:t xml:space="preserve"> </w:t>
      </w:r>
      <w:proofErr w:type="spellStart"/>
      <w:r>
        <w:rPr>
          <w:lang w:val="en-US"/>
        </w:rPr>
        <w:t>najwyższa</w:t>
      </w:r>
      <w:proofErr w:type="spellEnd"/>
      <w:r>
        <w:rPr>
          <w:lang w:val="en-US"/>
        </w:rPr>
        <w:t xml:space="preserve"> </w:t>
      </w:r>
      <w:proofErr w:type="spellStart"/>
      <w:r>
        <w:rPr>
          <w:lang w:val="en-US"/>
        </w:rPr>
        <w:t>suma</w:t>
      </w:r>
      <w:proofErr w:type="spellEnd"/>
      <w:r>
        <w:rPr>
          <w:lang w:val="en-US"/>
        </w:rPr>
        <w:t xml:space="preserve"> </w:t>
      </w:r>
      <w:proofErr w:type="spellStart"/>
      <w:r>
        <w:rPr>
          <w:lang w:val="en-US"/>
        </w:rPr>
        <w:t>zdobytych</w:t>
      </w:r>
      <w:proofErr w:type="spellEnd"/>
      <w:r>
        <w:rPr>
          <w:lang w:val="en-US"/>
        </w:rPr>
        <w:t xml:space="preserve"> </w:t>
      </w:r>
      <w:proofErr w:type="spellStart"/>
      <w:r>
        <w:rPr>
          <w:lang w:val="en-US"/>
        </w:rPr>
        <w:t>punktów</w:t>
      </w:r>
      <w:proofErr w:type="spellEnd"/>
      <w:r>
        <w:rPr>
          <w:lang w:val="en-US"/>
        </w:rPr>
        <w:t xml:space="preserve">! </w:t>
      </w:r>
    </w:p>
    <w:p w14:paraId="630A8EEF" w14:textId="55B71B34" w:rsidR="001203F4" w:rsidRPr="00CF06D9" w:rsidRDefault="001203F4" w:rsidP="001203F4">
      <w:pPr>
        <w:pStyle w:val="Akapitzlist"/>
        <w:ind w:left="1080"/>
        <w:rPr>
          <w:lang w:val="en-US"/>
        </w:rPr>
      </w:pPr>
    </w:p>
    <w:p w14:paraId="7C1A9A16" w14:textId="03C4E985" w:rsidR="00C21A83" w:rsidRDefault="004C5B91" w:rsidP="00F51A37">
      <w:pPr>
        <w:rPr>
          <w:lang w:val="pl"/>
        </w:rPr>
      </w:pPr>
      <w:r w:rsidRPr="004C5B91">
        <w:rPr>
          <w:b/>
          <w:bCs/>
          <w:lang w:val="pl"/>
        </w:rPr>
        <w:t>2. Współzawodnictwo Prestiżowe</w:t>
      </w:r>
      <w:r w:rsidRPr="004C5B91">
        <w:rPr>
          <w:lang w:val="pl"/>
        </w:rPr>
        <w:t xml:space="preserve"> – obliczane jest </w:t>
      </w:r>
      <w:r w:rsidRPr="004C5B91">
        <w:rPr>
          <w:b/>
          <w:bCs/>
          <w:u w:val="single"/>
          <w:lang w:val="pl"/>
        </w:rPr>
        <w:t>z 1</w:t>
      </w:r>
      <w:r w:rsidR="00D91ED5">
        <w:rPr>
          <w:b/>
          <w:bCs/>
          <w:u w:val="single"/>
          <w:lang w:val="pl"/>
        </w:rPr>
        <w:t xml:space="preserve">0 </w:t>
      </w:r>
      <w:r w:rsidRPr="004C5B91">
        <w:rPr>
          <w:b/>
          <w:bCs/>
          <w:u w:val="single"/>
          <w:lang w:val="pl"/>
        </w:rPr>
        <w:t>lotów na bazie 25%</w:t>
      </w:r>
      <w:r w:rsidR="00C21A83">
        <w:rPr>
          <w:lang w:val="pl"/>
        </w:rPr>
        <w:t xml:space="preserve">: </w:t>
      </w:r>
    </w:p>
    <w:p w14:paraId="236FD828" w14:textId="77777777" w:rsidR="00D91ED5" w:rsidRPr="001C642D" w:rsidRDefault="00D91ED5" w:rsidP="00D91ED5">
      <w:pPr>
        <w:pStyle w:val="Akapitzlist"/>
        <w:rPr>
          <w:b/>
          <w:bCs/>
          <w:u w:val="single"/>
        </w:rPr>
      </w:pPr>
      <w:r w:rsidRPr="001C642D">
        <w:rPr>
          <w:b/>
          <w:bCs/>
          <w:u w:val="single"/>
        </w:rPr>
        <w:t>-</w:t>
      </w:r>
      <w:r>
        <w:rPr>
          <w:b/>
          <w:bCs/>
          <w:u w:val="single"/>
        </w:rPr>
        <w:t>2</w:t>
      </w:r>
      <w:r w:rsidRPr="001C642D">
        <w:rPr>
          <w:b/>
          <w:bCs/>
          <w:u w:val="single"/>
        </w:rPr>
        <w:t xml:space="preserve"> loty 95-2</w:t>
      </w:r>
      <w:r>
        <w:rPr>
          <w:b/>
          <w:bCs/>
          <w:u w:val="single"/>
        </w:rPr>
        <w:t>8</w:t>
      </w:r>
      <w:r w:rsidRPr="001C642D">
        <w:rPr>
          <w:b/>
          <w:bCs/>
          <w:u w:val="single"/>
        </w:rPr>
        <w:t>5 km,</w:t>
      </w:r>
    </w:p>
    <w:p w14:paraId="14C44296" w14:textId="77777777" w:rsidR="00D91ED5" w:rsidRPr="001C642D" w:rsidRDefault="00D91ED5" w:rsidP="00D91ED5">
      <w:pPr>
        <w:pStyle w:val="Akapitzlist"/>
        <w:rPr>
          <w:b/>
          <w:bCs/>
          <w:u w:val="single"/>
        </w:rPr>
      </w:pPr>
      <w:r w:rsidRPr="001C642D">
        <w:rPr>
          <w:b/>
          <w:bCs/>
          <w:u w:val="single"/>
        </w:rPr>
        <w:t xml:space="preserve">- </w:t>
      </w:r>
      <w:r>
        <w:rPr>
          <w:b/>
          <w:bCs/>
          <w:u w:val="single"/>
        </w:rPr>
        <w:t>3</w:t>
      </w:r>
      <w:r w:rsidRPr="001C642D">
        <w:rPr>
          <w:b/>
          <w:bCs/>
          <w:u w:val="single"/>
        </w:rPr>
        <w:t xml:space="preserve"> loty 2</w:t>
      </w:r>
      <w:r>
        <w:rPr>
          <w:b/>
          <w:bCs/>
          <w:u w:val="single"/>
        </w:rPr>
        <w:t>8</w:t>
      </w:r>
      <w:r w:rsidRPr="001C642D">
        <w:rPr>
          <w:b/>
          <w:bCs/>
          <w:u w:val="single"/>
        </w:rPr>
        <w:t xml:space="preserve">5-475 km, </w:t>
      </w:r>
    </w:p>
    <w:p w14:paraId="483B35FB" w14:textId="77777777" w:rsidR="00D91ED5" w:rsidRPr="001C642D" w:rsidRDefault="00D91ED5" w:rsidP="00D91ED5">
      <w:pPr>
        <w:pStyle w:val="Akapitzlist"/>
        <w:rPr>
          <w:b/>
          <w:bCs/>
          <w:u w:val="single"/>
        </w:rPr>
      </w:pPr>
      <w:r w:rsidRPr="001C642D">
        <w:rPr>
          <w:b/>
          <w:bCs/>
          <w:u w:val="single"/>
        </w:rPr>
        <w:t>-</w:t>
      </w:r>
      <w:r>
        <w:rPr>
          <w:b/>
          <w:bCs/>
          <w:u w:val="single"/>
        </w:rPr>
        <w:t xml:space="preserve">3 </w:t>
      </w:r>
      <w:r w:rsidRPr="001C642D">
        <w:rPr>
          <w:b/>
          <w:bCs/>
          <w:u w:val="single"/>
        </w:rPr>
        <w:t xml:space="preserve">loty 475 – 700 km , </w:t>
      </w:r>
    </w:p>
    <w:p w14:paraId="2292AE95" w14:textId="77777777" w:rsidR="00D91ED5" w:rsidRDefault="00D91ED5" w:rsidP="00D91ED5">
      <w:pPr>
        <w:pStyle w:val="Akapitzlist"/>
        <w:rPr>
          <w:b/>
          <w:bCs/>
          <w:u w:val="single"/>
        </w:rPr>
      </w:pPr>
      <w:r w:rsidRPr="001C642D">
        <w:rPr>
          <w:b/>
          <w:bCs/>
          <w:u w:val="single"/>
        </w:rPr>
        <w:t xml:space="preserve">- </w:t>
      </w:r>
      <w:r>
        <w:rPr>
          <w:b/>
          <w:bCs/>
          <w:u w:val="single"/>
        </w:rPr>
        <w:t>2</w:t>
      </w:r>
      <w:r w:rsidRPr="001C642D">
        <w:rPr>
          <w:b/>
          <w:bCs/>
          <w:u w:val="single"/>
        </w:rPr>
        <w:t xml:space="preserve"> loty Okręgowe </w:t>
      </w:r>
      <w:r>
        <w:rPr>
          <w:b/>
          <w:bCs/>
          <w:u w:val="single"/>
        </w:rPr>
        <w:t xml:space="preserve">700 </w:t>
      </w:r>
      <w:proofErr w:type="spellStart"/>
      <w:r>
        <w:rPr>
          <w:b/>
          <w:bCs/>
          <w:u w:val="single"/>
        </w:rPr>
        <w:t>tki</w:t>
      </w:r>
      <w:proofErr w:type="spellEnd"/>
      <w:r>
        <w:rPr>
          <w:b/>
          <w:bCs/>
          <w:u w:val="single"/>
        </w:rPr>
        <w:t xml:space="preserve">, </w:t>
      </w:r>
    </w:p>
    <w:p w14:paraId="6B43BF70" w14:textId="77777777" w:rsidR="00D91ED5" w:rsidRDefault="00D91ED5" w:rsidP="00D91ED5">
      <w:pPr>
        <w:pStyle w:val="Akapitzlist"/>
        <w:rPr>
          <w:b/>
          <w:bCs/>
          <w:u w:val="single"/>
        </w:rPr>
      </w:pPr>
    </w:p>
    <w:p w14:paraId="4378B92F" w14:textId="1AB2AF05" w:rsidR="00D91ED5" w:rsidRDefault="00D91ED5" w:rsidP="00D91ED5">
      <w:pPr>
        <w:pStyle w:val="Akapitzlist"/>
        <w:numPr>
          <w:ilvl w:val="0"/>
          <w:numId w:val="6"/>
        </w:numPr>
        <w:rPr>
          <w:lang w:val="en-US"/>
        </w:rPr>
      </w:pPr>
      <w:proofErr w:type="spellStart"/>
      <w:r w:rsidRPr="00CF06D9">
        <w:rPr>
          <w:lang w:val="en-US"/>
        </w:rPr>
        <w:t>Oddziały</w:t>
      </w:r>
      <w:proofErr w:type="spellEnd"/>
      <w:r w:rsidRPr="00CF06D9">
        <w:rPr>
          <w:lang w:val="en-US"/>
        </w:rPr>
        <w:t xml:space="preserve"> </w:t>
      </w:r>
      <w:proofErr w:type="spellStart"/>
      <w:r>
        <w:rPr>
          <w:lang w:val="en-US"/>
        </w:rPr>
        <w:t>przed</w:t>
      </w:r>
      <w:proofErr w:type="spellEnd"/>
      <w:r>
        <w:rPr>
          <w:lang w:val="en-US"/>
        </w:rPr>
        <w:t xml:space="preserve"> </w:t>
      </w:r>
      <w:proofErr w:type="spellStart"/>
      <w:r>
        <w:rPr>
          <w:lang w:val="en-US"/>
        </w:rPr>
        <w:t>sezonem</w:t>
      </w:r>
      <w:proofErr w:type="spellEnd"/>
      <w:r>
        <w:rPr>
          <w:lang w:val="en-US"/>
        </w:rPr>
        <w:t xml:space="preserve"> </w:t>
      </w:r>
      <w:proofErr w:type="spellStart"/>
      <w:r>
        <w:rPr>
          <w:lang w:val="en-US"/>
        </w:rPr>
        <w:t>składają</w:t>
      </w:r>
      <w:proofErr w:type="spellEnd"/>
      <w:r>
        <w:rPr>
          <w:lang w:val="en-US"/>
        </w:rPr>
        <w:t xml:space="preserve"> plan </w:t>
      </w:r>
      <w:proofErr w:type="spellStart"/>
      <w:r>
        <w:rPr>
          <w:lang w:val="en-US"/>
        </w:rPr>
        <w:t>lotów</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którym</w:t>
      </w:r>
      <w:proofErr w:type="spellEnd"/>
      <w:r>
        <w:rPr>
          <w:lang w:val="en-US"/>
        </w:rPr>
        <w:t xml:space="preserve"> </w:t>
      </w:r>
      <w:proofErr w:type="spellStart"/>
      <w:r>
        <w:rPr>
          <w:lang w:val="en-US"/>
        </w:rPr>
        <w:t>zaznaczają</w:t>
      </w:r>
      <w:proofErr w:type="spellEnd"/>
      <w:r>
        <w:rPr>
          <w:lang w:val="en-US"/>
        </w:rPr>
        <w:t xml:space="preserve"> </w:t>
      </w:r>
      <w:proofErr w:type="spellStart"/>
      <w:r>
        <w:rPr>
          <w:lang w:val="en-US"/>
        </w:rPr>
        <w:t>które</w:t>
      </w:r>
      <w:proofErr w:type="spellEnd"/>
      <w:r>
        <w:rPr>
          <w:lang w:val="en-US"/>
        </w:rPr>
        <w:t xml:space="preserve"> </w:t>
      </w:r>
      <w:proofErr w:type="spellStart"/>
      <w:r>
        <w:rPr>
          <w:lang w:val="en-US"/>
        </w:rPr>
        <w:t>loty</w:t>
      </w:r>
      <w:proofErr w:type="spellEnd"/>
      <w:r>
        <w:rPr>
          <w:lang w:val="en-US"/>
        </w:rPr>
        <w:t xml:space="preserve"> </w:t>
      </w:r>
      <w:proofErr w:type="spellStart"/>
      <w:r>
        <w:rPr>
          <w:lang w:val="en-US"/>
        </w:rPr>
        <w:t>zaliczą</w:t>
      </w:r>
      <w:proofErr w:type="spellEnd"/>
      <w:r>
        <w:rPr>
          <w:lang w:val="en-US"/>
        </w:rPr>
        <w:t xml:space="preserve"> do </w:t>
      </w:r>
      <w:proofErr w:type="spellStart"/>
      <w:r>
        <w:rPr>
          <w:lang w:val="en-US"/>
        </w:rPr>
        <w:t>współzawodnictwa</w:t>
      </w:r>
      <w:proofErr w:type="spellEnd"/>
      <w:r>
        <w:rPr>
          <w:lang w:val="en-US"/>
        </w:rPr>
        <w:t xml:space="preserve"> </w:t>
      </w:r>
      <w:proofErr w:type="spellStart"/>
      <w:r>
        <w:rPr>
          <w:lang w:val="en-US"/>
        </w:rPr>
        <w:t>prestiżowego</w:t>
      </w:r>
      <w:proofErr w:type="spellEnd"/>
      <w:r>
        <w:rPr>
          <w:lang w:val="en-US"/>
        </w:rPr>
        <w:t xml:space="preserve">. </w:t>
      </w:r>
    </w:p>
    <w:p w14:paraId="09651246" w14:textId="77777777" w:rsidR="00D91ED5" w:rsidRDefault="00D91ED5" w:rsidP="00D91ED5">
      <w:pPr>
        <w:pStyle w:val="Akapitzlist"/>
        <w:numPr>
          <w:ilvl w:val="0"/>
          <w:numId w:val="6"/>
        </w:numPr>
        <w:rPr>
          <w:lang w:val="en-US"/>
        </w:rPr>
      </w:pPr>
      <w:r w:rsidRPr="00CF06D9">
        <w:rPr>
          <w:lang w:val="en-US"/>
        </w:rPr>
        <w:t xml:space="preserve">Plan </w:t>
      </w:r>
      <w:proofErr w:type="spellStart"/>
      <w:r w:rsidRPr="00CF06D9">
        <w:rPr>
          <w:lang w:val="en-US"/>
        </w:rPr>
        <w:t>lotów</w:t>
      </w:r>
      <w:proofErr w:type="spellEnd"/>
      <w:r w:rsidRPr="00CF06D9">
        <w:rPr>
          <w:lang w:val="en-US"/>
        </w:rPr>
        <w:t xml:space="preserve"> ma </w:t>
      </w:r>
      <w:proofErr w:type="spellStart"/>
      <w:r w:rsidRPr="00CF06D9">
        <w:rPr>
          <w:lang w:val="en-US"/>
        </w:rPr>
        <w:t>zawierać</w:t>
      </w:r>
      <w:proofErr w:type="spellEnd"/>
      <w:r w:rsidRPr="00CF06D9">
        <w:rPr>
          <w:lang w:val="en-US"/>
        </w:rPr>
        <w:t xml:space="preserve"> </w:t>
      </w:r>
      <w:proofErr w:type="spellStart"/>
      <w:r w:rsidRPr="00CF06D9">
        <w:rPr>
          <w:lang w:val="en-US"/>
        </w:rPr>
        <w:t>obowiązkowo</w:t>
      </w:r>
      <w:proofErr w:type="spellEnd"/>
      <w:r w:rsidRPr="00CF06D9">
        <w:rPr>
          <w:lang w:val="en-US"/>
        </w:rPr>
        <w:t xml:space="preserve"> </w:t>
      </w:r>
      <w:proofErr w:type="spellStart"/>
      <w:r w:rsidRPr="00CF06D9">
        <w:rPr>
          <w:lang w:val="en-US"/>
        </w:rPr>
        <w:t>nie</w:t>
      </w:r>
      <w:proofErr w:type="spellEnd"/>
      <w:r w:rsidRPr="00CF06D9">
        <w:rPr>
          <w:lang w:val="en-US"/>
        </w:rPr>
        <w:t xml:space="preserve"> </w:t>
      </w:r>
      <w:proofErr w:type="spellStart"/>
      <w:r w:rsidRPr="00CF06D9">
        <w:rPr>
          <w:lang w:val="en-US"/>
        </w:rPr>
        <w:t>mniej</w:t>
      </w:r>
      <w:proofErr w:type="spellEnd"/>
      <w:r w:rsidRPr="00CF06D9">
        <w:rPr>
          <w:lang w:val="en-US"/>
        </w:rPr>
        <w:t xml:space="preserve">, </w:t>
      </w:r>
      <w:proofErr w:type="spellStart"/>
      <w:r w:rsidRPr="00CF06D9">
        <w:rPr>
          <w:lang w:val="en-US"/>
        </w:rPr>
        <w:t>nie</w:t>
      </w:r>
      <w:proofErr w:type="spellEnd"/>
      <w:r w:rsidRPr="00CF06D9">
        <w:rPr>
          <w:lang w:val="en-US"/>
        </w:rPr>
        <w:t xml:space="preserve"> </w:t>
      </w:r>
      <w:proofErr w:type="spellStart"/>
      <w:r w:rsidRPr="00CF06D9">
        <w:rPr>
          <w:lang w:val="en-US"/>
        </w:rPr>
        <w:t>więcej</w:t>
      </w:r>
      <w:proofErr w:type="spellEnd"/>
      <w:r w:rsidRPr="00CF06D9">
        <w:rPr>
          <w:lang w:val="en-US"/>
        </w:rPr>
        <w:t xml:space="preserve"> jak 10 </w:t>
      </w:r>
      <w:proofErr w:type="spellStart"/>
      <w:r w:rsidRPr="00CF06D9">
        <w:rPr>
          <w:lang w:val="en-US"/>
        </w:rPr>
        <w:t>lotów</w:t>
      </w:r>
      <w:proofErr w:type="spellEnd"/>
      <w:r w:rsidRPr="00CF06D9">
        <w:rPr>
          <w:lang w:val="en-US"/>
        </w:rPr>
        <w:t xml:space="preserve"> </w:t>
      </w:r>
      <w:proofErr w:type="spellStart"/>
      <w:r w:rsidRPr="00CF06D9">
        <w:rPr>
          <w:lang w:val="en-US"/>
        </w:rPr>
        <w:t>według</w:t>
      </w:r>
      <w:proofErr w:type="spellEnd"/>
      <w:r w:rsidRPr="00CF06D9">
        <w:rPr>
          <w:lang w:val="en-US"/>
        </w:rPr>
        <w:t xml:space="preserve"> </w:t>
      </w:r>
      <w:proofErr w:type="spellStart"/>
      <w:r w:rsidRPr="00CF06D9">
        <w:rPr>
          <w:lang w:val="en-US"/>
        </w:rPr>
        <w:t>klucza</w:t>
      </w:r>
      <w:proofErr w:type="spellEnd"/>
      <w:r w:rsidRPr="00CF06D9">
        <w:rPr>
          <w:lang w:val="en-US"/>
        </w:rPr>
        <w:t xml:space="preserve"> </w:t>
      </w:r>
      <w:proofErr w:type="spellStart"/>
      <w:r w:rsidRPr="00CF06D9">
        <w:rPr>
          <w:lang w:val="en-US"/>
        </w:rPr>
        <w:t>podanego</w:t>
      </w:r>
      <w:proofErr w:type="spellEnd"/>
      <w:r w:rsidRPr="00CF06D9">
        <w:rPr>
          <w:lang w:val="en-US"/>
        </w:rPr>
        <w:t xml:space="preserve"> </w:t>
      </w:r>
      <w:proofErr w:type="spellStart"/>
      <w:r w:rsidRPr="00CF06D9">
        <w:rPr>
          <w:lang w:val="en-US"/>
        </w:rPr>
        <w:t>powyżej</w:t>
      </w:r>
      <w:proofErr w:type="spellEnd"/>
      <w:r w:rsidRPr="00CF06D9">
        <w:rPr>
          <w:lang w:val="en-US"/>
        </w:rPr>
        <w:t>.</w:t>
      </w:r>
      <w:r>
        <w:rPr>
          <w:lang w:val="en-US"/>
        </w:rPr>
        <w:t xml:space="preserve"> </w:t>
      </w:r>
      <w:r w:rsidRPr="00CF06D9">
        <w:rPr>
          <w:lang w:val="en-US"/>
        </w:rPr>
        <w:t xml:space="preserve"> </w:t>
      </w:r>
    </w:p>
    <w:p w14:paraId="057AC4E0" w14:textId="77777777" w:rsidR="00D91ED5" w:rsidRDefault="00D91ED5" w:rsidP="00D91ED5">
      <w:pPr>
        <w:pStyle w:val="Akapitzlist"/>
        <w:numPr>
          <w:ilvl w:val="0"/>
          <w:numId w:val="6"/>
        </w:numPr>
        <w:rPr>
          <w:lang w:val="en-US"/>
        </w:rPr>
      </w:pPr>
      <w:proofErr w:type="spellStart"/>
      <w:r>
        <w:rPr>
          <w:lang w:val="en-US"/>
        </w:rPr>
        <w:t>Warunkiem</w:t>
      </w:r>
      <w:proofErr w:type="spellEnd"/>
      <w:r>
        <w:rPr>
          <w:lang w:val="en-US"/>
        </w:rPr>
        <w:t xml:space="preserve"> </w:t>
      </w:r>
      <w:proofErr w:type="spellStart"/>
      <w:r>
        <w:rPr>
          <w:lang w:val="en-US"/>
        </w:rPr>
        <w:t>zaliczenia</w:t>
      </w:r>
      <w:proofErr w:type="spellEnd"/>
      <w:r>
        <w:rPr>
          <w:lang w:val="en-US"/>
        </w:rPr>
        <w:t xml:space="preserve"> </w:t>
      </w:r>
      <w:proofErr w:type="spellStart"/>
      <w:r>
        <w:rPr>
          <w:lang w:val="en-US"/>
        </w:rPr>
        <w:t>współzawodnictwa</w:t>
      </w:r>
      <w:proofErr w:type="spellEnd"/>
      <w:r>
        <w:rPr>
          <w:lang w:val="en-US"/>
        </w:rPr>
        <w:t xml:space="preserve"> jest </w:t>
      </w:r>
      <w:proofErr w:type="spellStart"/>
      <w:r>
        <w:rPr>
          <w:lang w:val="en-US"/>
        </w:rPr>
        <w:t>obowiązkowe</w:t>
      </w:r>
      <w:proofErr w:type="spellEnd"/>
      <w:r>
        <w:rPr>
          <w:lang w:val="en-US"/>
        </w:rPr>
        <w:t xml:space="preserve"> </w:t>
      </w:r>
      <w:proofErr w:type="spellStart"/>
      <w:r>
        <w:rPr>
          <w:lang w:val="en-US"/>
        </w:rPr>
        <w:t>wykonanie</w:t>
      </w:r>
      <w:proofErr w:type="spellEnd"/>
      <w:r>
        <w:rPr>
          <w:lang w:val="en-US"/>
        </w:rPr>
        <w:t xml:space="preserve"> </w:t>
      </w:r>
      <w:proofErr w:type="spellStart"/>
      <w:r>
        <w:rPr>
          <w:lang w:val="en-US"/>
        </w:rPr>
        <w:t>wszystkich</w:t>
      </w:r>
      <w:proofErr w:type="spellEnd"/>
      <w:r>
        <w:rPr>
          <w:lang w:val="en-US"/>
        </w:rPr>
        <w:t xml:space="preserve"> 10 </w:t>
      </w:r>
      <w:proofErr w:type="spellStart"/>
      <w:r>
        <w:rPr>
          <w:lang w:val="en-US"/>
        </w:rPr>
        <w:t>lotów</w:t>
      </w:r>
      <w:proofErr w:type="spellEnd"/>
      <w:r>
        <w:rPr>
          <w:lang w:val="en-US"/>
        </w:rPr>
        <w:t xml:space="preserve">, </w:t>
      </w:r>
      <w:proofErr w:type="spellStart"/>
      <w:r>
        <w:rPr>
          <w:lang w:val="en-US"/>
        </w:rPr>
        <w:t>nie</w:t>
      </w:r>
      <w:proofErr w:type="spellEnd"/>
      <w:r>
        <w:rPr>
          <w:lang w:val="en-US"/>
        </w:rPr>
        <w:t xml:space="preserve"> </w:t>
      </w:r>
      <w:proofErr w:type="spellStart"/>
      <w:r>
        <w:rPr>
          <w:lang w:val="en-US"/>
        </w:rPr>
        <w:t>dopuszcza</w:t>
      </w:r>
      <w:proofErr w:type="spellEnd"/>
      <w:r>
        <w:rPr>
          <w:lang w:val="en-US"/>
        </w:rPr>
        <w:t xml:space="preserve"> </w:t>
      </w:r>
      <w:proofErr w:type="spellStart"/>
      <w:r>
        <w:rPr>
          <w:lang w:val="en-US"/>
        </w:rPr>
        <w:t>się</w:t>
      </w:r>
      <w:proofErr w:type="spellEnd"/>
      <w:r>
        <w:rPr>
          <w:lang w:val="en-US"/>
        </w:rPr>
        <w:t xml:space="preserve"> </w:t>
      </w:r>
      <w:proofErr w:type="spellStart"/>
      <w:r>
        <w:rPr>
          <w:lang w:val="en-US"/>
        </w:rPr>
        <w:t>wykonanie</w:t>
      </w:r>
      <w:proofErr w:type="spellEnd"/>
      <w:r>
        <w:rPr>
          <w:lang w:val="en-US"/>
        </w:rPr>
        <w:t xml:space="preserve"> np </w:t>
      </w:r>
      <w:proofErr w:type="spellStart"/>
      <w:r>
        <w:rPr>
          <w:lang w:val="en-US"/>
        </w:rPr>
        <w:t>tylko</w:t>
      </w:r>
      <w:proofErr w:type="spellEnd"/>
      <w:r>
        <w:rPr>
          <w:lang w:val="en-US"/>
        </w:rPr>
        <w:t xml:space="preserve"> </w:t>
      </w:r>
      <w:proofErr w:type="spellStart"/>
      <w:r>
        <w:rPr>
          <w:lang w:val="en-US"/>
        </w:rPr>
        <w:t>dwóch</w:t>
      </w:r>
      <w:proofErr w:type="spellEnd"/>
      <w:r>
        <w:rPr>
          <w:lang w:val="en-US"/>
        </w:rPr>
        <w:t xml:space="preserve"> 500 </w:t>
      </w:r>
      <w:proofErr w:type="spellStart"/>
      <w:r>
        <w:rPr>
          <w:lang w:val="en-US"/>
        </w:rPr>
        <w:t>tek</w:t>
      </w:r>
      <w:proofErr w:type="spellEnd"/>
      <w:r>
        <w:rPr>
          <w:lang w:val="en-US"/>
        </w:rPr>
        <w:t xml:space="preserve">! </w:t>
      </w:r>
    </w:p>
    <w:p w14:paraId="51DF76C1" w14:textId="14CA28DF" w:rsidR="00D91ED5" w:rsidRDefault="00D91ED5" w:rsidP="00D91ED5">
      <w:pPr>
        <w:pStyle w:val="Akapitzlist"/>
        <w:numPr>
          <w:ilvl w:val="0"/>
          <w:numId w:val="6"/>
        </w:numPr>
        <w:rPr>
          <w:lang w:val="en-US"/>
        </w:rPr>
      </w:pPr>
      <w:proofErr w:type="spellStart"/>
      <w:r>
        <w:rPr>
          <w:lang w:val="en-US"/>
        </w:rPr>
        <w:t>Oddziały</w:t>
      </w:r>
      <w:proofErr w:type="spellEnd"/>
      <w:r>
        <w:rPr>
          <w:lang w:val="en-US"/>
        </w:rPr>
        <w:t xml:space="preserve"> </w:t>
      </w:r>
      <w:proofErr w:type="spellStart"/>
      <w:r>
        <w:rPr>
          <w:lang w:val="en-US"/>
        </w:rPr>
        <w:t>mają</w:t>
      </w:r>
      <w:proofErr w:type="spellEnd"/>
      <w:r>
        <w:rPr>
          <w:lang w:val="en-US"/>
        </w:rPr>
        <w:t xml:space="preserve"> </w:t>
      </w:r>
      <w:proofErr w:type="spellStart"/>
      <w:r>
        <w:rPr>
          <w:lang w:val="en-US"/>
        </w:rPr>
        <w:t>możliwość</w:t>
      </w:r>
      <w:proofErr w:type="spellEnd"/>
      <w:r>
        <w:rPr>
          <w:lang w:val="en-US"/>
        </w:rPr>
        <w:t xml:space="preserve"> </w:t>
      </w:r>
      <w:proofErr w:type="spellStart"/>
      <w:r>
        <w:rPr>
          <w:lang w:val="en-US"/>
        </w:rPr>
        <w:t>przełożenia</w:t>
      </w:r>
      <w:proofErr w:type="spellEnd"/>
      <w:r>
        <w:rPr>
          <w:lang w:val="en-US"/>
        </w:rPr>
        <w:t xml:space="preserve"> </w:t>
      </w:r>
      <w:proofErr w:type="spellStart"/>
      <w:r>
        <w:rPr>
          <w:lang w:val="en-US"/>
        </w:rPr>
        <w:t>lub</w:t>
      </w:r>
      <w:proofErr w:type="spellEnd"/>
      <w:r>
        <w:rPr>
          <w:lang w:val="en-US"/>
        </w:rPr>
        <w:t xml:space="preserve"> </w:t>
      </w:r>
      <w:proofErr w:type="spellStart"/>
      <w:r>
        <w:rPr>
          <w:lang w:val="en-US"/>
        </w:rPr>
        <w:t>zamiany</w:t>
      </w:r>
      <w:proofErr w:type="spellEnd"/>
      <w:r>
        <w:rPr>
          <w:lang w:val="en-US"/>
        </w:rPr>
        <w:t xml:space="preserve"> </w:t>
      </w:r>
      <w:proofErr w:type="spellStart"/>
      <w:r>
        <w:rPr>
          <w:lang w:val="en-US"/>
        </w:rPr>
        <w:t>zaplanowanego</w:t>
      </w:r>
      <w:proofErr w:type="spellEnd"/>
      <w:r>
        <w:rPr>
          <w:lang w:val="en-US"/>
        </w:rPr>
        <w:t xml:space="preserve"> </w:t>
      </w:r>
      <w:proofErr w:type="spellStart"/>
      <w:r>
        <w:rPr>
          <w:lang w:val="en-US"/>
        </w:rPr>
        <w:t>lotu</w:t>
      </w:r>
      <w:proofErr w:type="spellEnd"/>
      <w:r>
        <w:rPr>
          <w:lang w:val="en-US"/>
        </w:rPr>
        <w:t xml:space="preserve"> do </w:t>
      </w:r>
      <w:proofErr w:type="spellStart"/>
      <w:r>
        <w:rPr>
          <w:lang w:val="en-US"/>
        </w:rPr>
        <w:t>współzawodnictwa</w:t>
      </w:r>
      <w:proofErr w:type="spellEnd"/>
      <w:r>
        <w:rPr>
          <w:lang w:val="en-US"/>
        </w:rPr>
        <w:t xml:space="preserve"> </w:t>
      </w:r>
      <w:proofErr w:type="spellStart"/>
      <w:r>
        <w:rPr>
          <w:lang w:val="en-US"/>
        </w:rPr>
        <w:t>prestiżowego</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inny</w:t>
      </w:r>
      <w:proofErr w:type="spellEnd"/>
      <w:r>
        <w:rPr>
          <w:lang w:val="en-US"/>
        </w:rPr>
        <w:t xml:space="preserve"> </w:t>
      </w:r>
      <w:proofErr w:type="spellStart"/>
      <w:r>
        <w:rPr>
          <w:lang w:val="en-US"/>
        </w:rPr>
        <w:t>termin</w:t>
      </w:r>
      <w:proofErr w:type="spellEnd"/>
      <w:r>
        <w:rPr>
          <w:lang w:val="en-US"/>
        </w:rPr>
        <w:t xml:space="preserve">, np w </w:t>
      </w:r>
      <w:proofErr w:type="spellStart"/>
      <w:r>
        <w:rPr>
          <w:lang w:val="en-US"/>
        </w:rPr>
        <w:t>przypadku</w:t>
      </w:r>
      <w:proofErr w:type="spellEnd"/>
      <w:r>
        <w:rPr>
          <w:lang w:val="en-US"/>
        </w:rPr>
        <w:t xml:space="preserve"> </w:t>
      </w:r>
      <w:proofErr w:type="spellStart"/>
      <w:r>
        <w:rPr>
          <w:lang w:val="en-US"/>
        </w:rPr>
        <w:t>awarii</w:t>
      </w:r>
      <w:proofErr w:type="spellEnd"/>
      <w:r>
        <w:rPr>
          <w:lang w:val="en-US"/>
        </w:rPr>
        <w:t xml:space="preserve"> </w:t>
      </w:r>
      <w:proofErr w:type="spellStart"/>
      <w:r>
        <w:rPr>
          <w:lang w:val="en-US"/>
        </w:rPr>
        <w:t>kabiny</w:t>
      </w:r>
      <w:proofErr w:type="spellEnd"/>
      <w:r>
        <w:rPr>
          <w:lang w:val="en-US"/>
        </w:rPr>
        <w:t xml:space="preserve">, </w:t>
      </w:r>
      <w:proofErr w:type="spellStart"/>
      <w:r>
        <w:rPr>
          <w:lang w:val="en-US"/>
        </w:rPr>
        <w:t>powrotu</w:t>
      </w:r>
      <w:proofErr w:type="spellEnd"/>
      <w:r>
        <w:rPr>
          <w:lang w:val="en-US"/>
        </w:rPr>
        <w:t xml:space="preserve"> </w:t>
      </w:r>
      <w:proofErr w:type="spellStart"/>
      <w:r>
        <w:rPr>
          <w:lang w:val="en-US"/>
        </w:rPr>
        <w:t>kabiny</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krótszy</w:t>
      </w:r>
      <w:proofErr w:type="spellEnd"/>
      <w:r>
        <w:rPr>
          <w:lang w:val="en-US"/>
        </w:rPr>
        <w:t xml:space="preserve"> </w:t>
      </w:r>
      <w:proofErr w:type="spellStart"/>
      <w:r>
        <w:rPr>
          <w:lang w:val="en-US"/>
        </w:rPr>
        <w:t>kilometraż</w:t>
      </w:r>
      <w:proofErr w:type="spellEnd"/>
      <w:r>
        <w:rPr>
          <w:lang w:val="en-US"/>
        </w:rPr>
        <w:t xml:space="preserve">, </w:t>
      </w:r>
      <w:proofErr w:type="spellStart"/>
      <w:r>
        <w:rPr>
          <w:lang w:val="en-US"/>
        </w:rPr>
        <w:t>nie</w:t>
      </w:r>
      <w:proofErr w:type="spellEnd"/>
      <w:r>
        <w:rPr>
          <w:lang w:val="en-US"/>
        </w:rPr>
        <w:t xml:space="preserve"> </w:t>
      </w:r>
      <w:proofErr w:type="spellStart"/>
      <w:r>
        <w:rPr>
          <w:lang w:val="en-US"/>
        </w:rPr>
        <w:t>wykonania</w:t>
      </w:r>
      <w:proofErr w:type="spellEnd"/>
      <w:r>
        <w:rPr>
          <w:lang w:val="en-US"/>
        </w:rPr>
        <w:t xml:space="preserve"> </w:t>
      </w:r>
      <w:proofErr w:type="spellStart"/>
      <w:r>
        <w:rPr>
          <w:lang w:val="en-US"/>
        </w:rPr>
        <w:t>zaplanowanego</w:t>
      </w:r>
      <w:proofErr w:type="spellEnd"/>
      <w:r>
        <w:rPr>
          <w:lang w:val="en-US"/>
        </w:rPr>
        <w:t xml:space="preserve"> </w:t>
      </w:r>
      <w:proofErr w:type="spellStart"/>
      <w:r>
        <w:rPr>
          <w:lang w:val="en-US"/>
        </w:rPr>
        <w:t>lotu</w:t>
      </w:r>
      <w:proofErr w:type="spellEnd"/>
      <w:r>
        <w:rPr>
          <w:lang w:val="en-US"/>
        </w:rPr>
        <w:t xml:space="preserve"> ze </w:t>
      </w:r>
      <w:proofErr w:type="spellStart"/>
      <w:r>
        <w:rPr>
          <w:lang w:val="en-US"/>
        </w:rPr>
        <w:t>względu</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złe</w:t>
      </w:r>
      <w:proofErr w:type="spellEnd"/>
      <w:r>
        <w:rPr>
          <w:lang w:val="en-US"/>
        </w:rPr>
        <w:t xml:space="preserve"> </w:t>
      </w:r>
      <w:proofErr w:type="spellStart"/>
      <w:r>
        <w:rPr>
          <w:lang w:val="en-US"/>
        </w:rPr>
        <w:t>warunki</w:t>
      </w:r>
      <w:proofErr w:type="spellEnd"/>
      <w:r>
        <w:rPr>
          <w:lang w:val="en-US"/>
        </w:rPr>
        <w:t xml:space="preserve"> </w:t>
      </w:r>
      <w:proofErr w:type="spellStart"/>
      <w:r>
        <w:rPr>
          <w:lang w:val="en-US"/>
        </w:rPr>
        <w:lastRenderedPageBreak/>
        <w:t>pogodowe</w:t>
      </w:r>
      <w:proofErr w:type="spellEnd"/>
      <w:r>
        <w:rPr>
          <w:lang w:val="en-US"/>
        </w:rPr>
        <w:t xml:space="preserve">. W </w:t>
      </w:r>
      <w:proofErr w:type="spellStart"/>
      <w:r>
        <w:rPr>
          <w:lang w:val="en-US"/>
        </w:rPr>
        <w:t>przypadku</w:t>
      </w:r>
      <w:proofErr w:type="spellEnd"/>
      <w:r>
        <w:rPr>
          <w:lang w:val="en-US"/>
        </w:rPr>
        <w:t xml:space="preserve"> </w:t>
      </w:r>
      <w:proofErr w:type="spellStart"/>
      <w:r>
        <w:rPr>
          <w:lang w:val="en-US"/>
        </w:rPr>
        <w:t>przełożenia</w:t>
      </w:r>
      <w:proofErr w:type="spellEnd"/>
      <w:r>
        <w:rPr>
          <w:lang w:val="en-US"/>
        </w:rPr>
        <w:t xml:space="preserve"> </w:t>
      </w:r>
      <w:proofErr w:type="spellStart"/>
      <w:r>
        <w:rPr>
          <w:lang w:val="en-US"/>
        </w:rPr>
        <w:t>zaplanowanego</w:t>
      </w:r>
      <w:proofErr w:type="spellEnd"/>
      <w:r>
        <w:rPr>
          <w:lang w:val="en-US"/>
        </w:rPr>
        <w:t xml:space="preserve"> </w:t>
      </w:r>
      <w:proofErr w:type="spellStart"/>
      <w:r>
        <w:rPr>
          <w:lang w:val="en-US"/>
        </w:rPr>
        <w:t>lotu</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inny</w:t>
      </w:r>
      <w:proofErr w:type="spellEnd"/>
      <w:r>
        <w:rPr>
          <w:lang w:val="en-US"/>
        </w:rPr>
        <w:t xml:space="preserve"> </w:t>
      </w:r>
      <w:proofErr w:type="spellStart"/>
      <w:r>
        <w:rPr>
          <w:lang w:val="en-US"/>
        </w:rPr>
        <w:t>termin</w:t>
      </w:r>
      <w:proofErr w:type="spellEnd"/>
      <w:r>
        <w:rPr>
          <w:lang w:val="en-US"/>
        </w:rPr>
        <w:t xml:space="preserve"> </w:t>
      </w:r>
      <w:proofErr w:type="spellStart"/>
      <w:r>
        <w:rPr>
          <w:lang w:val="en-US"/>
        </w:rPr>
        <w:t>należy</w:t>
      </w:r>
      <w:proofErr w:type="spellEnd"/>
      <w:r>
        <w:rPr>
          <w:lang w:val="en-US"/>
        </w:rPr>
        <w:t xml:space="preserve"> </w:t>
      </w:r>
      <w:proofErr w:type="spellStart"/>
      <w:r>
        <w:rPr>
          <w:lang w:val="en-US"/>
        </w:rPr>
        <w:t>powiadomić</w:t>
      </w:r>
      <w:proofErr w:type="spellEnd"/>
      <w:r>
        <w:rPr>
          <w:lang w:val="en-US"/>
        </w:rPr>
        <w:t xml:space="preserve"> o </w:t>
      </w:r>
      <w:proofErr w:type="spellStart"/>
      <w:r>
        <w:rPr>
          <w:lang w:val="en-US"/>
        </w:rPr>
        <w:t>tym</w:t>
      </w:r>
      <w:proofErr w:type="spellEnd"/>
      <w:r>
        <w:rPr>
          <w:lang w:val="en-US"/>
        </w:rPr>
        <w:t xml:space="preserve"> </w:t>
      </w:r>
      <w:proofErr w:type="spellStart"/>
      <w:r>
        <w:rPr>
          <w:lang w:val="en-US"/>
        </w:rPr>
        <w:t>Zarząd</w:t>
      </w:r>
      <w:proofErr w:type="spellEnd"/>
      <w:r>
        <w:rPr>
          <w:lang w:val="en-US"/>
        </w:rPr>
        <w:t xml:space="preserve"> </w:t>
      </w:r>
      <w:proofErr w:type="spellStart"/>
      <w:r>
        <w:rPr>
          <w:lang w:val="en-US"/>
        </w:rPr>
        <w:t>Okręgu</w:t>
      </w:r>
      <w:proofErr w:type="spellEnd"/>
      <w:r>
        <w:rPr>
          <w:lang w:val="en-US"/>
        </w:rPr>
        <w:t xml:space="preserve"> </w:t>
      </w:r>
      <w:proofErr w:type="spellStart"/>
      <w:r>
        <w:rPr>
          <w:lang w:val="en-US"/>
        </w:rPr>
        <w:t>poprzez</w:t>
      </w:r>
      <w:proofErr w:type="spellEnd"/>
      <w:r>
        <w:rPr>
          <w:lang w:val="en-US"/>
        </w:rPr>
        <w:t xml:space="preserve"> </w:t>
      </w:r>
      <w:proofErr w:type="spellStart"/>
      <w:r>
        <w:rPr>
          <w:lang w:val="en-US"/>
        </w:rPr>
        <w:t>wysłanie</w:t>
      </w:r>
      <w:proofErr w:type="spellEnd"/>
      <w:r>
        <w:rPr>
          <w:lang w:val="en-US"/>
        </w:rPr>
        <w:t xml:space="preserve"> </w:t>
      </w:r>
      <w:proofErr w:type="spellStart"/>
      <w:r>
        <w:rPr>
          <w:lang w:val="en-US"/>
        </w:rPr>
        <w:t>wiadomości</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adres</w:t>
      </w:r>
      <w:proofErr w:type="spellEnd"/>
      <w:r>
        <w:rPr>
          <w:lang w:val="en-US"/>
        </w:rPr>
        <w:t xml:space="preserve"> </w:t>
      </w:r>
      <w:proofErr w:type="spellStart"/>
      <w:r>
        <w:rPr>
          <w:lang w:val="en-US"/>
        </w:rPr>
        <w:t>mailowy</w:t>
      </w:r>
      <w:proofErr w:type="spellEnd"/>
      <w:r>
        <w:rPr>
          <w:lang w:val="en-US"/>
        </w:rPr>
        <w:t xml:space="preserve"> </w:t>
      </w:r>
      <w:proofErr w:type="spellStart"/>
      <w:r>
        <w:rPr>
          <w:lang w:val="en-US"/>
        </w:rPr>
        <w:t>okręgu</w:t>
      </w:r>
      <w:proofErr w:type="spellEnd"/>
      <w:r>
        <w:rPr>
          <w:lang w:val="en-US"/>
        </w:rPr>
        <w:t xml:space="preserve"> </w:t>
      </w:r>
      <w:hyperlink r:id="rId7" w:history="1">
        <w:r w:rsidRPr="00CC42C5">
          <w:rPr>
            <w:rStyle w:val="Hipercze"/>
            <w:lang w:val="en-US"/>
          </w:rPr>
          <w:t>tarnowokreg@gmail.com</w:t>
        </w:r>
      </w:hyperlink>
      <w:r>
        <w:rPr>
          <w:color w:val="4472C4" w:themeColor="accent1"/>
          <w:u w:val="single"/>
          <w:lang w:val="en-US"/>
        </w:rPr>
        <w:t xml:space="preserve"> </w:t>
      </w:r>
      <w:proofErr w:type="spellStart"/>
      <w:r>
        <w:rPr>
          <w:lang w:val="en-US"/>
        </w:rPr>
        <w:t>najpóźniej</w:t>
      </w:r>
      <w:proofErr w:type="spellEnd"/>
      <w:r>
        <w:rPr>
          <w:lang w:val="en-US"/>
        </w:rPr>
        <w:t xml:space="preserve"> 1 </w:t>
      </w:r>
      <w:proofErr w:type="spellStart"/>
      <w:r>
        <w:rPr>
          <w:lang w:val="en-US"/>
        </w:rPr>
        <w:t>godzinę</w:t>
      </w:r>
      <w:proofErr w:type="spellEnd"/>
      <w:r>
        <w:rPr>
          <w:lang w:val="en-US"/>
        </w:rPr>
        <w:t xml:space="preserve"> po </w:t>
      </w:r>
      <w:proofErr w:type="spellStart"/>
      <w:r>
        <w:rPr>
          <w:lang w:val="en-US"/>
        </w:rPr>
        <w:t>starcie</w:t>
      </w:r>
      <w:proofErr w:type="spellEnd"/>
      <w:r>
        <w:rPr>
          <w:lang w:val="en-US"/>
        </w:rPr>
        <w:t xml:space="preserve"> </w:t>
      </w:r>
      <w:proofErr w:type="spellStart"/>
      <w:r>
        <w:rPr>
          <w:lang w:val="en-US"/>
        </w:rPr>
        <w:t>gołębi</w:t>
      </w:r>
      <w:proofErr w:type="spellEnd"/>
      <w:r>
        <w:rPr>
          <w:lang w:val="en-US"/>
        </w:rPr>
        <w:t xml:space="preserve"> z </w:t>
      </w:r>
      <w:proofErr w:type="spellStart"/>
      <w:r>
        <w:rPr>
          <w:lang w:val="en-US"/>
        </w:rPr>
        <w:t>lotu</w:t>
      </w:r>
      <w:proofErr w:type="spellEnd"/>
      <w:r>
        <w:rPr>
          <w:lang w:val="en-US"/>
        </w:rPr>
        <w:t xml:space="preserve"> </w:t>
      </w:r>
      <w:proofErr w:type="spellStart"/>
      <w:r>
        <w:rPr>
          <w:lang w:val="en-US"/>
        </w:rPr>
        <w:t>który</w:t>
      </w:r>
      <w:proofErr w:type="spellEnd"/>
      <w:r>
        <w:rPr>
          <w:lang w:val="en-US"/>
        </w:rPr>
        <w:t xml:space="preserve"> </w:t>
      </w:r>
      <w:proofErr w:type="spellStart"/>
      <w:r>
        <w:rPr>
          <w:lang w:val="en-US"/>
        </w:rPr>
        <w:t>chce</w:t>
      </w:r>
      <w:proofErr w:type="spellEnd"/>
      <w:r>
        <w:rPr>
          <w:lang w:val="en-US"/>
        </w:rPr>
        <w:t xml:space="preserve"> </w:t>
      </w:r>
      <w:proofErr w:type="spellStart"/>
      <w:r>
        <w:rPr>
          <w:lang w:val="en-US"/>
        </w:rPr>
        <w:t>się</w:t>
      </w:r>
      <w:proofErr w:type="spellEnd"/>
      <w:r>
        <w:rPr>
          <w:lang w:val="en-US"/>
        </w:rPr>
        <w:t xml:space="preserve"> </w:t>
      </w:r>
      <w:proofErr w:type="spellStart"/>
      <w:r>
        <w:rPr>
          <w:lang w:val="en-US"/>
        </w:rPr>
        <w:t>zmienić</w:t>
      </w:r>
      <w:proofErr w:type="spellEnd"/>
      <w:r>
        <w:rPr>
          <w:lang w:val="en-US"/>
        </w:rPr>
        <w:t xml:space="preserve">. W </w:t>
      </w:r>
      <w:proofErr w:type="spellStart"/>
      <w:r>
        <w:rPr>
          <w:lang w:val="en-US"/>
        </w:rPr>
        <w:t>wiadomości</w:t>
      </w:r>
      <w:proofErr w:type="spellEnd"/>
      <w:r>
        <w:rPr>
          <w:lang w:val="en-US"/>
        </w:rPr>
        <w:t xml:space="preserve"> </w:t>
      </w:r>
      <w:proofErr w:type="spellStart"/>
      <w:r>
        <w:rPr>
          <w:lang w:val="en-US"/>
        </w:rPr>
        <w:t>należy</w:t>
      </w:r>
      <w:proofErr w:type="spellEnd"/>
      <w:r>
        <w:rPr>
          <w:lang w:val="en-US"/>
        </w:rPr>
        <w:t xml:space="preserve"> </w:t>
      </w:r>
      <w:proofErr w:type="spellStart"/>
      <w:r>
        <w:rPr>
          <w:lang w:val="en-US"/>
        </w:rPr>
        <w:t>podać</w:t>
      </w:r>
      <w:proofErr w:type="spellEnd"/>
      <w:r>
        <w:rPr>
          <w:lang w:val="en-US"/>
        </w:rPr>
        <w:t xml:space="preserve"> </w:t>
      </w:r>
      <w:proofErr w:type="spellStart"/>
      <w:r>
        <w:rPr>
          <w:lang w:val="en-US"/>
        </w:rPr>
        <w:t>który</w:t>
      </w:r>
      <w:proofErr w:type="spellEnd"/>
      <w:r>
        <w:rPr>
          <w:lang w:val="en-US"/>
        </w:rPr>
        <w:t xml:space="preserve"> lot </w:t>
      </w:r>
      <w:proofErr w:type="spellStart"/>
      <w:r>
        <w:rPr>
          <w:lang w:val="en-US"/>
        </w:rPr>
        <w:t>zostaje</w:t>
      </w:r>
      <w:proofErr w:type="spellEnd"/>
      <w:r>
        <w:rPr>
          <w:lang w:val="en-US"/>
        </w:rPr>
        <w:t xml:space="preserve"> </w:t>
      </w:r>
      <w:proofErr w:type="spellStart"/>
      <w:r>
        <w:rPr>
          <w:lang w:val="en-US"/>
        </w:rPr>
        <w:t>zmieniony</w:t>
      </w:r>
      <w:proofErr w:type="spellEnd"/>
      <w:r>
        <w:rPr>
          <w:lang w:val="en-US"/>
        </w:rPr>
        <w:t xml:space="preserve">, </w:t>
      </w:r>
      <w:proofErr w:type="spellStart"/>
      <w:r>
        <w:rPr>
          <w:lang w:val="en-US"/>
        </w:rPr>
        <w:t>oraz</w:t>
      </w:r>
      <w:proofErr w:type="spellEnd"/>
      <w:r>
        <w:rPr>
          <w:lang w:val="en-US"/>
        </w:rPr>
        <w:t xml:space="preserve"> </w:t>
      </w:r>
      <w:proofErr w:type="spellStart"/>
      <w:r>
        <w:rPr>
          <w:lang w:val="en-US"/>
        </w:rPr>
        <w:t>podać</w:t>
      </w:r>
      <w:proofErr w:type="spellEnd"/>
      <w:r>
        <w:rPr>
          <w:lang w:val="en-US"/>
        </w:rPr>
        <w:t xml:space="preserve"> </w:t>
      </w:r>
      <w:proofErr w:type="spellStart"/>
      <w:r>
        <w:rPr>
          <w:lang w:val="en-US"/>
        </w:rPr>
        <w:t>datę</w:t>
      </w:r>
      <w:proofErr w:type="spellEnd"/>
      <w:r>
        <w:rPr>
          <w:lang w:val="en-US"/>
        </w:rPr>
        <w:t xml:space="preserve"> </w:t>
      </w:r>
      <w:proofErr w:type="spellStart"/>
      <w:r>
        <w:rPr>
          <w:lang w:val="en-US"/>
        </w:rPr>
        <w:t>wykonania</w:t>
      </w:r>
      <w:proofErr w:type="spellEnd"/>
      <w:r>
        <w:rPr>
          <w:lang w:val="en-US"/>
        </w:rPr>
        <w:t xml:space="preserve"> </w:t>
      </w:r>
      <w:proofErr w:type="spellStart"/>
      <w:r>
        <w:rPr>
          <w:lang w:val="en-US"/>
        </w:rPr>
        <w:t>nowego</w:t>
      </w:r>
      <w:proofErr w:type="spellEnd"/>
      <w:r>
        <w:rPr>
          <w:lang w:val="en-US"/>
        </w:rPr>
        <w:t xml:space="preserve"> </w:t>
      </w:r>
      <w:proofErr w:type="spellStart"/>
      <w:r>
        <w:rPr>
          <w:lang w:val="en-US"/>
        </w:rPr>
        <w:t>lotu</w:t>
      </w:r>
      <w:proofErr w:type="spellEnd"/>
      <w:r>
        <w:rPr>
          <w:lang w:val="en-US"/>
        </w:rPr>
        <w:t xml:space="preserve">. </w:t>
      </w:r>
    </w:p>
    <w:p w14:paraId="19894DC2" w14:textId="77777777" w:rsidR="00D91ED5" w:rsidRPr="001C642D" w:rsidRDefault="00D91ED5" w:rsidP="00D91ED5">
      <w:pPr>
        <w:pStyle w:val="Akapitzlist"/>
        <w:rPr>
          <w:b/>
          <w:bCs/>
          <w:u w:val="single"/>
        </w:rPr>
      </w:pPr>
    </w:p>
    <w:p w14:paraId="47ABF6D8" w14:textId="09E75AFE" w:rsidR="004C5B91" w:rsidRPr="004C5B91" w:rsidRDefault="004C5B91" w:rsidP="00F51A37">
      <w:pPr>
        <w:rPr>
          <w:b/>
          <w:bCs/>
          <w:lang w:val="en-US"/>
        </w:rPr>
      </w:pPr>
      <w:r w:rsidRPr="004C5B91">
        <w:rPr>
          <w:b/>
          <w:bCs/>
          <w:lang w:val="pl"/>
        </w:rPr>
        <w:t xml:space="preserve"> O końcowym wyniku decyduje suma ilości trafionych gołębi typowanyc</w:t>
      </w:r>
      <w:r w:rsidR="00C21A83" w:rsidRPr="00737010">
        <w:rPr>
          <w:b/>
          <w:bCs/>
          <w:lang w:val="pl"/>
        </w:rPr>
        <w:t>h.</w:t>
      </w:r>
      <w:r w:rsidRPr="004C5B91">
        <w:rPr>
          <w:b/>
          <w:bCs/>
          <w:lang w:val="pl"/>
        </w:rPr>
        <w:t xml:space="preserve"> W przypadku r</w:t>
      </w:r>
      <w:proofErr w:type="spellStart"/>
      <w:r w:rsidRPr="004C5B91">
        <w:rPr>
          <w:b/>
          <w:bCs/>
          <w:lang w:val="en-US"/>
        </w:rPr>
        <w:t>ównej</w:t>
      </w:r>
      <w:proofErr w:type="spellEnd"/>
      <w:r w:rsidRPr="004C5B91">
        <w:rPr>
          <w:b/>
          <w:bCs/>
          <w:lang w:val="en-US"/>
        </w:rPr>
        <w:t xml:space="preserve"> </w:t>
      </w:r>
      <w:proofErr w:type="spellStart"/>
      <w:r w:rsidRPr="004C5B91">
        <w:rPr>
          <w:b/>
          <w:bCs/>
          <w:lang w:val="en-US"/>
        </w:rPr>
        <w:t>ilości</w:t>
      </w:r>
      <w:proofErr w:type="spellEnd"/>
      <w:r w:rsidRPr="004C5B91">
        <w:rPr>
          <w:b/>
          <w:bCs/>
          <w:lang w:val="en-US"/>
        </w:rPr>
        <w:t xml:space="preserve"> </w:t>
      </w:r>
      <w:proofErr w:type="spellStart"/>
      <w:r w:rsidRPr="004C5B91">
        <w:rPr>
          <w:b/>
          <w:bCs/>
          <w:lang w:val="en-US"/>
        </w:rPr>
        <w:t>konkursów</w:t>
      </w:r>
      <w:proofErr w:type="spellEnd"/>
      <w:r w:rsidRPr="004C5B91">
        <w:rPr>
          <w:b/>
          <w:bCs/>
          <w:lang w:val="en-US"/>
        </w:rPr>
        <w:t xml:space="preserve"> po </w:t>
      </w:r>
      <w:proofErr w:type="spellStart"/>
      <w:r w:rsidRPr="004C5B91">
        <w:rPr>
          <w:b/>
          <w:bCs/>
          <w:lang w:val="en-US"/>
        </w:rPr>
        <w:t>ostatnim</w:t>
      </w:r>
      <w:proofErr w:type="spellEnd"/>
      <w:r w:rsidRPr="004C5B91">
        <w:rPr>
          <w:b/>
          <w:bCs/>
          <w:lang w:val="en-US"/>
        </w:rPr>
        <w:t xml:space="preserve"> </w:t>
      </w:r>
      <w:proofErr w:type="spellStart"/>
      <w:r w:rsidRPr="004C5B91">
        <w:rPr>
          <w:b/>
          <w:bCs/>
          <w:lang w:val="en-US"/>
        </w:rPr>
        <w:t>locie</w:t>
      </w:r>
      <w:proofErr w:type="spellEnd"/>
      <w:r w:rsidRPr="004C5B91">
        <w:rPr>
          <w:b/>
          <w:bCs/>
          <w:lang w:val="en-US"/>
        </w:rPr>
        <w:t xml:space="preserve"> o </w:t>
      </w:r>
      <w:proofErr w:type="spellStart"/>
      <w:r w:rsidRPr="004C5B91">
        <w:rPr>
          <w:b/>
          <w:bCs/>
          <w:lang w:val="en-US"/>
        </w:rPr>
        <w:t>wyższej</w:t>
      </w:r>
      <w:proofErr w:type="spellEnd"/>
      <w:r w:rsidRPr="004C5B91">
        <w:rPr>
          <w:b/>
          <w:bCs/>
          <w:lang w:val="en-US"/>
        </w:rPr>
        <w:t xml:space="preserve"> </w:t>
      </w:r>
      <w:proofErr w:type="spellStart"/>
      <w:r w:rsidRPr="004C5B91">
        <w:rPr>
          <w:b/>
          <w:bCs/>
          <w:lang w:val="en-US"/>
        </w:rPr>
        <w:t>lokacie</w:t>
      </w:r>
      <w:proofErr w:type="spellEnd"/>
      <w:r w:rsidRPr="004C5B91">
        <w:rPr>
          <w:b/>
          <w:bCs/>
          <w:lang w:val="en-US"/>
        </w:rPr>
        <w:t xml:space="preserve"> </w:t>
      </w:r>
      <w:proofErr w:type="spellStart"/>
      <w:r w:rsidRPr="004C5B91">
        <w:rPr>
          <w:b/>
          <w:bCs/>
          <w:lang w:val="en-US"/>
        </w:rPr>
        <w:t>decyduje</w:t>
      </w:r>
      <w:proofErr w:type="spellEnd"/>
      <w:r w:rsidRPr="004C5B91">
        <w:rPr>
          <w:b/>
          <w:bCs/>
          <w:lang w:val="en-US"/>
        </w:rPr>
        <w:t xml:space="preserve"> </w:t>
      </w:r>
      <w:proofErr w:type="spellStart"/>
      <w:r w:rsidRPr="004C5B91">
        <w:rPr>
          <w:b/>
          <w:bCs/>
          <w:lang w:val="en-US"/>
        </w:rPr>
        <w:t>suma</w:t>
      </w:r>
      <w:proofErr w:type="spellEnd"/>
      <w:r w:rsidRPr="004C5B91">
        <w:rPr>
          <w:b/>
          <w:bCs/>
          <w:lang w:val="en-US"/>
        </w:rPr>
        <w:t xml:space="preserve"> </w:t>
      </w:r>
      <w:proofErr w:type="spellStart"/>
      <w:r w:rsidRPr="004C5B91">
        <w:rPr>
          <w:b/>
          <w:bCs/>
          <w:lang w:val="en-US"/>
        </w:rPr>
        <w:t>zdobytych</w:t>
      </w:r>
      <w:proofErr w:type="spellEnd"/>
      <w:r w:rsidRPr="004C5B91">
        <w:rPr>
          <w:b/>
          <w:bCs/>
          <w:lang w:val="en-US"/>
        </w:rPr>
        <w:t xml:space="preserve"> </w:t>
      </w:r>
      <w:proofErr w:type="spellStart"/>
      <w:r w:rsidRPr="004C5B91">
        <w:rPr>
          <w:b/>
          <w:bCs/>
          <w:lang w:val="en-US"/>
        </w:rPr>
        <w:t>punktów</w:t>
      </w:r>
      <w:proofErr w:type="spellEnd"/>
      <w:r w:rsidRPr="004C5B91">
        <w:rPr>
          <w:b/>
          <w:bCs/>
          <w:lang w:val="en-US"/>
        </w:rPr>
        <w:t>.</w:t>
      </w:r>
    </w:p>
    <w:p w14:paraId="2B298A05" w14:textId="0530FD3A" w:rsidR="004C5B91" w:rsidRDefault="004C5B91" w:rsidP="00F51A37">
      <w:pPr>
        <w:rPr>
          <w:b/>
          <w:bCs/>
          <w:lang w:val="pl"/>
        </w:rPr>
      </w:pPr>
      <w:r w:rsidRPr="004C5B91">
        <w:rPr>
          <w:b/>
          <w:bCs/>
          <w:lang w:val="pl"/>
        </w:rPr>
        <w:t>Seria do współzawodnictwa Prestiżowego jest typowana z 50 do M.P., zgodnie z serią jak w paragrafie 8, czyli 10/10.</w:t>
      </w:r>
    </w:p>
    <w:p w14:paraId="232336DE" w14:textId="77777777" w:rsidR="00737010" w:rsidRPr="004C5B91" w:rsidRDefault="00737010" w:rsidP="00F51A37">
      <w:pPr>
        <w:rPr>
          <w:b/>
          <w:bCs/>
          <w:lang w:val="pl"/>
        </w:rPr>
      </w:pPr>
    </w:p>
    <w:p w14:paraId="78490DD4" w14:textId="76A3172F" w:rsidR="004C5B91" w:rsidRPr="004C5B91" w:rsidRDefault="004C5B91" w:rsidP="00F51A37">
      <w:pPr>
        <w:rPr>
          <w:lang w:val="pl"/>
        </w:rPr>
      </w:pPr>
      <w:r w:rsidRPr="004C5B91">
        <w:rPr>
          <w:lang w:val="pl"/>
        </w:rPr>
        <w:t xml:space="preserve">a) </w:t>
      </w:r>
      <w:r w:rsidRPr="004C5B91">
        <w:rPr>
          <w:b/>
          <w:bCs/>
          <w:u w:val="single"/>
          <w:lang w:val="pl"/>
        </w:rPr>
        <w:t>Zasady typowania  w zegarach ESK</w:t>
      </w:r>
      <w:r w:rsidRPr="004C5B91">
        <w:rPr>
          <w:b/>
          <w:bCs/>
          <w:lang w:val="pl"/>
        </w:rPr>
        <w:t>:</w:t>
      </w:r>
      <w:r w:rsidRPr="004C5B91">
        <w:rPr>
          <w:lang w:val="pl"/>
        </w:rPr>
        <w:br/>
      </w:r>
      <w:r w:rsidRPr="004C5B91">
        <w:rPr>
          <w:b/>
          <w:bCs/>
          <w:lang w:val="pl"/>
        </w:rPr>
        <w:t xml:space="preserve"> </w:t>
      </w:r>
      <w:r w:rsidRPr="004C5B91">
        <w:rPr>
          <w:lang w:val="pl"/>
        </w:rPr>
        <w:t>Gołębie seryjne należy zaznaczyć odpowiednim znakiem, w zależności</w:t>
      </w:r>
      <w:r w:rsidR="00737010">
        <w:rPr>
          <w:lang w:val="pl"/>
        </w:rPr>
        <w:t xml:space="preserve"> </w:t>
      </w:r>
      <w:r w:rsidRPr="004C5B91">
        <w:rPr>
          <w:lang w:val="pl"/>
        </w:rPr>
        <w:t xml:space="preserve">od używanego systemu ESK, i winny być one </w:t>
      </w:r>
      <w:proofErr w:type="spellStart"/>
      <w:r w:rsidRPr="004C5B91">
        <w:rPr>
          <w:lang w:val="pl"/>
        </w:rPr>
        <w:t>koszowane</w:t>
      </w:r>
      <w:proofErr w:type="spellEnd"/>
      <w:r w:rsidRPr="004C5B91">
        <w:rPr>
          <w:lang w:val="pl"/>
        </w:rPr>
        <w:t xml:space="preserve"> jako 10 pierwszych, i </w:t>
      </w:r>
      <w:r w:rsidRPr="004C5B91">
        <w:rPr>
          <w:b/>
          <w:bCs/>
          <w:lang w:val="pl"/>
        </w:rPr>
        <w:t xml:space="preserve">wyłącznie tylko 10 pierwszych </w:t>
      </w:r>
      <w:proofErr w:type="spellStart"/>
      <w:r w:rsidRPr="004C5B91">
        <w:rPr>
          <w:b/>
          <w:bCs/>
          <w:lang w:val="pl"/>
        </w:rPr>
        <w:t>koszowanych</w:t>
      </w:r>
      <w:proofErr w:type="spellEnd"/>
      <w:r w:rsidRPr="004C5B91">
        <w:rPr>
          <w:b/>
          <w:bCs/>
          <w:lang w:val="pl"/>
        </w:rPr>
        <w:t xml:space="preserve"> gołębi bierze udział w mistrzostwie</w:t>
      </w:r>
      <w:r w:rsidRPr="004C5B91">
        <w:rPr>
          <w:lang w:val="pl"/>
        </w:rPr>
        <w:t>. R</w:t>
      </w:r>
      <w:proofErr w:type="spellStart"/>
      <w:r w:rsidRPr="004C5B91">
        <w:rPr>
          <w:lang w:val="en-US"/>
        </w:rPr>
        <w:t>ównież</w:t>
      </w:r>
      <w:proofErr w:type="spellEnd"/>
      <w:r w:rsidRPr="004C5B91">
        <w:rPr>
          <w:lang w:val="en-US"/>
        </w:rPr>
        <w:t xml:space="preserve"> w </w:t>
      </w:r>
      <w:proofErr w:type="spellStart"/>
      <w:r w:rsidRPr="004C5B91">
        <w:rPr>
          <w:lang w:val="en-US"/>
        </w:rPr>
        <w:t>przypadku</w:t>
      </w:r>
      <w:proofErr w:type="spellEnd"/>
      <w:r w:rsidRPr="004C5B91">
        <w:rPr>
          <w:lang w:val="en-US"/>
        </w:rPr>
        <w:t xml:space="preserve"> </w:t>
      </w:r>
      <w:proofErr w:type="spellStart"/>
      <w:r w:rsidRPr="004C5B91">
        <w:rPr>
          <w:lang w:val="en-US"/>
        </w:rPr>
        <w:t>gdy</w:t>
      </w:r>
      <w:proofErr w:type="spellEnd"/>
      <w:r w:rsidRPr="004C5B91">
        <w:rPr>
          <w:lang w:val="en-US"/>
        </w:rPr>
        <w:t xml:space="preserve"> </w:t>
      </w:r>
      <w:proofErr w:type="spellStart"/>
      <w:r w:rsidRPr="004C5B91">
        <w:rPr>
          <w:lang w:val="en-US"/>
        </w:rPr>
        <w:t>Hodowca</w:t>
      </w:r>
      <w:proofErr w:type="spellEnd"/>
      <w:r w:rsidRPr="004C5B91">
        <w:rPr>
          <w:lang w:val="en-US"/>
        </w:rPr>
        <w:t xml:space="preserve"> </w:t>
      </w:r>
      <w:proofErr w:type="spellStart"/>
      <w:r w:rsidRPr="004C5B91">
        <w:rPr>
          <w:lang w:val="en-US"/>
        </w:rPr>
        <w:t>nie</w:t>
      </w:r>
      <w:proofErr w:type="spellEnd"/>
      <w:r w:rsidRPr="004C5B91">
        <w:rPr>
          <w:lang w:val="en-US"/>
        </w:rPr>
        <w:t xml:space="preserve"> </w:t>
      </w:r>
      <w:proofErr w:type="spellStart"/>
      <w:r w:rsidRPr="004C5B91">
        <w:rPr>
          <w:lang w:val="en-US"/>
        </w:rPr>
        <w:t>zaznaczy</w:t>
      </w:r>
      <w:proofErr w:type="spellEnd"/>
      <w:r w:rsidRPr="004C5B91">
        <w:rPr>
          <w:lang w:val="en-US"/>
        </w:rPr>
        <w:t xml:space="preserve"> </w:t>
      </w:r>
      <w:proofErr w:type="spellStart"/>
      <w:r w:rsidRPr="004C5B91">
        <w:rPr>
          <w:lang w:val="en-US"/>
        </w:rPr>
        <w:t>gołębi</w:t>
      </w:r>
      <w:proofErr w:type="spellEnd"/>
      <w:r w:rsidRPr="004C5B91">
        <w:rPr>
          <w:lang w:val="en-US"/>
        </w:rPr>
        <w:t xml:space="preserve"> </w:t>
      </w:r>
      <w:proofErr w:type="spellStart"/>
      <w:r w:rsidRPr="004C5B91">
        <w:rPr>
          <w:lang w:val="en-US"/>
        </w:rPr>
        <w:t>seryjnych</w:t>
      </w:r>
      <w:proofErr w:type="spellEnd"/>
      <w:r w:rsidRPr="004C5B91">
        <w:rPr>
          <w:lang w:val="en-US"/>
        </w:rPr>
        <w:t xml:space="preserve"> to do </w:t>
      </w:r>
      <w:proofErr w:type="spellStart"/>
      <w:r w:rsidRPr="004C5B91">
        <w:rPr>
          <w:lang w:val="en-US"/>
        </w:rPr>
        <w:t>mistrzostwa</w:t>
      </w:r>
      <w:proofErr w:type="spellEnd"/>
      <w:r w:rsidRPr="004C5B91">
        <w:rPr>
          <w:lang w:val="en-US"/>
        </w:rPr>
        <w:t xml:space="preserve"> </w:t>
      </w:r>
      <w:proofErr w:type="spellStart"/>
      <w:r w:rsidRPr="004C5B91">
        <w:rPr>
          <w:lang w:val="en-US"/>
        </w:rPr>
        <w:t>punkty</w:t>
      </w:r>
      <w:proofErr w:type="spellEnd"/>
      <w:r w:rsidRPr="004C5B91">
        <w:rPr>
          <w:lang w:val="en-US"/>
        </w:rPr>
        <w:t xml:space="preserve"> </w:t>
      </w:r>
      <w:proofErr w:type="spellStart"/>
      <w:r w:rsidRPr="004C5B91">
        <w:rPr>
          <w:lang w:val="en-US"/>
        </w:rPr>
        <w:t>zdobywa</w:t>
      </w:r>
      <w:proofErr w:type="spellEnd"/>
      <w:r w:rsidRPr="004C5B91">
        <w:rPr>
          <w:lang w:val="en-US"/>
        </w:rPr>
        <w:t xml:space="preserve"> 10 </w:t>
      </w:r>
      <w:proofErr w:type="spellStart"/>
      <w:r w:rsidRPr="004C5B91">
        <w:rPr>
          <w:lang w:val="en-US"/>
        </w:rPr>
        <w:t>pierwszych</w:t>
      </w:r>
      <w:proofErr w:type="spellEnd"/>
      <w:r w:rsidRPr="004C5B91">
        <w:rPr>
          <w:lang w:val="en-US"/>
        </w:rPr>
        <w:t xml:space="preserve"> </w:t>
      </w:r>
      <w:proofErr w:type="spellStart"/>
      <w:r w:rsidRPr="004C5B91">
        <w:rPr>
          <w:lang w:val="en-US"/>
        </w:rPr>
        <w:t>koszowanych</w:t>
      </w:r>
      <w:proofErr w:type="spellEnd"/>
      <w:r w:rsidRPr="004C5B91">
        <w:rPr>
          <w:lang w:val="en-US"/>
        </w:rPr>
        <w:t>.</w:t>
      </w:r>
    </w:p>
    <w:p w14:paraId="25A481F7" w14:textId="436F4A53" w:rsidR="004C5B91" w:rsidRPr="004C5B91" w:rsidRDefault="004C5B91" w:rsidP="00F51A37">
      <w:pPr>
        <w:rPr>
          <w:lang w:val="pl"/>
        </w:rPr>
      </w:pPr>
    </w:p>
    <w:p w14:paraId="331AB5A0" w14:textId="77777777" w:rsidR="004C5B91" w:rsidRPr="004C5B91" w:rsidRDefault="004C5B91" w:rsidP="00F51A37">
      <w:pPr>
        <w:rPr>
          <w:lang w:val="pl"/>
        </w:rPr>
      </w:pPr>
      <w:r w:rsidRPr="004C5B91">
        <w:rPr>
          <w:lang w:val="pl"/>
        </w:rPr>
        <w:t xml:space="preserve">b) </w:t>
      </w:r>
      <w:r w:rsidRPr="004C5B91">
        <w:rPr>
          <w:b/>
          <w:bCs/>
          <w:u w:val="single"/>
          <w:lang w:val="pl"/>
        </w:rPr>
        <w:t>Zasady typowania  w zegarach</w:t>
      </w:r>
      <w:r w:rsidRPr="004C5B91">
        <w:rPr>
          <w:u w:val="single"/>
          <w:lang w:val="pl"/>
        </w:rPr>
        <w:t xml:space="preserve"> </w:t>
      </w:r>
      <w:r w:rsidRPr="004C5B91">
        <w:rPr>
          <w:b/>
          <w:bCs/>
          <w:u w:val="single"/>
          <w:lang w:val="pl"/>
        </w:rPr>
        <w:t>Ręcznych</w:t>
      </w:r>
    </w:p>
    <w:p w14:paraId="22B68D40" w14:textId="1F832B18" w:rsidR="004C5B91" w:rsidRPr="004C5B91" w:rsidRDefault="004C5B91" w:rsidP="00F51A37">
      <w:pPr>
        <w:rPr>
          <w:lang w:val="pl"/>
        </w:rPr>
      </w:pPr>
      <w:r w:rsidRPr="004C5B91">
        <w:rPr>
          <w:lang w:val="pl"/>
        </w:rPr>
        <w:t>Przy korzystaniu z zegara tradycyjnego gołębie seryjne należy</w:t>
      </w:r>
    </w:p>
    <w:p w14:paraId="505586B9" w14:textId="77777777" w:rsidR="004C5B91" w:rsidRPr="004C5B91" w:rsidRDefault="004C5B91" w:rsidP="00F51A37">
      <w:pPr>
        <w:rPr>
          <w:lang w:val="en-US"/>
        </w:rPr>
      </w:pPr>
      <w:r w:rsidRPr="004C5B91">
        <w:rPr>
          <w:lang w:val="pl"/>
        </w:rPr>
        <w:t xml:space="preserve">zapisać na osobnej liście startowo-zegarowej i wpisać jako 10 pierwszych w rubryce „typowanie”, listę tą należy spiąć z listą startowo-zegarową, na </w:t>
      </w:r>
      <w:proofErr w:type="spellStart"/>
      <w:r w:rsidRPr="004C5B91">
        <w:rPr>
          <w:lang w:val="pl"/>
        </w:rPr>
        <w:t>kt</w:t>
      </w:r>
      <w:r w:rsidRPr="004C5B91">
        <w:rPr>
          <w:lang w:val="en-US"/>
        </w:rPr>
        <w:t>órej</w:t>
      </w:r>
      <w:proofErr w:type="spellEnd"/>
      <w:r w:rsidRPr="004C5B91">
        <w:rPr>
          <w:lang w:val="en-US"/>
        </w:rPr>
        <w:t xml:space="preserve"> </w:t>
      </w:r>
      <w:proofErr w:type="spellStart"/>
      <w:r w:rsidRPr="004C5B91">
        <w:rPr>
          <w:lang w:val="en-US"/>
        </w:rPr>
        <w:t>są</w:t>
      </w:r>
      <w:proofErr w:type="spellEnd"/>
      <w:r w:rsidRPr="004C5B91">
        <w:rPr>
          <w:lang w:val="en-US"/>
        </w:rPr>
        <w:t xml:space="preserve"> </w:t>
      </w:r>
      <w:proofErr w:type="spellStart"/>
      <w:r w:rsidRPr="004C5B91">
        <w:rPr>
          <w:lang w:val="en-US"/>
        </w:rPr>
        <w:t>zakoszowane</w:t>
      </w:r>
      <w:proofErr w:type="spellEnd"/>
      <w:r w:rsidRPr="004C5B91">
        <w:rPr>
          <w:lang w:val="en-US"/>
        </w:rPr>
        <w:t xml:space="preserve"> </w:t>
      </w:r>
      <w:proofErr w:type="spellStart"/>
      <w:r w:rsidRPr="004C5B91">
        <w:rPr>
          <w:lang w:val="en-US"/>
        </w:rPr>
        <w:t>pozostałe</w:t>
      </w:r>
      <w:proofErr w:type="spellEnd"/>
      <w:r w:rsidRPr="004C5B91">
        <w:rPr>
          <w:lang w:val="en-US"/>
        </w:rPr>
        <w:t xml:space="preserve"> </w:t>
      </w:r>
      <w:proofErr w:type="spellStart"/>
      <w:r w:rsidRPr="004C5B91">
        <w:rPr>
          <w:lang w:val="en-US"/>
        </w:rPr>
        <w:t>gołębie</w:t>
      </w:r>
      <w:proofErr w:type="spellEnd"/>
      <w:r w:rsidRPr="004C5B91">
        <w:rPr>
          <w:lang w:val="en-US"/>
        </w:rPr>
        <w:t>.</w:t>
      </w:r>
    </w:p>
    <w:p w14:paraId="7C1E4311" w14:textId="06190280" w:rsidR="004C5B91" w:rsidRPr="004C5B91" w:rsidRDefault="004C5B91" w:rsidP="00F51A37">
      <w:pPr>
        <w:rPr>
          <w:lang w:val="pl"/>
        </w:rPr>
      </w:pPr>
    </w:p>
    <w:p w14:paraId="2FFFD78A" w14:textId="4098386C" w:rsidR="004C5B91" w:rsidRPr="004C5B91" w:rsidRDefault="004C5B91" w:rsidP="00F51A37">
      <w:pPr>
        <w:rPr>
          <w:lang w:val="pl"/>
        </w:rPr>
      </w:pPr>
      <w:r w:rsidRPr="004C5B91">
        <w:rPr>
          <w:b/>
          <w:bCs/>
          <w:lang w:val="pl"/>
        </w:rPr>
        <w:t xml:space="preserve">3. Współzawodnictwo G.M.P. </w:t>
      </w:r>
      <w:r w:rsidRPr="004C5B91">
        <w:rPr>
          <w:lang w:val="pl"/>
        </w:rPr>
        <w:t>– wg. Regulaminu o Generalne Mistrzostwo Polski na 202</w:t>
      </w:r>
      <w:r w:rsidR="00D91ED5">
        <w:t>6</w:t>
      </w:r>
      <w:r w:rsidRPr="004C5B91">
        <w:rPr>
          <w:lang w:val="pl"/>
        </w:rPr>
        <w:t xml:space="preserve"> rok na bazie 1:4 (25%)</w:t>
      </w:r>
    </w:p>
    <w:p w14:paraId="04FCA66C" w14:textId="0881A69F" w:rsidR="004C5B91" w:rsidRPr="004C5B91" w:rsidRDefault="004C5B91" w:rsidP="00F51A37">
      <w:pPr>
        <w:rPr>
          <w:lang w:val="pl"/>
        </w:rPr>
      </w:pPr>
    </w:p>
    <w:p w14:paraId="6B89362D" w14:textId="7FCB3D16" w:rsidR="004C5B91" w:rsidRPr="004C5B91" w:rsidRDefault="004C5B91" w:rsidP="00F51A37">
      <w:pPr>
        <w:rPr>
          <w:lang w:val="en-US"/>
        </w:rPr>
      </w:pPr>
      <w:r w:rsidRPr="004C5B91">
        <w:rPr>
          <w:b/>
          <w:bCs/>
          <w:lang w:val="pl"/>
        </w:rPr>
        <w:t>5. Współzawodnictwo Super Mistrzostwo za 5 lat</w:t>
      </w:r>
      <w:r w:rsidRPr="004C5B91">
        <w:rPr>
          <w:lang w:val="pl"/>
        </w:rPr>
        <w:t xml:space="preserve">  -sumuje się pkt-y z uzyskanych wynik</w:t>
      </w:r>
      <w:proofErr w:type="spellStart"/>
      <w:r w:rsidRPr="004C5B91">
        <w:rPr>
          <w:lang w:val="en-US"/>
        </w:rPr>
        <w:t>ów</w:t>
      </w:r>
      <w:proofErr w:type="spellEnd"/>
      <w:r w:rsidRPr="004C5B91">
        <w:rPr>
          <w:lang w:val="en-US"/>
        </w:rPr>
        <w:t xml:space="preserve"> we </w:t>
      </w:r>
      <w:proofErr w:type="spellStart"/>
      <w:r w:rsidRPr="004C5B91">
        <w:rPr>
          <w:lang w:val="en-US"/>
        </w:rPr>
        <w:t>współzawodnictwie</w:t>
      </w:r>
      <w:proofErr w:type="spellEnd"/>
      <w:r w:rsidRPr="004C5B91">
        <w:rPr>
          <w:lang w:val="en-US"/>
        </w:rPr>
        <w:t xml:space="preserve"> </w:t>
      </w:r>
      <w:proofErr w:type="spellStart"/>
      <w:r w:rsidRPr="004C5B91">
        <w:rPr>
          <w:lang w:val="en-US"/>
        </w:rPr>
        <w:t>tradycyjnym</w:t>
      </w:r>
      <w:proofErr w:type="spellEnd"/>
      <w:r w:rsidRPr="004C5B91">
        <w:rPr>
          <w:lang w:val="en-US"/>
        </w:rPr>
        <w:t xml:space="preserve"> za </w:t>
      </w:r>
      <w:proofErr w:type="spellStart"/>
      <w:r w:rsidRPr="004C5B91">
        <w:rPr>
          <w:lang w:val="en-US"/>
        </w:rPr>
        <w:t>lata</w:t>
      </w:r>
      <w:proofErr w:type="spellEnd"/>
      <w:r w:rsidR="001C642D">
        <w:rPr>
          <w:lang w:val="en-US"/>
        </w:rPr>
        <w:t xml:space="preserve"> </w:t>
      </w:r>
      <w:r w:rsidR="00D91ED5">
        <w:rPr>
          <w:lang w:val="en-US"/>
        </w:rPr>
        <w:t xml:space="preserve">2026, </w:t>
      </w:r>
      <w:r w:rsidR="001C642D">
        <w:rPr>
          <w:lang w:val="en-US"/>
        </w:rPr>
        <w:t>2025,</w:t>
      </w:r>
      <w:r w:rsidRPr="004C5B91">
        <w:rPr>
          <w:lang w:val="en-US"/>
        </w:rPr>
        <w:t xml:space="preserve"> 2024, 2023,</w:t>
      </w:r>
      <w:r w:rsidR="00D91ED5">
        <w:rPr>
          <w:lang w:val="en-US"/>
        </w:rPr>
        <w:t xml:space="preserve"> 2022</w:t>
      </w:r>
      <w:r w:rsidRPr="004C5B91">
        <w:rPr>
          <w:lang w:val="en-US"/>
        </w:rPr>
        <w:t xml:space="preserve"> Nie </w:t>
      </w:r>
      <w:proofErr w:type="spellStart"/>
      <w:r w:rsidRPr="004C5B91">
        <w:rPr>
          <w:lang w:val="en-US"/>
        </w:rPr>
        <w:t>może</w:t>
      </w:r>
      <w:proofErr w:type="spellEnd"/>
      <w:r w:rsidRPr="004C5B91">
        <w:rPr>
          <w:lang w:val="en-US"/>
        </w:rPr>
        <w:t xml:space="preserve"> </w:t>
      </w:r>
      <w:proofErr w:type="spellStart"/>
      <w:r w:rsidRPr="004C5B91">
        <w:rPr>
          <w:lang w:val="en-US"/>
        </w:rPr>
        <w:t>być</w:t>
      </w:r>
      <w:proofErr w:type="spellEnd"/>
      <w:r w:rsidRPr="004C5B91">
        <w:rPr>
          <w:lang w:val="en-US"/>
        </w:rPr>
        <w:t xml:space="preserve"> </w:t>
      </w:r>
      <w:proofErr w:type="spellStart"/>
      <w:r w:rsidRPr="004C5B91">
        <w:rPr>
          <w:lang w:val="en-US"/>
        </w:rPr>
        <w:t>przerwy</w:t>
      </w:r>
      <w:proofErr w:type="spellEnd"/>
      <w:r w:rsidRPr="004C5B91">
        <w:rPr>
          <w:lang w:val="en-US"/>
        </w:rPr>
        <w:t xml:space="preserve"> w </w:t>
      </w:r>
      <w:proofErr w:type="spellStart"/>
      <w:r w:rsidRPr="004C5B91">
        <w:rPr>
          <w:lang w:val="en-US"/>
        </w:rPr>
        <w:t>ciągu</w:t>
      </w:r>
      <w:proofErr w:type="spellEnd"/>
      <w:r w:rsidRPr="004C5B91">
        <w:rPr>
          <w:lang w:val="en-US"/>
        </w:rPr>
        <w:t xml:space="preserve"> </w:t>
      </w:r>
      <w:proofErr w:type="spellStart"/>
      <w:r w:rsidRPr="004C5B91">
        <w:rPr>
          <w:lang w:val="en-US"/>
        </w:rPr>
        <w:t>ostatnich</w:t>
      </w:r>
      <w:proofErr w:type="spellEnd"/>
      <w:r w:rsidRPr="004C5B91">
        <w:rPr>
          <w:lang w:val="en-US"/>
        </w:rPr>
        <w:t xml:space="preserve"> </w:t>
      </w:r>
      <w:proofErr w:type="spellStart"/>
      <w:r w:rsidRPr="004C5B91">
        <w:rPr>
          <w:lang w:val="en-US"/>
        </w:rPr>
        <w:t>pięciu</w:t>
      </w:r>
      <w:proofErr w:type="spellEnd"/>
      <w:r w:rsidRPr="004C5B91">
        <w:rPr>
          <w:lang w:val="en-US"/>
        </w:rPr>
        <w:t xml:space="preserve"> lat. Za </w:t>
      </w:r>
      <w:proofErr w:type="spellStart"/>
      <w:r w:rsidRPr="004C5B91">
        <w:rPr>
          <w:lang w:val="en-US"/>
        </w:rPr>
        <w:t>pierwsze</w:t>
      </w:r>
      <w:proofErr w:type="spellEnd"/>
      <w:r w:rsidRPr="004C5B91">
        <w:rPr>
          <w:lang w:val="en-US"/>
        </w:rPr>
        <w:t xml:space="preserve"> </w:t>
      </w:r>
      <w:proofErr w:type="spellStart"/>
      <w:r w:rsidRPr="004C5B91">
        <w:rPr>
          <w:lang w:val="en-US"/>
        </w:rPr>
        <w:t>miejsce</w:t>
      </w:r>
      <w:proofErr w:type="spellEnd"/>
      <w:r w:rsidRPr="004C5B91">
        <w:rPr>
          <w:lang w:val="en-US"/>
        </w:rPr>
        <w:t xml:space="preserve"> </w:t>
      </w:r>
      <w:proofErr w:type="spellStart"/>
      <w:r w:rsidRPr="004C5B91">
        <w:rPr>
          <w:lang w:val="en-US"/>
        </w:rPr>
        <w:t>liczy</w:t>
      </w:r>
      <w:proofErr w:type="spellEnd"/>
      <w:r w:rsidRPr="004C5B91">
        <w:rPr>
          <w:lang w:val="en-US"/>
        </w:rPr>
        <w:t xml:space="preserve"> </w:t>
      </w:r>
      <w:proofErr w:type="spellStart"/>
      <w:r w:rsidRPr="004C5B91">
        <w:rPr>
          <w:lang w:val="en-US"/>
        </w:rPr>
        <w:t>się</w:t>
      </w:r>
      <w:proofErr w:type="spellEnd"/>
      <w:r w:rsidRPr="004C5B91">
        <w:rPr>
          <w:lang w:val="en-US"/>
        </w:rPr>
        <w:t xml:space="preserve"> 33 pkt. a za </w:t>
      </w:r>
      <w:proofErr w:type="spellStart"/>
      <w:r w:rsidRPr="004C5B91">
        <w:rPr>
          <w:lang w:val="en-US"/>
        </w:rPr>
        <w:t>trzydziestego</w:t>
      </w:r>
      <w:proofErr w:type="spellEnd"/>
      <w:r w:rsidRPr="004C5B91">
        <w:rPr>
          <w:lang w:val="en-US"/>
        </w:rPr>
        <w:t xml:space="preserve"> </w:t>
      </w:r>
      <w:proofErr w:type="spellStart"/>
      <w:r w:rsidRPr="004C5B91">
        <w:rPr>
          <w:lang w:val="en-US"/>
        </w:rPr>
        <w:t>przodownika</w:t>
      </w:r>
      <w:proofErr w:type="spellEnd"/>
      <w:r w:rsidRPr="004C5B91">
        <w:rPr>
          <w:lang w:val="en-US"/>
        </w:rPr>
        <w:t xml:space="preserve"> – 1 pkt.</w:t>
      </w:r>
    </w:p>
    <w:p w14:paraId="09F05E5A" w14:textId="70E1C520" w:rsidR="004C5B91" w:rsidRPr="004C5B91" w:rsidRDefault="004C5B91" w:rsidP="00F51A37">
      <w:pPr>
        <w:rPr>
          <w:lang w:val="pl"/>
        </w:rPr>
      </w:pPr>
    </w:p>
    <w:p w14:paraId="71D2211C" w14:textId="7DCB6141" w:rsidR="004C5B91" w:rsidRDefault="004C5B91" w:rsidP="00F51A37">
      <w:r w:rsidRPr="004C5B91">
        <w:rPr>
          <w:b/>
          <w:bCs/>
          <w:lang w:val="pl"/>
        </w:rPr>
        <w:t>6. W Kategoriach A,B,C,M</w:t>
      </w:r>
      <w:r w:rsidRPr="004C5B91">
        <w:rPr>
          <w:lang w:val="pl"/>
        </w:rPr>
        <w:t>,</w:t>
      </w:r>
      <w:r w:rsidRPr="004C5B91">
        <w:t xml:space="preserve"> </w:t>
      </w:r>
      <w:r w:rsidR="00D91ED5">
        <w:t xml:space="preserve">wg Regulaminu o MP w Kategoriach 2026, </w:t>
      </w:r>
    </w:p>
    <w:p w14:paraId="1939BEBF" w14:textId="77777777" w:rsidR="00D91ED5" w:rsidRPr="00D91ED5" w:rsidRDefault="00D91ED5" w:rsidP="00F51A37"/>
    <w:p w14:paraId="254D19DF" w14:textId="77777777" w:rsidR="004C5B91" w:rsidRPr="004C5B91" w:rsidRDefault="004C5B91" w:rsidP="00F51A37">
      <w:pPr>
        <w:rPr>
          <w:lang w:val="pl"/>
        </w:rPr>
      </w:pPr>
      <w:r w:rsidRPr="004C5B91">
        <w:rPr>
          <w:b/>
          <w:bCs/>
          <w:lang w:val="pl"/>
        </w:rPr>
        <w:t>7.</w:t>
      </w:r>
      <w:r w:rsidRPr="004C5B91">
        <w:rPr>
          <w:lang w:val="pl"/>
        </w:rPr>
        <w:t xml:space="preserve"> </w:t>
      </w:r>
      <w:r w:rsidRPr="004C5B91">
        <w:rPr>
          <w:b/>
          <w:bCs/>
          <w:lang w:val="pl"/>
        </w:rPr>
        <w:t xml:space="preserve">Nagrody z lotu maraton </w:t>
      </w:r>
      <w:r w:rsidRPr="004C5B91">
        <w:rPr>
          <w:lang w:val="pl"/>
        </w:rPr>
        <w:t>- 3 pierwsze gołębie z danego lotu nagradzane pucharami, 10 pierwszych dyplomami.</w:t>
      </w:r>
    </w:p>
    <w:p w14:paraId="19E64CAA" w14:textId="5DF31459" w:rsidR="004C5B91" w:rsidRPr="004C5B91" w:rsidRDefault="004C5B91" w:rsidP="00F51A37">
      <w:pPr>
        <w:rPr>
          <w:lang w:val="pl"/>
        </w:rPr>
      </w:pPr>
    </w:p>
    <w:p w14:paraId="37443E48" w14:textId="4F3D12C2" w:rsidR="004C5B91" w:rsidRPr="00E76BC1" w:rsidRDefault="004C5B91" w:rsidP="00F51A37">
      <w:pPr>
        <w:rPr>
          <w:lang w:val="en-US"/>
        </w:rPr>
      </w:pPr>
      <w:r w:rsidRPr="004C5B91">
        <w:rPr>
          <w:b/>
          <w:bCs/>
          <w:lang w:val="pl"/>
        </w:rPr>
        <w:lastRenderedPageBreak/>
        <w:t>8. Współzawodnictwo o najlepszego lotnika z 1</w:t>
      </w:r>
      <w:r w:rsidR="00D91ED5">
        <w:rPr>
          <w:b/>
          <w:bCs/>
          <w:lang w:val="pl"/>
        </w:rPr>
        <w:t>0</w:t>
      </w:r>
      <w:r w:rsidRPr="004C5B91">
        <w:rPr>
          <w:b/>
          <w:bCs/>
          <w:lang w:val="pl"/>
        </w:rPr>
        <w:t xml:space="preserve"> lot</w:t>
      </w:r>
      <w:proofErr w:type="spellStart"/>
      <w:r w:rsidRPr="004C5B91">
        <w:rPr>
          <w:b/>
          <w:bCs/>
          <w:lang w:val="en-US"/>
        </w:rPr>
        <w:t>ów</w:t>
      </w:r>
      <w:proofErr w:type="spellEnd"/>
      <w:r w:rsidRPr="004C5B91">
        <w:rPr>
          <w:lang w:val="en-US"/>
        </w:rPr>
        <w:t xml:space="preserve"> – </w:t>
      </w:r>
      <w:proofErr w:type="spellStart"/>
      <w:r w:rsidRPr="004C5B91">
        <w:rPr>
          <w:lang w:val="en-US"/>
        </w:rPr>
        <w:t>liczy</w:t>
      </w:r>
      <w:proofErr w:type="spellEnd"/>
      <w:r w:rsidRPr="004C5B91">
        <w:rPr>
          <w:lang w:val="en-US"/>
        </w:rPr>
        <w:t xml:space="preserve"> </w:t>
      </w:r>
      <w:proofErr w:type="spellStart"/>
      <w:r w:rsidRPr="004C5B91">
        <w:rPr>
          <w:lang w:val="en-US"/>
        </w:rPr>
        <w:t>się</w:t>
      </w:r>
      <w:proofErr w:type="spellEnd"/>
      <w:r w:rsidRPr="004C5B91">
        <w:rPr>
          <w:lang w:val="en-US"/>
        </w:rPr>
        <w:t xml:space="preserve"> </w:t>
      </w:r>
      <w:proofErr w:type="spellStart"/>
      <w:r w:rsidRPr="004C5B91">
        <w:rPr>
          <w:lang w:val="en-US"/>
        </w:rPr>
        <w:t>ilość</w:t>
      </w:r>
      <w:proofErr w:type="spellEnd"/>
      <w:r w:rsidR="00E76BC1">
        <w:rPr>
          <w:lang w:val="en-US"/>
        </w:rPr>
        <w:t xml:space="preserve"> </w:t>
      </w:r>
      <w:r w:rsidRPr="004C5B91">
        <w:rPr>
          <w:lang w:val="pl"/>
        </w:rPr>
        <w:t>konkursów, w drugiej kolejności suma pkt. G.M.P. Lista Oddziałowa.</w:t>
      </w:r>
    </w:p>
    <w:p w14:paraId="5016292C" w14:textId="58E749CB" w:rsidR="004C5B91" w:rsidRPr="004C5B91" w:rsidRDefault="004C5B91" w:rsidP="00F51A37">
      <w:pPr>
        <w:rPr>
          <w:lang w:val="pl"/>
        </w:rPr>
      </w:pPr>
    </w:p>
    <w:p w14:paraId="7D364EBA" w14:textId="184E9BCD" w:rsidR="004C5B91" w:rsidRPr="004C5B91" w:rsidRDefault="004C5B91" w:rsidP="00F51A37">
      <w:pPr>
        <w:rPr>
          <w:lang w:val="pl"/>
        </w:rPr>
      </w:pPr>
      <w:r w:rsidRPr="004C5B91">
        <w:rPr>
          <w:b/>
          <w:bCs/>
          <w:lang w:val="pl"/>
        </w:rPr>
        <w:t>9.</w:t>
      </w:r>
      <w:r w:rsidRPr="004C5B91">
        <w:rPr>
          <w:lang w:val="pl"/>
        </w:rPr>
        <w:t xml:space="preserve"> </w:t>
      </w:r>
      <w:r w:rsidRPr="004C5B91">
        <w:rPr>
          <w:b/>
          <w:bCs/>
          <w:lang w:val="pl"/>
        </w:rPr>
        <w:t xml:space="preserve">Mistrzostwo Gołębi Młodych GMP oraz kat-A </w:t>
      </w:r>
      <w:r w:rsidRPr="004C5B91">
        <w:rPr>
          <w:lang w:val="pl"/>
        </w:rPr>
        <w:t>– wg. Regulaminu MP lotach Gołębi  Młodych 202</w:t>
      </w:r>
      <w:r w:rsidR="00E76BC1">
        <w:rPr>
          <w:lang w:val="pl"/>
        </w:rPr>
        <w:t>6</w:t>
      </w:r>
      <w:r w:rsidRPr="004C5B91">
        <w:rPr>
          <w:lang w:val="pl"/>
        </w:rPr>
        <w:t>.</w:t>
      </w:r>
    </w:p>
    <w:p w14:paraId="27773C4B" w14:textId="77777777" w:rsidR="004C5B91" w:rsidRPr="004C5B91" w:rsidRDefault="004C5B91" w:rsidP="00F51A37">
      <w:pPr>
        <w:rPr>
          <w:lang w:val="pl"/>
        </w:rPr>
      </w:pPr>
    </w:p>
    <w:p w14:paraId="2450D381" w14:textId="00CC4D30" w:rsidR="004C5B91" w:rsidRPr="004C5B91" w:rsidRDefault="004C5B91" w:rsidP="00F51A37">
      <w:pPr>
        <w:rPr>
          <w:lang w:val="pl"/>
        </w:rPr>
      </w:pPr>
      <w:r w:rsidRPr="004C5B91">
        <w:rPr>
          <w:lang w:val="pl"/>
        </w:rPr>
        <w:t xml:space="preserve">10. </w:t>
      </w:r>
      <w:proofErr w:type="spellStart"/>
      <w:r w:rsidRPr="00D91ED5">
        <w:rPr>
          <w:b/>
          <w:bCs/>
          <w:lang w:val="pl"/>
        </w:rPr>
        <w:t>Intermistrzostwo</w:t>
      </w:r>
      <w:proofErr w:type="spellEnd"/>
      <w:r w:rsidRPr="004C5B91">
        <w:rPr>
          <w:lang w:val="pl"/>
        </w:rPr>
        <w:t xml:space="preserve"> - wg. Regulaminu MP 202</w:t>
      </w:r>
      <w:r w:rsidR="00D91ED5">
        <w:t>6</w:t>
      </w:r>
      <w:r w:rsidRPr="004C5B91">
        <w:rPr>
          <w:lang w:val="pl"/>
        </w:rPr>
        <w:t>.</w:t>
      </w:r>
    </w:p>
    <w:p w14:paraId="6CCC90E8" w14:textId="4C5DF8DF" w:rsidR="004C5B91" w:rsidRDefault="004C5B91" w:rsidP="00F51A37">
      <w:pPr>
        <w:rPr>
          <w:lang w:val="pl"/>
        </w:rPr>
      </w:pPr>
      <w:r w:rsidRPr="004C5B91">
        <w:rPr>
          <w:lang w:val="pl"/>
        </w:rPr>
        <w:t xml:space="preserve">11. </w:t>
      </w:r>
      <w:proofErr w:type="spellStart"/>
      <w:r w:rsidRPr="00D91ED5">
        <w:rPr>
          <w:b/>
          <w:bCs/>
          <w:lang w:val="pl"/>
        </w:rPr>
        <w:t>SuperMaraton</w:t>
      </w:r>
      <w:proofErr w:type="spellEnd"/>
      <w:r w:rsidRPr="004C5B91">
        <w:rPr>
          <w:lang w:val="pl"/>
        </w:rPr>
        <w:t xml:space="preserve"> - wg. Regulaminu MP 20</w:t>
      </w:r>
      <w:r w:rsidRPr="004C5B91">
        <w:t>2</w:t>
      </w:r>
      <w:r w:rsidR="00D91ED5">
        <w:t>6</w:t>
      </w:r>
      <w:r w:rsidRPr="004C5B91">
        <w:rPr>
          <w:lang w:val="pl"/>
        </w:rPr>
        <w:t>.</w:t>
      </w:r>
    </w:p>
    <w:p w14:paraId="1076CA18" w14:textId="36CF157F" w:rsidR="00D91ED5" w:rsidRDefault="00D91ED5" w:rsidP="00F51A37">
      <w:pPr>
        <w:rPr>
          <w:lang w:val="pl"/>
        </w:rPr>
      </w:pPr>
      <w:r>
        <w:rPr>
          <w:lang w:val="pl"/>
        </w:rPr>
        <w:t xml:space="preserve">12. </w:t>
      </w:r>
      <w:r w:rsidRPr="00D91ED5">
        <w:rPr>
          <w:b/>
          <w:bCs/>
          <w:lang w:val="pl"/>
        </w:rPr>
        <w:t>Najlepszy roczniak</w:t>
      </w:r>
      <w:r>
        <w:rPr>
          <w:lang w:val="pl"/>
        </w:rPr>
        <w:t xml:space="preserve"> </w:t>
      </w:r>
    </w:p>
    <w:p w14:paraId="44E41DE9" w14:textId="742D27B6" w:rsidR="00D91ED5" w:rsidRDefault="00D91ED5" w:rsidP="00D91ED5">
      <w:pPr>
        <w:pStyle w:val="Akapitzlist"/>
        <w:numPr>
          <w:ilvl w:val="0"/>
          <w:numId w:val="7"/>
        </w:numPr>
        <w:rPr>
          <w:lang w:val="pl"/>
        </w:rPr>
      </w:pPr>
      <w:r>
        <w:rPr>
          <w:lang w:val="pl"/>
        </w:rPr>
        <w:t xml:space="preserve"> Z całego spisu, </w:t>
      </w:r>
    </w:p>
    <w:p w14:paraId="155AF6C8" w14:textId="3A8D9BFB" w:rsidR="00D91ED5" w:rsidRDefault="00D91ED5" w:rsidP="00D91ED5">
      <w:pPr>
        <w:pStyle w:val="Akapitzlist"/>
        <w:numPr>
          <w:ilvl w:val="0"/>
          <w:numId w:val="7"/>
        </w:numPr>
        <w:rPr>
          <w:lang w:val="pl"/>
        </w:rPr>
      </w:pPr>
      <w:r>
        <w:rPr>
          <w:lang w:val="pl"/>
        </w:rPr>
        <w:t xml:space="preserve">Bez względu na płeć, </w:t>
      </w:r>
    </w:p>
    <w:p w14:paraId="2099E929" w14:textId="2EAC01C5" w:rsidR="00D91ED5" w:rsidRDefault="00D91ED5" w:rsidP="00D91ED5">
      <w:pPr>
        <w:pStyle w:val="Akapitzlist"/>
        <w:numPr>
          <w:ilvl w:val="0"/>
          <w:numId w:val="7"/>
        </w:numPr>
        <w:rPr>
          <w:lang w:val="pl"/>
        </w:rPr>
      </w:pPr>
      <w:r>
        <w:rPr>
          <w:lang w:val="pl"/>
        </w:rPr>
        <w:t xml:space="preserve">Loty i listy jak do współzawodnictwa tradycyjnego, </w:t>
      </w:r>
    </w:p>
    <w:p w14:paraId="22176DF8" w14:textId="320502D2" w:rsidR="00D91ED5" w:rsidRPr="00D91ED5" w:rsidRDefault="00D91ED5" w:rsidP="00D91ED5">
      <w:pPr>
        <w:pStyle w:val="Akapitzlist"/>
        <w:numPr>
          <w:ilvl w:val="0"/>
          <w:numId w:val="7"/>
        </w:numPr>
        <w:rPr>
          <w:lang w:val="pl"/>
        </w:rPr>
      </w:pPr>
      <w:r>
        <w:rPr>
          <w:lang w:val="pl"/>
        </w:rPr>
        <w:t xml:space="preserve">Nagradzane 3 najlepsze gołębie </w:t>
      </w:r>
    </w:p>
    <w:p w14:paraId="7EDFFBD4" w14:textId="77777777" w:rsidR="004C5B91" w:rsidRPr="004C5B91" w:rsidRDefault="004C5B91" w:rsidP="00737010">
      <w:pPr>
        <w:jc w:val="center"/>
        <w:rPr>
          <w:lang w:val="pl"/>
        </w:rPr>
      </w:pPr>
      <w:r w:rsidRPr="004C5B91">
        <w:rPr>
          <w:b/>
          <w:bCs/>
          <w:lang w:val="pl"/>
        </w:rPr>
        <w:t>§11</w:t>
      </w:r>
    </w:p>
    <w:p w14:paraId="71CCF56A" w14:textId="77777777" w:rsidR="004C5B91" w:rsidRPr="004C5B91" w:rsidRDefault="004C5B91" w:rsidP="00737010">
      <w:pPr>
        <w:jc w:val="center"/>
        <w:rPr>
          <w:lang w:val="pl"/>
        </w:rPr>
      </w:pPr>
      <w:r w:rsidRPr="004C5B91">
        <w:rPr>
          <w:b/>
          <w:bCs/>
          <w:lang w:val="pl"/>
        </w:rPr>
        <w:t>Loty Maraton i 500 km</w:t>
      </w:r>
    </w:p>
    <w:p w14:paraId="5EEFD805" w14:textId="7A1F24E8" w:rsidR="004C5B91" w:rsidRPr="004C5B91" w:rsidRDefault="004C5B91" w:rsidP="00F51A37">
      <w:pPr>
        <w:numPr>
          <w:ilvl w:val="0"/>
          <w:numId w:val="1"/>
        </w:numPr>
        <w:rPr>
          <w:lang w:val="en-US"/>
        </w:rPr>
      </w:pPr>
      <w:r w:rsidRPr="004C5B91">
        <w:rPr>
          <w:lang w:val="pl"/>
        </w:rPr>
        <w:t>Organizatorem lotów z miejscowości Wo</w:t>
      </w:r>
      <w:r w:rsidR="00D91ED5">
        <w:rPr>
          <w:lang w:val="pl"/>
        </w:rPr>
        <w:t>lfsburg</w:t>
      </w:r>
      <w:r w:rsidRPr="004C5B91">
        <w:rPr>
          <w:lang w:val="pl"/>
        </w:rPr>
        <w:t xml:space="preserve"> jest Zarząd Okręgu </w:t>
      </w:r>
      <w:proofErr w:type="spellStart"/>
      <w:r w:rsidRPr="004C5B91">
        <w:rPr>
          <w:lang w:val="pl"/>
        </w:rPr>
        <w:t>Tarn</w:t>
      </w:r>
      <w:r w:rsidRPr="004C5B91">
        <w:rPr>
          <w:lang w:val="en-US"/>
        </w:rPr>
        <w:t>ów</w:t>
      </w:r>
      <w:proofErr w:type="spellEnd"/>
      <w:r w:rsidRPr="004C5B91">
        <w:rPr>
          <w:lang w:val="en-US"/>
        </w:rPr>
        <w:t xml:space="preserve">. </w:t>
      </w:r>
      <w:proofErr w:type="spellStart"/>
      <w:r w:rsidRPr="004C5B91">
        <w:rPr>
          <w:lang w:val="en-US"/>
        </w:rPr>
        <w:t>Koszowanie</w:t>
      </w:r>
      <w:proofErr w:type="spellEnd"/>
      <w:r w:rsidRPr="004C5B91">
        <w:rPr>
          <w:lang w:val="en-US"/>
        </w:rPr>
        <w:t xml:space="preserve"> </w:t>
      </w:r>
      <w:proofErr w:type="spellStart"/>
      <w:r w:rsidRPr="004C5B91">
        <w:rPr>
          <w:lang w:val="en-US"/>
        </w:rPr>
        <w:t>gołębi</w:t>
      </w:r>
      <w:proofErr w:type="spellEnd"/>
      <w:r w:rsidRPr="004C5B91">
        <w:rPr>
          <w:lang w:val="en-US"/>
        </w:rPr>
        <w:t xml:space="preserve"> </w:t>
      </w:r>
      <w:proofErr w:type="spellStart"/>
      <w:r w:rsidRPr="004C5B91">
        <w:rPr>
          <w:lang w:val="en-US"/>
        </w:rPr>
        <w:t>na</w:t>
      </w:r>
      <w:proofErr w:type="spellEnd"/>
      <w:r w:rsidRPr="004C5B91">
        <w:rPr>
          <w:lang w:val="en-US"/>
        </w:rPr>
        <w:t xml:space="preserve"> </w:t>
      </w:r>
      <w:proofErr w:type="spellStart"/>
      <w:r w:rsidRPr="004C5B91">
        <w:rPr>
          <w:lang w:val="en-US"/>
        </w:rPr>
        <w:t>loty</w:t>
      </w:r>
      <w:proofErr w:type="spellEnd"/>
      <w:r w:rsidRPr="004C5B91">
        <w:rPr>
          <w:lang w:val="en-US"/>
        </w:rPr>
        <w:t xml:space="preserve"> </w:t>
      </w:r>
      <w:proofErr w:type="spellStart"/>
      <w:r w:rsidR="00BF49D2">
        <w:rPr>
          <w:lang w:val="en-US"/>
        </w:rPr>
        <w:t>maraton</w:t>
      </w:r>
      <w:proofErr w:type="spellEnd"/>
      <w:r w:rsidRPr="004C5B91">
        <w:rPr>
          <w:lang w:val="en-US"/>
        </w:rPr>
        <w:t xml:space="preserve"> – </w:t>
      </w:r>
      <w:proofErr w:type="spellStart"/>
      <w:r w:rsidRPr="004C5B91">
        <w:rPr>
          <w:b/>
          <w:bCs/>
          <w:lang w:val="en-US"/>
        </w:rPr>
        <w:t>Czwartek</w:t>
      </w:r>
      <w:proofErr w:type="spellEnd"/>
      <w:r w:rsidRPr="004C5B91">
        <w:rPr>
          <w:b/>
          <w:bCs/>
          <w:lang w:val="en-US"/>
        </w:rPr>
        <w:t xml:space="preserve"> </w:t>
      </w:r>
      <w:r w:rsidRPr="004C5B91">
        <w:rPr>
          <w:lang w:val="en-US"/>
        </w:rPr>
        <w:t>(</w:t>
      </w:r>
      <w:proofErr w:type="spellStart"/>
      <w:r w:rsidRPr="004C5B91">
        <w:rPr>
          <w:lang w:val="en-US"/>
        </w:rPr>
        <w:t>godziny</w:t>
      </w:r>
      <w:proofErr w:type="spellEnd"/>
      <w:r w:rsidRPr="004C5B91">
        <w:rPr>
          <w:lang w:val="en-US"/>
        </w:rPr>
        <w:t xml:space="preserve"> </w:t>
      </w:r>
      <w:proofErr w:type="spellStart"/>
      <w:r w:rsidRPr="004C5B91">
        <w:rPr>
          <w:lang w:val="en-US"/>
        </w:rPr>
        <w:t>wieczorne</w:t>
      </w:r>
      <w:proofErr w:type="spellEnd"/>
      <w:r w:rsidRPr="004C5B91">
        <w:rPr>
          <w:lang w:val="en-US"/>
        </w:rPr>
        <w:t xml:space="preserve">) </w:t>
      </w:r>
      <w:proofErr w:type="spellStart"/>
      <w:r w:rsidRPr="004C5B91">
        <w:rPr>
          <w:lang w:val="en-US"/>
        </w:rPr>
        <w:t>zgodnie</w:t>
      </w:r>
      <w:proofErr w:type="spellEnd"/>
      <w:r w:rsidRPr="004C5B91">
        <w:rPr>
          <w:lang w:val="en-US"/>
        </w:rPr>
        <w:t xml:space="preserve"> z </w:t>
      </w:r>
      <w:proofErr w:type="spellStart"/>
      <w:r w:rsidRPr="004C5B91">
        <w:rPr>
          <w:lang w:val="en-US"/>
        </w:rPr>
        <w:t>terminami</w:t>
      </w:r>
      <w:proofErr w:type="spellEnd"/>
      <w:r w:rsidRPr="004C5B91">
        <w:rPr>
          <w:lang w:val="en-US"/>
        </w:rPr>
        <w:t xml:space="preserve"> </w:t>
      </w:r>
      <w:proofErr w:type="spellStart"/>
      <w:r w:rsidRPr="004C5B91">
        <w:rPr>
          <w:lang w:val="en-US"/>
        </w:rPr>
        <w:t>podanymi</w:t>
      </w:r>
      <w:proofErr w:type="spellEnd"/>
      <w:r w:rsidRPr="004C5B91">
        <w:rPr>
          <w:lang w:val="en-US"/>
        </w:rPr>
        <w:t xml:space="preserve"> </w:t>
      </w:r>
      <w:proofErr w:type="spellStart"/>
      <w:r w:rsidRPr="004C5B91">
        <w:rPr>
          <w:lang w:val="en-US"/>
        </w:rPr>
        <w:t>przez</w:t>
      </w:r>
      <w:proofErr w:type="spellEnd"/>
      <w:r w:rsidRPr="004C5B91">
        <w:rPr>
          <w:lang w:val="en-US"/>
        </w:rPr>
        <w:t xml:space="preserve"> </w:t>
      </w:r>
      <w:proofErr w:type="spellStart"/>
      <w:r w:rsidRPr="004C5B91">
        <w:rPr>
          <w:lang w:val="en-US"/>
        </w:rPr>
        <w:t>Zarząd</w:t>
      </w:r>
      <w:proofErr w:type="spellEnd"/>
      <w:r w:rsidRPr="004C5B91">
        <w:rPr>
          <w:lang w:val="en-US"/>
        </w:rPr>
        <w:t xml:space="preserve"> Okręgu. </w:t>
      </w:r>
      <w:proofErr w:type="spellStart"/>
      <w:r w:rsidRPr="004C5B91">
        <w:rPr>
          <w:lang w:val="en-US"/>
        </w:rPr>
        <w:t>Wypuszczenia</w:t>
      </w:r>
      <w:proofErr w:type="spellEnd"/>
      <w:r w:rsidRPr="004C5B91">
        <w:rPr>
          <w:lang w:val="en-US"/>
        </w:rPr>
        <w:t xml:space="preserve"> </w:t>
      </w:r>
      <w:proofErr w:type="spellStart"/>
      <w:r w:rsidRPr="004C5B91">
        <w:rPr>
          <w:lang w:val="en-US"/>
        </w:rPr>
        <w:t>gołębi</w:t>
      </w:r>
      <w:proofErr w:type="spellEnd"/>
      <w:r w:rsidRPr="004C5B91">
        <w:rPr>
          <w:lang w:val="en-US"/>
        </w:rPr>
        <w:t xml:space="preserve"> z </w:t>
      </w:r>
      <w:proofErr w:type="spellStart"/>
      <w:r w:rsidRPr="004C5B91">
        <w:rPr>
          <w:lang w:val="en-US"/>
        </w:rPr>
        <w:t>lotów</w:t>
      </w:r>
      <w:proofErr w:type="spellEnd"/>
      <w:r w:rsidRPr="004C5B91">
        <w:rPr>
          <w:lang w:val="en-US"/>
        </w:rPr>
        <w:t xml:space="preserve"> </w:t>
      </w:r>
      <w:proofErr w:type="spellStart"/>
      <w:r w:rsidRPr="004C5B91">
        <w:rPr>
          <w:lang w:val="en-US"/>
        </w:rPr>
        <w:t>maraton</w:t>
      </w:r>
      <w:proofErr w:type="spellEnd"/>
      <w:r w:rsidRPr="004C5B91">
        <w:rPr>
          <w:lang w:val="en-US"/>
        </w:rPr>
        <w:t xml:space="preserve"> </w:t>
      </w:r>
      <w:proofErr w:type="spellStart"/>
      <w:r w:rsidRPr="004C5B91">
        <w:rPr>
          <w:lang w:val="en-US"/>
        </w:rPr>
        <w:t>planowane</w:t>
      </w:r>
      <w:proofErr w:type="spellEnd"/>
      <w:r w:rsidRPr="004C5B91">
        <w:rPr>
          <w:lang w:val="en-US"/>
        </w:rPr>
        <w:t xml:space="preserve"> </w:t>
      </w:r>
      <w:proofErr w:type="spellStart"/>
      <w:r w:rsidRPr="004C5B91">
        <w:rPr>
          <w:lang w:val="en-US"/>
        </w:rPr>
        <w:t>są</w:t>
      </w:r>
      <w:proofErr w:type="spellEnd"/>
      <w:r w:rsidRPr="004C5B91">
        <w:rPr>
          <w:lang w:val="en-US"/>
        </w:rPr>
        <w:t xml:space="preserve"> </w:t>
      </w:r>
      <w:proofErr w:type="spellStart"/>
      <w:r w:rsidRPr="004C5B91">
        <w:rPr>
          <w:lang w:val="en-US"/>
        </w:rPr>
        <w:t>na</w:t>
      </w:r>
      <w:proofErr w:type="spellEnd"/>
      <w:r w:rsidRPr="004C5B91">
        <w:rPr>
          <w:lang w:val="en-US"/>
        </w:rPr>
        <w:t xml:space="preserve"> </w:t>
      </w:r>
      <w:proofErr w:type="spellStart"/>
      <w:r w:rsidRPr="004C5B91">
        <w:rPr>
          <w:lang w:val="en-US"/>
        </w:rPr>
        <w:t>soboty</w:t>
      </w:r>
      <w:proofErr w:type="spellEnd"/>
      <w:r w:rsidRPr="004C5B91">
        <w:rPr>
          <w:lang w:val="en-US"/>
        </w:rPr>
        <w:t xml:space="preserve"> </w:t>
      </w:r>
      <w:proofErr w:type="spellStart"/>
      <w:r w:rsidRPr="004C5B91">
        <w:rPr>
          <w:lang w:val="en-US"/>
        </w:rPr>
        <w:t>godzinny</w:t>
      </w:r>
      <w:proofErr w:type="spellEnd"/>
      <w:r w:rsidRPr="004C5B91">
        <w:rPr>
          <w:lang w:val="en-US"/>
        </w:rPr>
        <w:t xml:space="preserve"> </w:t>
      </w:r>
      <w:proofErr w:type="spellStart"/>
      <w:r w:rsidRPr="004C5B91">
        <w:rPr>
          <w:lang w:val="en-US"/>
        </w:rPr>
        <w:t>ranne</w:t>
      </w:r>
      <w:proofErr w:type="spellEnd"/>
      <w:r w:rsidRPr="004C5B91">
        <w:rPr>
          <w:lang w:val="en-US"/>
        </w:rPr>
        <w:t>.</w:t>
      </w:r>
    </w:p>
    <w:p w14:paraId="323F230A" w14:textId="24EAE798" w:rsidR="004C5B91" w:rsidRPr="004C5B91" w:rsidRDefault="004C5B91" w:rsidP="00F51A37">
      <w:pPr>
        <w:numPr>
          <w:ilvl w:val="0"/>
          <w:numId w:val="1"/>
        </w:numPr>
        <w:rPr>
          <w:lang w:val="en-US"/>
        </w:rPr>
      </w:pPr>
      <w:r w:rsidRPr="004C5B91">
        <w:rPr>
          <w:lang w:val="pl"/>
        </w:rPr>
        <w:t xml:space="preserve">Transport na loty </w:t>
      </w:r>
      <w:r w:rsidRPr="004C5B91">
        <w:t>500 km oddziały organizują we własnym zakresie. Loty 500 km nie są lotami okręgowymi, i oddziały ustalają te loty we własnym zakresie.</w:t>
      </w:r>
    </w:p>
    <w:p w14:paraId="3B300DB3" w14:textId="050F0151" w:rsidR="004C5B91" w:rsidRPr="004C5B91" w:rsidRDefault="004C5B91" w:rsidP="00F51A37">
      <w:pPr>
        <w:numPr>
          <w:ilvl w:val="0"/>
          <w:numId w:val="1"/>
        </w:numPr>
        <w:rPr>
          <w:lang w:val="pl"/>
        </w:rPr>
      </w:pPr>
      <w:r w:rsidRPr="004C5B91">
        <w:rPr>
          <w:lang w:val="pl"/>
        </w:rPr>
        <w:t>W przypadku niekorzystnych warunków atmosferycznych, o ewentualnych zmianach co do terminu lotów z miejscowości Wo</w:t>
      </w:r>
      <w:r w:rsidR="00D91ED5">
        <w:rPr>
          <w:lang w:val="pl"/>
        </w:rPr>
        <w:t>lfsburg</w:t>
      </w:r>
      <w:r w:rsidRPr="004C5B91">
        <w:rPr>
          <w:lang w:val="pl"/>
        </w:rPr>
        <w:t xml:space="preserve"> decyduje Zarząd Okręgu po konsultacji z Oddziałami Okręgu. Ostateczną decyzję o wypuszczeniu gołębi podejmuje V-ce Prezes </w:t>
      </w:r>
      <w:proofErr w:type="spellStart"/>
      <w:r w:rsidRPr="004C5B91">
        <w:rPr>
          <w:lang w:val="pl"/>
        </w:rPr>
        <w:t>ds</w:t>
      </w:r>
      <w:proofErr w:type="spellEnd"/>
      <w:r w:rsidRPr="004C5B91">
        <w:rPr>
          <w:lang w:val="pl"/>
        </w:rPr>
        <w:t xml:space="preserve"> </w:t>
      </w:r>
      <w:proofErr w:type="spellStart"/>
      <w:r w:rsidRPr="004C5B91">
        <w:rPr>
          <w:lang w:val="pl"/>
        </w:rPr>
        <w:t>Lotowych</w:t>
      </w:r>
      <w:proofErr w:type="spellEnd"/>
      <w:r w:rsidRPr="004C5B91">
        <w:rPr>
          <w:lang w:val="pl"/>
        </w:rPr>
        <w:t xml:space="preserve"> Okręgu.</w:t>
      </w:r>
    </w:p>
    <w:p w14:paraId="3D8A686A" w14:textId="007CA8AC" w:rsidR="004C5B91" w:rsidRPr="004C5B91" w:rsidRDefault="004C5B91" w:rsidP="00F51A37">
      <w:pPr>
        <w:numPr>
          <w:ilvl w:val="0"/>
          <w:numId w:val="1"/>
        </w:numPr>
        <w:rPr>
          <w:lang w:val="en-US"/>
        </w:rPr>
      </w:pPr>
      <w:r w:rsidRPr="004C5B91">
        <w:rPr>
          <w:lang w:val="pl"/>
        </w:rPr>
        <w:t xml:space="preserve">Brak uczestnictwa Oddziału w lotach okręgowych zgodnie z regulaminem MP eliminuje dany Oddział z uczestnictwa we wszystkich </w:t>
      </w:r>
      <w:proofErr w:type="spellStart"/>
      <w:r w:rsidRPr="004C5B91">
        <w:rPr>
          <w:lang w:val="pl"/>
        </w:rPr>
        <w:t>wsp</w:t>
      </w:r>
      <w:r w:rsidRPr="004C5B91">
        <w:rPr>
          <w:lang w:val="en-US"/>
        </w:rPr>
        <w:t>ółzawodnictwach</w:t>
      </w:r>
      <w:proofErr w:type="spellEnd"/>
      <w:r w:rsidRPr="004C5B91">
        <w:rPr>
          <w:lang w:val="en-US"/>
        </w:rPr>
        <w:t xml:space="preserve"> </w:t>
      </w:r>
      <w:proofErr w:type="spellStart"/>
      <w:r w:rsidRPr="004C5B91">
        <w:rPr>
          <w:lang w:val="en-US"/>
        </w:rPr>
        <w:t>Okręgowych</w:t>
      </w:r>
      <w:proofErr w:type="spellEnd"/>
      <w:r w:rsidRPr="004C5B91">
        <w:rPr>
          <w:lang w:val="en-US"/>
        </w:rPr>
        <w:t xml:space="preserve"> </w:t>
      </w:r>
      <w:proofErr w:type="spellStart"/>
      <w:r w:rsidRPr="004C5B91">
        <w:rPr>
          <w:lang w:val="en-US"/>
        </w:rPr>
        <w:t>i</w:t>
      </w:r>
      <w:proofErr w:type="spellEnd"/>
      <w:r w:rsidRPr="004C5B91">
        <w:rPr>
          <w:lang w:val="en-US"/>
        </w:rPr>
        <w:t xml:space="preserve"> </w:t>
      </w:r>
      <w:proofErr w:type="spellStart"/>
      <w:r w:rsidRPr="004C5B91">
        <w:rPr>
          <w:lang w:val="en-US"/>
        </w:rPr>
        <w:t>wyższych</w:t>
      </w:r>
      <w:proofErr w:type="spellEnd"/>
      <w:r w:rsidRPr="004C5B91">
        <w:rPr>
          <w:lang w:val="en-US"/>
        </w:rPr>
        <w:t>.</w:t>
      </w:r>
    </w:p>
    <w:p w14:paraId="696A7C7D" w14:textId="6B215EA7" w:rsidR="004C5B91" w:rsidRDefault="004C5B91" w:rsidP="00F51A37">
      <w:pPr>
        <w:numPr>
          <w:ilvl w:val="0"/>
          <w:numId w:val="1"/>
        </w:numPr>
        <w:rPr>
          <w:lang w:val="pl"/>
        </w:rPr>
      </w:pPr>
      <w:r w:rsidRPr="004C5B91">
        <w:rPr>
          <w:lang w:val="pl"/>
        </w:rPr>
        <w:t>Na loty maraton, które organizowane są przez Okręg, Zarząd Okręgu wybierze przewoźnika. Ostateczny termin składania ofert na transport ustala się na koniec maja 202</w:t>
      </w:r>
      <w:r w:rsidR="00D91ED5">
        <w:rPr>
          <w:lang w:val="pl"/>
        </w:rPr>
        <w:t>6</w:t>
      </w:r>
      <w:r w:rsidRPr="004C5B91">
        <w:rPr>
          <w:lang w:val="pl"/>
        </w:rPr>
        <w:t xml:space="preserve"> roku. Oferty z podaną kwotą za jeden kurs należy złożyć w formie pisemnej do Sekretarza Okręgu. Stosowna informacja o ofertach i terminie zostanie podana do wiadomości w formie przypomnienia na stronie internetowej.</w:t>
      </w:r>
    </w:p>
    <w:p w14:paraId="4CCDBA06" w14:textId="77777777" w:rsidR="00737010" w:rsidRPr="004C5B91" w:rsidRDefault="00737010" w:rsidP="00737010">
      <w:pPr>
        <w:rPr>
          <w:lang w:val="pl"/>
        </w:rPr>
      </w:pPr>
    </w:p>
    <w:p w14:paraId="3536A6A5" w14:textId="77777777" w:rsidR="004C5B91" w:rsidRPr="004C5B91" w:rsidRDefault="004C5B91" w:rsidP="00737010">
      <w:pPr>
        <w:jc w:val="center"/>
        <w:rPr>
          <w:lang w:val="pl"/>
        </w:rPr>
      </w:pPr>
      <w:r w:rsidRPr="004C5B91">
        <w:rPr>
          <w:b/>
          <w:bCs/>
          <w:lang w:val="pl"/>
        </w:rPr>
        <w:t>§12</w:t>
      </w:r>
    </w:p>
    <w:p w14:paraId="5A804872" w14:textId="68A011AE" w:rsidR="001D5A50" w:rsidRPr="004C5B91" w:rsidRDefault="004C5B91" w:rsidP="001D5A50">
      <w:pPr>
        <w:jc w:val="center"/>
        <w:rPr>
          <w:b/>
          <w:bCs/>
          <w:lang w:val="pl"/>
        </w:rPr>
      </w:pPr>
      <w:r w:rsidRPr="004C5B91">
        <w:rPr>
          <w:b/>
          <w:bCs/>
          <w:lang w:val="pl"/>
        </w:rPr>
        <w:t>Składanie list Konkursowych</w:t>
      </w:r>
    </w:p>
    <w:p w14:paraId="44F3A458" w14:textId="796E801E" w:rsidR="001D5A50" w:rsidRDefault="00BF49D2" w:rsidP="00F51A37">
      <w:pPr>
        <w:rPr>
          <w:lang w:val="pl"/>
        </w:rPr>
      </w:pPr>
      <w:r>
        <w:rPr>
          <w:lang w:val="pl"/>
        </w:rPr>
        <w:t xml:space="preserve">Składanie list konkursowych wyłącznie w formie elektronicznej, w systemie pzhgp.online.pl </w:t>
      </w:r>
    </w:p>
    <w:p w14:paraId="2542D29E" w14:textId="5FD3370C" w:rsidR="004C5B91" w:rsidRPr="004C5B91" w:rsidRDefault="00737010" w:rsidP="00F51A37">
      <w:pPr>
        <w:rPr>
          <w:lang w:val="pl"/>
        </w:rPr>
      </w:pPr>
      <w:r>
        <w:rPr>
          <w:lang w:val="pl"/>
        </w:rPr>
        <w:t xml:space="preserve">Zgodnie z Regulaminem </w:t>
      </w:r>
      <w:proofErr w:type="spellStart"/>
      <w:r>
        <w:rPr>
          <w:lang w:val="pl"/>
        </w:rPr>
        <w:t>Lotowo</w:t>
      </w:r>
      <w:proofErr w:type="spellEnd"/>
      <w:r>
        <w:rPr>
          <w:lang w:val="pl"/>
        </w:rPr>
        <w:t xml:space="preserve"> Zegarowym rozdział XII, Oddziały niezwłocznie po sporządzeniu listy konkursowej z danego lotu zobowiązane są do wprowadzenia pliku do systemu </w:t>
      </w:r>
      <w:proofErr w:type="spellStart"/>
      <w:r>
        <w:rPr>
          <w:lang w:val="pl"/>
        </w:rPr>
        <w:t>PZHGP.online</w:t>
      </w:r>
      <w:proofErr w:type="spellEnd"/>
      <w:r w:rsidR="001D5A50">
        <w:rPr>
          <w:lang w:val="pl"/>
        </w:rPr>
        <w:t xml:space="preserve">. </w:t>
      </w:r>
      <w:r w:rsidR="001D5A50">
        <w:rPr>
          <w:lang w:val="pl"/>
        </w:rPr>
        <w:lastRenderedPageBreak/>
        <w:t>Reklamacje przyjmowane są maksymalnie do 7 dni po odbytym locie.</w:t>
      </w:r>
      <w:r>
        <w:rPr>
          <w:lang w:val="pl"/>
        </w:rPr>
        <w:t xml:space="preserve">  </w:t>
      </w:r>
      <w:r w:rsidR="001D5A50">
        <w:rPr>
          <w:lang w:val="pl"/>
        </w:rPr>
        <w:t>N</w:t>
      </w:r>
      <w:r>
        <w:rPr>
          <w:lang w:val="pl"/>
        </w:rPr>
        <w:t xml:space="preserve">astępnie najpóźniej </w:t>
      </w:r>
      <w:r w:rsidR="001D5A50">
        <w:rPr>
          <w:lang w:val="pl"/>
        </w:rPr>
        <w:t xml:space="preserve">14 dni po odbytym locie członek Zarządu Oddziału jest zobowiązany potwierdzić poprawność zawartości plików elektronicznych, dotyczących lotów list sekcyjnych, oddziałowych, rejonowych. Listy okręgowe należy potwierdzić przez Zarząd Okręgu maksymalnie 21 dni po odbytym locie. </w:t>
      </w:r>
    </w:p>
    <w:p w14:paraId="0F96CA33" w14:textId="2D13C41C" w:rsidR="004C5B91" w:rsidRPr="004C5B91" w:rsidRDefault="004C5B91" w:rsidP="00F51A37">
      <w:pPr>
        <w:rPr>
          <w:lang w:val="pl"/>
        </w:rPr>
      </w:pPr>
    </w:p>
    <w:p w14:paraId="26D7AEFE" w14:textId="6A572DF3" w:rsidR="004C5B91" w:rsidRPr="004C5B91" w:rsidRDefault="004C5B91" w:rsidP="001D5A50">
      <w:pPr>
        <w:jc w:val="center"/>
        <w:rPr>
          <w:lang w:val="pl"/>
        </w:rPr>
      </w:pPr>
      <w:r w:rsidRPr="004C5B91">
        <w:rPr>
          <w:b/>
          <w:bCs/>
          <w:lang w:val="pl"/>
        </w:rPr>
        <w:t>§13</w:t>
      </w:r>
    </w:p>
    <w:p w14:paraId="3B60FD0C" w14:textId="3B586229" w:rsidR="004C5B91" w:rsidRPr="004C5B91" w:rsidRDefault="004C5B91" w:rsidP="00F51A37">
      <w:pPr>
        <w:rPr>
          <w:lang w:val="en-US"/>
        </w:rPr>
      </w:pPr>
      <w:r w:rsidRPr="004C5B91">
        <w:rPr>
          <w:lang w:val="pl"/>
        </w:rPr>
        <w:t xml:space="preserve">Lot </w:t>
      </w:r>
      <w:r w:rsidRPr="004C5B91">
        <w:rPr>
          <w:b/>
          <w:bCs/>
          <w:u w:val="single"/>
          <w:lang w:val="pl"/>
        </w:rPr>
        <w:t xml:space="preserve">BRUKSELA oraz lot powyżej </w:t>
      </w:r>
      <w:r w:rsidR="00BF49D2">
        <w:rPr>
          <w:b/>
          <w:bCs/>
          <w:u w:val="single"/>
          <w:lang w:val="pl"/>
        </w:rPr>
        <w:t>855</w:t>
      </w:r>
      <w:r w:rsidRPr="004C5B91">
        <w:rPr>
          <w:b/>
          <w:bCs/>
          <w:u w:val="single"/>
          <w:lang w:val="pl"/>
        </w:rPr>
        <w:t xml:space="preserve"> km</w:t>
      </w:r>
      <w:r w:rsidRPr="004C5B91">
        <w:rPr>
          <w:lang w:val="pl"/>
        </w:rPr>
        <w:t xml:space="preserve"> zaliczany </w:t>
      </w:r>
      <w:proofErr w:type="spellStart"/>
      <w:r w:rsidRPr="004C5B91">
        <w:rPr>
          <w:lang w:val="pl"/>
        </w:rPr>
        <w:t>wylącznie</w:t>
      </w:r>
      <w:proofErr w:type="spellEnd"/>
      <w:r w:rsidRPr="004C5B91">
        <w:rPr>
          <w:lang w:val="pl"/>
        </w:rPr>
        <w:t xml:space="preserve"> do Mistrzostw Polski  oraz Super Maraton zgodnie z regulaminem lotu Bruksela 202</w:t>
      </w:r>
      <w:r w:rsidR="00D91ED5">
        <w:rPr>
          <w:lang w:val="pl"/>
        </w:rPr>
        <w:t xml:space="preserve">6 </w:t>
      </w:r>
      <w:r w:rsidRPr="004C5B91">
        <w:rPr>
          <w:lang w:val="pl"/>
        </w:rPr>
        <w:t>r i Regulaminem Super Maraton 202</w:t>
      </w:r>
      <w:r w:rsidR="00D91ED5">
        <w:rPr>
          <w:lang w:val="pl"/>
        </w:rPr>
        <w:t>6</w:t>
      </w:r>
      <w:r w:rsidRPr="004C5B91">
        <w:rPr>
          <w:lang w:val="pl"/>
        </w:rPr>
        <w:t xml:space="preserve">. W przypadku chętnych w uczestnictwie w locie Narodowym Bruksela i locie powyżej </w:t>
      </w:r>
      <w:r w:rsidR="00BF49D2">
        <w:rPr>
          <w:lang w:val="pl"/>
        </w:rPr>
        <w:t>855</w:t>
      </w:r>
      <w:r w:rsidRPr="004C5B91">
        <w:rPr>
          <w:lang w:val="pl"/>
        </w:rPr>
        <w:t xml:space="preserve"> km Zarząd Okręgu </w:t>
      </w:r>
      <w:proofErr w:type="spellStart"/>
      <w:r w:rsidRPr="004C5B91">
        <w:rPr>
          <w:lang w:val="pl"/>
        </w:rPr>
        <w:t>Tarn</w:t>
      </w:r>
      <w:r w:rsidRPr="004C5B91">
        <w:rPr>
          <w:lang w:val="en-US"/>
        </w:rPr>
        <w:t>ów</w:t>
      </w:r>
      <w:proofErr w:type="spellEnd"/>
      <w:r w:rsidRPr="004C5B91">
        <w:rPr>
          <w:lang w:val="en-US"/>
        </w:rPr>
        <w:t xml:space="preserve"> </w:t>
      </w:r>
      <w:proofErr w:type="spellStart"/>
      <w:r w:rsidRPr="004C5B91">
        <w:rPr>
          <w:lang w:val="en-US"/>
        </w:rPr>
        <w:t>zorganizuje</w:t>
      </w:r>
      <w:proofErr w:type="spellEnd"/>
      <w:r w:rsidRPr="004C5B91">
        <w:rPr>
          <w:lang w:val="en-US"/>
        </w:rPr>
        <w:t xml:space="preserve">  </w:t>
      </w:r>
      <w:proofErr w:type="spellStart"/>
      <w:r w:rsidRPr="004C5B91">
        <w:rPr>
          <w:lang w:val="en-US"/>
        </w:rPr>
        <w:t>punkt</w:t>
      </w:r>
      <w:proofErr w:type="spellEnd"/>
      <w:r w:rsidRPr="004C5B91">
        <w:rPr>
          <w:lang w:val="en-US"/>
        </w:rPr>
        <w:t xml:space="preserve"> </w:t>
      </w:r>
      <w:proofErr w:type="spellStart"/>
      <w:r w:rsidRPr="004C5B91">
        <w:rPr>
          <w:lang w:val="en-US"/>
        </w:rPr>
        <w:t>wkładania</w:t>
      </w:r>
      <w:proofErr w:type="spellEnd"/>
      <w:r w:rsidRPr="004C5B91">
        <w:rPr>
          <w:lang w:val="en-US"/>
        </w:rPr>
        <w:t xml:space="preserve"> </w:t>
      </w:r>
      <w:proofErr w:type="spellStart"/>
      <w:r w:rsidRPr="004C5B91">
        <w:rPr>
          <w:lang w:val="en-US"/>
        </w:rPr>
        <w:t>dla</w:t>
      </w:r>
      <w:proofErr w:type="spellEnd"/>
      <w:r w:rsidRPr="004C5B91">
        <w:rPr>
          <w:lang w:val="en-US"/>
        </w:rPr>
        <w:t xml:space="preserve"> </w:t>
      </w:r>
      <w:proofErr w:type="spellStart"/>
      <w:r w:rsidRPr="004C5B91">
        <w:rPr>
          <w:lang w:val="en-US"/>
        </w:rPr>
        <w:t>całego</w:t>
      </w:r>
      <w:proofErr w:type="spellEnd"/>
      <w:r w:rsidRPr="004C5B91">
        <w:rPr>
          <w:lang w:val="en-US"/>
        </w:rPr>
        <w:t xml:space="preserve"> </w:t>
      </w:r>
      <w:proofErr w:type="spellStart"/>
      <w:r w:rsidRPr="004C5B91">
        <w:rPr>
          <w:lang w:val="en-US"/>
        </w:rPr>
        <w:t>Okręgu</w:t>
      </w:r>
      <w:proofErr w:type="spellEnd"/>
      <w:r w:rsidRPr="004C5B91">
        <w:rPr>
          <w:lang w:val="en-US"/>
        </w:rPr>
        <w:t xml:space="preserve">. </w:t>
      </w:r>
      <w:proofErr w:type="spellStart"/>
      <w:r w:rsidRPr="004C5B91">
        <w:rPr>
          <w:lang w:val="en-US"/>
        </w:rPr>
        <w:t>Punkt</w:t>
      </w:r>
      <w:proofErr w:type="spellEnd"/>
      <w:r w:rsidRPr="004C5B91">
        <w:rPr>
          <w:lang w:val="en-US"/>
        </w:rPr>
        <w:t xml:space="preserve"> </w:t>
      </w:r>
      <w:proofErr w:type="spellStart"/>
      <w:r w:rsidRPr="004C5B91">
        <w:rPr>
          <w:lang w:val="en-US"/>
        </w:rPr>
        <w:t>wkładań</w:t>
      </w:r>
      <w:proofErr w:type="spellEnd"/>
      <w:r w:rsidRPr="004C5B91">
        <w:rPr>
          <w:lang w:val="en-US"/>
        </w:rPr>
        <w:t xml:space="preserve"> </w:t>
      </w:r>
      <w:proofErr w:type="spellStart"/>
      <w:r w:rsidRPr="004C5B91">
        <w:rPr>
          <w:lang w:val="en-US"/>
        </w:rPr>
        <w:t>ustalony</w:t>
      </w:r>
      <w:proofErr w:type="spellEnd"/>
      <w:r w:rsidRPr="004C5B91">
        <w:rPr>
          <w:lang w:val="en-US"/>
        </w:rPr>
        <w:t xml:space="preserve"> </w:t>
      </w:r>
      <w:proofErr w:type="spellStart"/>
      <w:r w:rsidRPr="004C5B91">
        <w:rPr>
          <w:lang w:val="en-US"/>
        </w:rPr>
        <w:t>zostanie</w:t>
      </w:r>
      <w:proofErr w:type="spellEnd"/>
      <w:r w:rsidRPr="004C5B91">
        <w:rPr>
          <w:lang w:val="en-US"/>
        </w:rPr>
        <w:t xml:space="preserve"> w </w:t>
      </w:r>
      <w:proofErr w:type="spellStart"/>
      <w:r w:rsidRPr="004C5B91">
        <w:rPr>
          <w:lang w:val="en-US"/>
        </w:rPr>
        <w:t>tym</w:t>
      </w:r>
      <w:proofErr w:type="spellEnd"/>
      <w:r w:rsidRPr="004C5B91">
        <w:rPr>
          <w:lang w:val="en-US"/>
        </w:rPr>
        <w:t xml:space="preserve"> </w:t>
      </w:r>
      <w:proofErr w:type="spellStart"/>
      <w:r w:rsidRPr="004C5B91">
        <w:rPr>
          <w:lang w:val="en-US"/>
        </w:rPr>
        <w:t>Oddziale</w:t>
      </w:r>
      <w:proofErr w:type="spellEnd"/>
      <w:r w:rsidRPr="004C5B91">
        <w:rPr>
          <w:lang w:val="en-US"/>
        </w:rPr>
        <w:t xml:space="preserve">, </w:t>
      </w:r>
      <w:proofErr w:type="spellStart"/>
      <w:r w:rsidRPr="004C5B91">
        <w:rPr>
          <w:lang w:val="en-US"/>
        </w:rPr>
        <w:t>który</w:t>
      </w:r>
      <w:proofErr w:type="spellEnd"/>
      <w:r w:rsidRPr="004C5B91">
        <w:rPr>
          <w:lang w:val="en-US"/>
        </w:rPr>
        <w:t xml:space="preserve"> </w:t>
      </w:r>
      <w:proofErr w:type="spellStart"/>
      <w:r w:rsidRPr="004C5B91">
        <w:rPr>
          <w:lang w:val="en-US"/>
        </w:rPr>
        <w:t>zadeklaruje</w:t>
      </w:r>
      <w:proofErr w:type="spellEnd"/>
      <w:r w:rsidRPr="004C5B91">
        <w:rPr>
          <w:lang w:val="en-US"/>
        </w:rPr>
        <w:t xml:space="preserve"> </w:t>
      </w:r>
      <w:proofErr w:type="spellStart"/>
      <w:r w:rsidRPr="004C5B91">
        <w:rPr>
          <w:lang w:val="en-US"/>
        </w:rPr>
        <w:t>największą</w:t>
      </w:r>
      <w:proofErr w:type="spellEnd"/>
      <w:r w:rsidRPr="004C5B91">
        <w:rPr>
          <w:lang w:val="en-US"/>
        </w:rPr>
        <w:t xml:space="preserve"> </w:t>
      </w:r>
      <w:proofErr w:type="spellStart"/>
      <w:r w:rsidRPr="004C5B91">
        <w:rPr>
          <w:lang w:val="en-US"/>
        </w:rPr>
        <w:t>ilość</w:t>
      </w:r>
      <w:proofErr w:type="spellEnd"/>
      <w:r w:rsidRPr="004C5B91">
        <w:rPr>
          <w:lang w:val="en-US"/>
        </w:rPr>
        <w:t xml:space="preserve"> </w:t>
      </w:r>
      <w:proofErr w:type="spellStart"/>
      <w:r w:rsidRPr="004C5B91">
        <w:rPr>
          <w:lang w:val="en-US"/>
        </w:rPr>
        <w:t>koszowanych</w:t>
      </w:r>
      <w:proofErr w:type="spellEnd"/>
      <w:r w:rsidRPr="004C5B91">
        <w:rPr>
          <w:lang w:val="en-US"/>
        </w:rPr>
        <w:t xml:space="preserve"> </w:t>
      </w:r>
      <w:proofErr w:type="spellStart"/>
      <w:r w:rsidRPr="004C5B91">
        <w:rPr>
          <w:lang w:val="en-US"/>
        </w:rPr>
        <w:t>gołębi</w:t>
      </w:r>
      <w:proofErr w:type="spellEnd"/>
      <w:r w:rsidRPr="004C5B91">
        <w:rPr>
          <w:lang w:val="en-US"/>
        </w:rPr>
        <w:t xml:space="preserve"> </w:t>
      </w:r>
      <w:proofErr w:type="spellStart"/>
      <w:r w:rsidRPr="004C5B91">
        <w:rPr>
          <w:lang w:val="en-US"/>
        </w:rPr>
        <w:t>na</w:t>
      </w:r>
      <w:proofErr w:type="spellEnd"/>
      <w:r w:rsidRPr="004C5B91">
        <w:rPr>
          <w:lang w:val="en-US"/>
        </w:rPr>
        <w:t xml:space="preserve"> </w:t>
      </w:r>
      <w:proofErr w:type="spellStart"/>
      <w:r w:rsidRPr="004C5B91">
        <w:rPr>
          <w:lang w:val="en-US"/>
        </w:rPr>
        <w:t>loty</w:t>
      </w:r>
      <w:proofErr w:type="spellEnd"/>
      <w:r w:rsidRPr="004C5B91">
        <w:rPr>
          <w:lang w:val="en-US"/>
        </w:rPr>
        <w:t xml:space="preserve"> </w:t>
      </w:r>
      <w:proofErr w:type="spellStart"/>
      <w:r w:rsidRPr="004C5B91">
        <w:rPr>
          <w:lang w:val="en-US"/>
        </w:rPr>
        <w:t>Bruksela</w:t>
      </w:r>
      <w:proofErr w:type="spellEnd"/>
      <w:r w:rsidRPr="004C5B91">
        <w:rPr>
          <w:lang w:val="en-US"/>
        </w:rPr>
        <w:t xml:space="preserve"> </w:t>
      </w:r>
      <w:proofErr w:type="spellStart"/>
      <w:r w:rsidRPr="004C5B91">
        <w:rPr>
          <w:lang w:val="en-US"/>
        </w:rPr>
        <w:t>i</w:t>
      </w:r>
      <w:proofErr w:type="spellEnd"/>
      <w:r w:rsidRPr="004C5B91">
        <w:rPr>
          <w:lang w:val="en-US"/>
        </w:rPr>
        <w:t xml:space="preserve"> </w:t>
      </w:r>
      <w:r w:rsidR="00BF49D2">
        <w:rPr>
          <w:lang w:val="en-US"/>
        </w:rPr>
        <w:t>855</w:t>
      </w:r>
      <w:r w:rsidRPr="004C5B91">
        <w:rPr>
          <w:lang w:val="en-US"/>
        </w:rPr>
        <w:t xml:space="preserve"> km.</w:t>
      </w:r>
    </w:p>
    <w:p w14:paraId="0F4900B4" w14:textId="77777777" w:rsidR="007445E7" w:rsidRDefault="007445E7" w:rsidP="001D5A50">
      <w:pPr>
        <w:jc w:val="center"/>
        <w:rPr>
          <w:b/>
          <w:bCs/>
          <w:lang w:val="pl"/>
        </w:rPr>
      </w:pPr>
    </w:p>
    <w:p w14:paraId="12D886BC" w14:textId="0CCC28E1" w:rsidR="004C5B91" w:rsidRPr="004C5B91" w:rsidRDefault="004C5B91" w:rsidP="001D5A50">
      <w:pPr>
        <w:jc w:val="center"/>
        <w:rPr>
          <w:lang w:val="pl"/>
        </w:rPr>
      </w:pPr>
      <w:r w:rsidRPr="004C5B91">
        <w:rPr>
          <w:b/>
          <w:bCs/>
          <w:lang w:val="pl"/>
        </w:rPr>
        <w:t>§14</w:t>
      </w:r>
    </w:p>
    <w:p w14:paraId="17B597D1" w14:textId="77777777" w:rsidR="004C5B91" w:rsidRPr="004C5B91" w:rsidRDefault="004C5B91" w:rsidP="001D5A50">
      <w:pPr>
        <w:jc w:val="center"/>
        <w:rPr>
          <w:lang w:val="en-US"/>
        </w:rPr>
      </w:pPr>
      <w:r w:rsidRPr="004C5B91">
        <w:rPr>
          <w:b/>
          <w:bCs/>
          <w:lang w:val="pl"/>
        </w:rPr>
        <w:t>Składanie Wynik</w:t>
      </w:r>
      <w:proofErr w:type="spellStart"/>
      <w:r w:rsidRPr="004C5B91">
        <w:rPr>
          <w:b/>
          <w:bCs/>
          <w:lang w:val="en-US"/>
        </w:rPr>
        <w:t>ów</w:t>
      </w:r>
      <w:proofErr w:type="spellEnd"/>
      <w:r w:rsidRPr="004C5B91">
        <w:rPr>
          <w:b/>
          <w:bCs/>
          <w:lang w:val="en-US"/>
        </w:rPr>
        <w:t xml:space="preserve"> </w:t>
      </w:r>
      <w:proofErr w:type="spellStart"/>
      <w:r w:rsidRPr="004C5B91">
        <w:rPr>
          <w:b/>
          <w:bCs/>
          <w:lang w:val="en-US"/>
        </w:rPr>
        <w:t>Gołębie</w:t>
      </w:r>
      <w:proofErr w:type="spellEnd"/>
      <w:r w:rsidRPr="004C5B91">
        <w:rPr>
          <w:b/>
          <w:bCs/>
          <w:lang w:val="en-US"/>
        </w:rPr>
        <w:t xml:space="preserve"> </w:t>
      </w:r>
      <w:proofErr w:type="spellStart"/>
      <w:r w:rsidRPr="004C5B91">
        <w:rPr>
          <w:b/>
          <w:bCs/>
          <w:lang w:val="en-US"/>
        </w:rPr>
        <w:t>Dorosłe</w:t>
      </w:r>
      <w:proofErr w:type="spellEnd"/>
    </w:p>
    <w:p w14:paraId="5AA178AF" w14:textId="76218573" w:rsidR="004C5B91" w:rsidRPr="004C5B91" w:rsidRDefault="004C5B91" w:rsidP="00F51A37">
      <w:pPr>
        <w:rPr>
          <w:lang w:val="en-US"/>
        </w:rPr>
      </w:pPr>
      <w:r w:rsidRPr="004C5B91">
        <w:rPr>
          <w:lang w:val="pl"/>
        </w:rPr>
        <w:t xml:space="preserve">Wyniki </w:t>
      </w:r>
      <w:proofErr w:type="spellStart"/>
      <w:r w:rsidRPr="004C5B91">
        <w:rPr>
          <w:lang w:val="pl"/>
        </w:rPr>
        <w:t>lotowe</w:t>
      </w:r>
      <w:proofErr w:type="spellEnd"/>
      <w:r w:rsidRPr="004C5B91">
        <w:rPr>
          <w:lang w:val="pl"/>
        </w:rPr>
        <w:t xml:space="preserve"> indywidualnych hodowców na zasadach ustalonych przez Zarząd Okręgu oraz przez Komisje Weryfikacyjną – sprawdzone i podpisane przez Zarządy Oddział</w:t>
      </w:r>
      <w:proofErr w:type="spellStart"/>
      <w:r w:rsidRPr="004C5B91">
        <w:rPr>
          <w:lang w:val="en-US"/>
        </w:rPr>
        <w:t>ów</w:t>
      </w:r>
      <w:proofErr w:type="spellEnd"/>
      <w:r w:rsidRPr="004C5B91">
        <w:rPr>
          <w:lang w:val="en-US"/>
        </w:rPr>
        <w:t xml:space="preserve"> – </w:t>
      </w:r>
      <w:proofErr w:type="spellStart"/>
      <w:r w:rsidRPr="004C5B91">
        <w:rPr>
          <w:lang w:val="en-US"/>
        </w:rPr>
        <w:t>winny</w:t>
      </w:r>
      <w:proofErr w:type="spellEnd"/>
      <w:r w:rsidRPr="004C5B91">
        <w:rPr>
          <w:lang w:val="en-US"/>
        </w:rPr>
        <w:t xml:space="preserve"> </w:t>
      </w:r>
      <w:proofErr w:type="spellStart"/>
      <w:r w:rsidRPr="004C5B91">
        <w:rPr>
          <w:lang w:val="en-US"/>
        </w:rPr>
        <w:t>być</w:t>
      </w:r>
      <w:proofErr w:type="spellEnd"/>
      <w:r w:rsidRPr="004C5B91">
        <w:rPr>
          <w:lang w:val="en-US"/>
        </w:rPr>
        <w:t xml:space="preserve"> </w:t>
      </w:r>
      <w:proofErr w:type="spellStart"/>
      <w:r w:rsidRPr="004C5B91">
        <w:rPr>
          <w:lang w:val="en-US"/>
        </w:rPr>
        <w:t>dostarczone</w:t>
      </w:r>
      <w:proofErr w:type="spellEnd"/>
      <w:r w:rsidRPr="004C5B91">
        <w:rPr>
          <w:lang w:val="en-US"/>
        </w:rPr>
        <w:t xml:space="preserve"> do </w:t>
      </w:r>
      <w:proofErr w:type="spellStart"/>
      <w:r w:rsidRPr="004C5B91">
        <w:rPr>
          <w:lang w:val="en-US"/>
        </w:rPr>
        <w:t>Okręgu</w:t>
      </w:r>
      <w:proofErr w:type="spellEnd"/>
      <w:r w:rsidRPr="004C5B91">
        <w:rPr>
          <w:lang w:val="en-US"/>
        </w:rPr>
        <w:t xml:space="preserve"> w </w:t>
      </w:r>
      <w:proofErr w:type="spellStart"/>
      <w:r w:rsidRPr="004C5B91">
        <w:rPr>
          <w:lang w:val="en-US"/>
        </w:rPr>
        <w:t>podanym</w:t>
      </w:r>
      <w:proofErr w:type="spellEnd"/>
      <w:r w:rsidRPr="004C5B91">
        <w:rPr>
          <w:lang w:val="en-US"/>
        </w:rPr>
        <w:t xml:space="preserve"> </w:t>
      </w:r>
      <w:proofErr w:type="spellStart"/>
      <w:r w:rsidRPr="004C5B91">
        <w:rPr>
          <w:lang w:val="en-US"/>
        </w:rPr>
        <w:t>i</w:t>
      </w:r>
      <w:proofErr w:type="spellEnd"/>
      <w:r w:rsidRPr="004C5B91">
        <w:rPr>
          <w:lang w:val="en-US"/>
        </w:rPr>
        <w:t xml:space="preserve"> </w:t>
      </w:r>
      <w:proofErr w:type="spellStart"/>
      <w:r w:rsidRPr="004C5B91">
        <w:rPr>
          <w:lang w:val="en-US"/>
        </w:rPr>
        <w:t>ustalonym</w:t>
      </w:r>
      <w:proofErr w:type="spellEnd"/>
      <w:r w:rsidRPr="004C5B91">
        <w:rPr>
          <w:lang w:val="en-US"/>
        </w:rPr>
        <w:t xml:space="preserve"> </w:t>
      </w:r>
      <w:proofErr w:type="spellStart"/>
      <w:r w:rsidRPr="004C5B91">
        <w:rPr>
          <w:lang w:val="en-US"/>
        </w:rPr>
        <w:t>na</w:t>
      </w:r>
      <w:proofErr w:type="spellEnd"/>
      <w:r w:rsidRPr="004C5B91">
        <w:rPr>
          <w:lang w:val="en-US"/>
        </w:rPr>
        <w:t xml:space="preserve"> </w:t>
      </w:r>
      <w:proofErr w:type="spellStart"/>
      <w:r w:rsidRPr="004C5B91">
        <w:rPr>
          <w:lang w:val="en-US"/>
        </w:rPr>
        <w:t>tą</w:t>
      </w:r>
      <w:proofErr w:type="spellEnd"/>
      <w:r w:rsidRPr="004C5B91">
        <w:rPr>
          <w:lang w:val="en-US"/>
        </w:rPr>
        <w:t xml:space="preserve"> </w:t>
      </w:r>
      <w:proofErr w:type="spellStart"/>
      <w:r w:rsidRPr="004C5B91">
        <w:rPr>
          <w:lang w:val="en-US"/>
        </w:rPr>
        <w:t>okoliczność</w:t>
      </w:r>
      <w:proofErr w:type="spellEnd"/>
      <w:r w:rsidRPr="004C5B91">
        <w:rPr>
          <w:lang w:val="en-US"/>
        </w:rPr>
        <w:t xml:space="preserve"> </w:t>
      </w:r>
      <w:proofErr w:type="spellStart"/>
      <w:r w:rsidRPr="004C5B91">
        <w:rPr>
          <w:lang w:val="en-US"/>
        </w:rPr>
        <w:t>terminie</w:t>
      </w:r>
      <w:proofErr w:type="spellEnd"/>
      <w:r w:rsidRPr="004C5B91">
        <w:rPr>
          <w:b/>
          <w:bCs/>
          <w:lang w:val="en-US"/>
        </w:rPr>
        <w:t>.</w:t>
      </w:r>
      <w:r w:rsidRPr="004C5B91">
        <w:rPr>
          <w:lang w:val="en-US"/>
        </w:rPr>
        <w:t xml:space="preserve"> </w:t>
      </w:r>
      <w:proofErr w:type="spellStart"/>
      <w:r w:rsidRPr="004C5B91">
        <w:rPr>
          <w:lang w:val="en-US"/>
        </w:rPr>
        <w:t>Niedostarczenie</w:t>
      </w:r>
      <w:proofErr w:type="spellEnd"/>
      <w:r w:rsidRPr="004C5B91">
        <w:rPr>
          <w:lang w:val="en-US"/>
        </w:rPr>
        <w:t xml:space="preserve"> </w:t>
      </w:r>
      <w:proofErr w:type="spellStart"/>
      <w:r w:rsidRPr="004C5B91">
        <w:rPr>
          <w:lang w:val="en-US"/>
        </w:rPr>
        <w:t>wyników</w:t>
      </w:r>
      <w:proofErr w:type="spellEnd"/>
      <w:r w:rsidRPr="004C5B91">
        <w:rPr>
          <w:lang w:val="en-US"/>
        </w:rPr>
        <w:t xml:space="preserve"> w </w:t>
      </w:r>
      <w:proofErr w:type="spellStart"/>
      <w:r w:rsidRPr="004C5B91">
        <w:rPr>
          <w:lang w:val="en-US"/>
        </w:rPr>
        <w:t>wyznaczonym</w:t>
      </w:r>
      <w:proofErr w:type="spellEnd"/>
      <w:r w:rsidRPr="004C5B91">
        <w:rPr>
          <w:lang w:val="en-US"/>
        </w:rPr>
        <w:t xml:space="preserve"> </w:t>
      </w:r>
      <w:proofErr w:type="spellStart"/>
      <w:r w:rsidRPr="004C5B91">
        <w:rPr>
          <w:lang w:val="en-US"/>
        </w:rPr>
        <w:t>terminie</w:t>
      </w:r>
      <w:proofErr w:type="spellEnd"/>
      <w:r w:rsidRPr="004C5B91">
        <w:rPr>
          <w:lang w:val="en-US"/>
        </w:rPr>
        <w:t xml:space="preserve"> </w:t>
      </w:r>
      <w:proofErr w:type="spellStart"/>
      <w:r w:rsidRPr="004C5B91">
        <w:rPr>
          <w:lang w:val="en-US"/>
        </w:rPr>
        <w:t>eliminuje</w:t>
      </w:r>
      <w:proofErr w:type="spellEnd"/>
      <w:r w:rsidRPr="004C5B91">
        <w:rPr>
          <w:lang w:val="en-US"/>
        </w:rPr>
        <w:t xml:space="preserve"> </w:t>
      </w:r>
      <w:proofErr w:type="spellStart"/>
      <w:r w:rsidRPr="004C5B91">
        <w:rPr>
          <w:lang w:val="en-US"/>
        </w:rPr>
        <w:t>hodowcę</w:t>
      </w:r>
      <w:proofErr w:type="spellEnd"/>
      <w:r w:rsidRPr="004C5B91">
        <w:rPr>
          <w:lang w:val="en-US"/>
        </w:rPr>
        <w:t xml:space="preserve"> ze </w:t>
      </w:r>
      <w:proofErr w:type="spellStart"/>
      <w:r w:rsidRPr="004C5B91">
        <w:rPr>
          <w:lang w:val="en-US"/>
        </w:rPr>
        <w:t>współzawodnictw</w:t>
      </w:r>
      <w:proofErr w:type="spellEnd"/>
      <w:r w:rsidRPr="004C5B91">
        <w:rPr>
          <w:lang w:val="en-US"/>
        </w:rPr>
        <w:t xml:space="preserve"> o </w:t>
      </w:r>
      <w:proofErr w:type="spellStart"/>
      <w:r w:rsidRPr="004C5B91">
        <w:rPr>
          <w:lang w:val="en-US"/>
        </w:rPr>
        <w:t>Mistrzostwo</w:t>
      </w:r>
      <w:proofErr w:type="spellEnd"/>
      <w:r w:rsidRPr="004C5B91">
        <w:rPr>
          <w:lang w:val="en-US"/>
        </w:rPr>
        <w:t xml:space="preserve"> </w:t>
      </w:r>
      <w:proofErr w:type="spellStart"/>
      <w:r w:rsidRPr="004C5B91">
        <w:rPr>
          <w:lang w:val="en-US"/>
        </w:rPr>
        <w:t>Okręgu</w:t>
      </w:r>
      <w:proofErr w:type="spellEnd"/>
      <w:r w:rsidRPr="004C5B91">
        <w:rPr>
          <w:lang w:val="en-US"/>
        </w:rPr>
        <w:t xml:space="preserve"> , </w:t>
      </w:r>
      <w:proofErr w:type="spellStart"/>
      <w:r w:rsidRPr="004C5B91">
        <w:rPr>
          <w:lang w:val="en-US"/>
        </w:rPr>
        <w:t>Regionu</w:t>
      </w:r>
      <w:proofErr w:type="spellEnd"/>
      <w:r w:rsidRPr="004C5B91">
        <w:rPr>
          <w:lang w:val="en-US"/>
        </w:rPr>
        <w:t xml:space="preserve"> </w:t>
      </w:r>
      <w:proofErr w:type="spellStart"/>
      <w:r w:rsidRPr="004C5B91">
        <w:rPr>
          <w:lang w:val="en-US"/>
        </w:rPr>
        <w:t>i</w:t>
      </w:r>
      <w:proofErr w:type="spellEnd"/>
      <w:r w:rsidRPr="004C5B91">
        <w:rPr>
          <w:lang w:val="en-US"/>
        </w:rPr>
        <w:t xml:space="preserve"> </w:t>
      </w:r>
      <w:proofErr w:type="spellStart"/>
      <w:r w:rsidRPr="004C5B91">
        <w:rPr>
          <w:lang w:val="en-US"/>
        </w:rPr>
        <w:t>Mistrzostw</w:t>
      </w:r>
      <w:proofErr w:type="spellEnd"/>
      <w:r w:rsidRPr="004C5B91">
        <w:rPr>
          <w:lang w:val="en-US"/>
        </w:rPr>
        <w:t xml:space="preserve"> Polski.</w:t>
      </w:r>
    </w:p>
    <w:p w14:paraId="2B8872CB" w14:textId="17822065" w:rsidR="004C5B91" w:rsidRPr="004C5B91" w:rsidRDefault="004C5B91" w:rsidP="00F51A37">
      <w:pPr>
        <w:rPr>
          <w:b/>
          <w:bCs/>
          <w:lang w:val="en-US"/>
        </w:rPr>
      </w:pPr>
      <w:r w:rsidRPr="004C5B91">
        <w:rPr>
          <w:b/>
          <w:bCs/>
          <w:lang w:val="pl"/>
        </w:rPr>
        <w:t xml:space="preserve">Po zakończonym sezonie gołębi dorosłych zostaną podane progi punktowe do </w:t>
      </w:r>
      <w:proofErr w:type="spellStart"/>
      <w:r w:rsidRPr="004C5B91">
        <w:rPr>
          <w:b/>
          <w:bCs/>
          <w:lang w:val="pl"/>
        </w:rPr>
        <w:t>kt</w:t>
      </w:r>
      <w:r w:rsidRPr="004C5B91">
        <w:rPr>
          <w:b/>
          <w:bCs/>
          <w:lang w:val="en-US"/>
        </w:rPr>
        <w:t>órych</w:t>
      </w:r>
      <w:proofErr w:type="spellEnd"/>
      <w:r w:rsidRPr="004C5B91">
        <w:rPr>
          <w:b/>
          <w:bCs/>
          <w:lang w:val="en-US"/>
        </w:rPr>
        <w:t xml:space="preserve"> </w:t>
      </w:r>
      <w:proofErr w:type="spellStart"/>
      <w:r w:rsidRPr="004C5B91">
        <w:rPr>
          <w:b/>
          <w:bCs/>
          <w:lang w:val="en-US"/>
        </w:rPr>
        <w:t>należy</w:t>
      </w:r>
      <w:proofErr w:type="spellEnd"/>
      <w:r w:rsidRPr="004C5B91">
        <w:rPr>
          <w:b/>
          <w:bCs/>
          <w:lang w:val="en-US"/>
        </w:rPr>
        <w:t xml:space="preserve"> </w:t>
      </w:r>
      <w:proofErr w:type="spellStart"/>
      <w:r w:rsidRPr="004C5B91">
        <w:rPr>
          <w:b/>
          <w:bCs/>
          <w:lang w:val="en-US"/>
        </w:rPr>
        <w:t>złożyć</w:t>
      </w:r>
      <w:proofErr w:type="spellEnd"/>
      <w:r w:rsidRPr="004C5B91">
        <w:rPr>
          <w:b/>
          <w:bCs/>
          <w:lang w:val="en-US"/>
        </w:rPr>
        <w:t xml:space="preserve"> </w:t>
      </w:r>
      <w:proofErr w:type="spellStart"/>
      <w:r w:rsidRPr="004C5B91">
        <w:rPr>
          <w:b/>
          <w:bCs/>
          <w:lang w:val="en-US"/>
        </w:rPr>
        <w:t>pełną</w:t>
      </w:r>
      <w:proofErr w:type="spellEnd"/>
      <w:r w:rsidRPr="004C5B91">
        <w:rPr>
          <w:b/>
          <w:bCs/>
          <w:lang w:val="en-US"/>
        </w:rPr>
        <w:t xml:space="preserve"> </w:t>
      </w:r>
      <w:proofErr w:type="spellStart"/>
      <w:r w:rsidRPr="004C5B91">
        <w:rPr>
          <w:b/>
          <w:bCs/>
          <w:lang w:val="en-US"/>
        </w:rPr>
        <w:t>dokumentację</w:t>
      </w:r>
      <w:proofErr w:type="spellEnd"/>
      <w:r w:rsidRPr="004C5B91">
        <w:rPr>
          <w:b/>
          <w:bCs/>
          <w:lang w:val="en-US"/>
        </w:rPr>
        <w:t xml:space="preserve">, a do </w:t>
      </w:r>
      <w:proofErr w:type="spellStart"/>
      <w:r w:rsidRPr="004C5B91">
        <w:rPr>
          <w:b/>
          <w:bCs/>
          <w:lang w:val="en-US"/>
        </w:rPr>
        <w:t>których</w:t>
      </w:r>
      <w:proofErr w:type="spellEnd"/>
      <w:r w:rsidRPr="004C5B91">
        <w:rPr>
          <w:b/>
          <w:bCs/>
          <w:lang w:val="en-US"/>
        </w:rPr>
        <w:t xml:space="preserve"> </w:t>
      </w:r>
      <w:proofErr w:type="spellStart"/>
      <w:r w:rsidRPr="004C5B91">
        <w:rPr>
          <w:b/>
          <w:bCs/>
          <w:lang w:val="en-US"/>
        </w:rPr>
        <w:t>tylko</w:t>
      </w:r>
      <w:proofErr w:type="spellEnd"/>
      <w:r w:rsidRPr="004C5B91">
        <w:rPr>
          <w:b/>
          <w:bCs/>
          <w:lang w:val="en-US"/>
        </w:rPr>
        <w:t xml:space="preserve"> same </w:t>
      </w:r>
      <w:proofErr w:type="spellStart"/>
      <w:r w:rsidRPr="004C5B91">
        <w:rPr>
          <w:b/>
          <w:bCs/>
          <w:lang w:val="en-US"/>
        </w:rPr>
        <w:t>karty</w:t>
      </w:r>
      <w:proofErr w:type="spellEnd"/>
      <w:r w:rsidRPr="004C5B91">
        <w:rPr>
          <w:b/>
          <w:bCs/>
          <w:lang w:val="en-US"/>
        </w:rPr>
        <w:t xml:space="preserve"> </w:t>
      </w:r>
      <w:proofErr w:type="spellStart"/>
      <w:r w:rsidRPr="004C5B91">
        <w:rPr>
          <w:b/>
          <w:bCs/>
          <w:lang w:val="en-US"/>
        </w:rPr>
        <w:t>wyników</w:t>
      </w:r>
      <w:proofErr w:type="spellEnd"/>
      <w:r w:rsidRPr="004C5B91">
        <w:rPr>
          <w:b/>
          <w:bCs/>
          <w:lang w:val="en-US"/>
        </w:rPr>
        <w:t>.</w:t>
      </w:r>
    </w:p>
    <w:p w14:paraId="2CA8A2D9" w14:textId="7F0986E8" w:rsidR="004C5B91" w:rsidRPr="004C5B91" w:rsidRDefault="004C5B91" w:rsidP="00F51A37">
      <w:pPr>
        <w:rPr>
          <w:lang w:val="en-US"/>
        </w:rPr>
      </w:pPr>
      <w:r w:rsidRPr="004C5B91">
        <w:rPr>
          <w:lang w:val="pl"/>
        </w:rPr>
        <w:t>Weryfikacja wyników ma odbywać się na podstawie specjalnych wytycznych sporządzonych na podstawie Regulamin</w:t>
      </w:r>
      <w:proofErr w:type="spellStart"/>
      <w:r w:rsidRPr="004C5B91">
        <w:rPr>
          <w:lang w:val="en-US"/>
        </w:rPr>
        <w:t>ów</w:t>
      </w:r>
      <w:proofErr w:type="spellEnd"/>
      <w:r w:rsidRPr="004C5B91">
        <w:rPr>
          <w:lang w:val="en-US"/>
        </w:rPr>
        <w:t xml:space="preserve"> PZHGP.</w:t>
      </w:r>
    </w:p>
    <w:p w14:paraId="26129AA9" w14:textId="77777777" w:rsidR="001D5A50" w:rsidRPr="004C5B91" w:rsidRDefault="001D5A50" w:rsidP="00F51A37">
      <w:pPr>
        <w:rPr>
          <w:lang w:val="en-US"/>
        </w:rPr>
      </w:pPr>
    </w:p>
    <w:p w14:paraId="240FD63D" w14:textId="77777777" w:rsidR="004C5B91" w:rsidRPr="004C5B91" w:rsidRDefault="004C5B91" w:rsidP="001D5A50">
      <w:pPr>
        <w:jc w:val="center"/>
        <w:rPr>
          <w:lang w:val="pl"/>
        </w:rPr>
      </w:pPr>
      <w:r w:rsidRPr="004C5B91">
        <w:rPr>
          <w:b/>
          <w:bCs/>
          <w:lang w:val="pl"/>
        </w:rPr>
        <w:t>§15</w:t>
      </w:r>
    </w:p>
    <w:p w14:paraId="0E9A9710" w14:textId="34531332" w:rsidR="004C5B91" w:rsidRPr="004C5B91" w:rsidRDefault="004C5B91" w:rsidP="001D5A50">
      <w:pPr>
        <w:jc w:val="center"/>
        <w:rPr>
          <w:lang w:val="pl"/>
        </w:rPr>
      </w:pPr>
      <w:r w:rsidRPr="004C5B91">
        <w:rPr>
          <w:b/>
          <w:bCs/>
          <w:lang w:val="pl"/>
        </w:rPr>
        <w:t>Loty Gołębi Młodych</w:t>
      </w:r>
      <w:r w:rsidR="007445E7">
        <w:rPr>
          <w:b/>
          <w:bCs/>
          <w:lang w:val="pl"/>
        </w:rPr>
        <w:t xml:space="preserve"> (zgodnie z Regulaminem MP 202</w:t>
      </w:r>
      <w:r w:rsidR="00D91ED5">
        <w:rPr>
          <w:b/>
          <w:bCs/>
          <w:lang w:val="pl"/>
        </w:rPr>
        <w:t>6</w:t>
      </w:r>
      <w:r w:rsidR="007445E7">
        <w:rPr>
          <w:b/>
          <w:bCs/>
          <w:lang w:val="pl"/>
        </w:rPr>
        <w:t>)</w:t>
      </w:r>
    </w:p>
    <w:p w14:paraId="5BA1FD6E" w14:textId="0B26F90B" w:rsidR="004C5B91" w:rsidRPr="004C5B91" w:rsidRDefault="001D5A50" w:rsidP="00F51A37">
      <w:pPr>
        <w:rPr>
          <w:lang w:val="pl"/>
        </w:rPr>
      </w:pPr>
      <w:r>
        <w:rPr>
          <w:lang w:val="pl"/>
        </w:rPr>
        <w:t>Hodowcy składają spisy gołębi młodych w terminie ustalonym przez Zarząd Oddziału. Oddziały najpóźniej do 1</w:t>
      </w:r>
      <w:r w:rsidR="00D91ED5">
        <w:rPr>
          <w:lang w:val="pl"/>
        </w:rPr>
        <w:t>4</w:t>
      </w:r>
      <w:r>
        <w:rPr>
          <w:lang w:val="pl"/>
        </w:rPr>
        <w:t xml:space="preserve"> sierpnia w formacie CSV przesyłają do systemu </w:t>
      </w:r>
      <w:proofErr w:type="spellStart"/>
      <w:r>
        <w:rPr>
          <w:lang w:val="pl"/>
        </w:rPr>
        <w:t>PZHGP.online</w:t>
      </w:r>
      <w:proofErr w:type="spellEnd"/>
      <w:r>
        <w:rPr>
          <w:lang w:val="pl"/>
        </w:rPr>
        <w:t xml:space="preserve"> spisy gołębi.</w:t>
      </w:r>
    </w:p>
    <w:p w14:paraId="5FC00800" w14:textId="2047461A" w:rsidR="004C5B91" w:rsidRPr="001D5A50" w:rsidRDefault="004C5B91" w:rsidP="00F51A37">
      <w:pPr>
        <w:pStyle w:val="Akapitzlist"/>
        <w:numPr>
          <w:ilvl w:val="0"/>
          <w:numId w:val="3"/>
        </w:numPr>
        <w:rPr>
          <w:lang w:val="pl"/>
        </w:rPr>
      </w:pPr>
      <w:r w:rsidRPr="001D5A50">
        <w:rPr>
          <w:lang w:val="pl"/>
        </w:rPr>
        <w:t xml:space="preserve">W dniu </w:t>
      </w:r>
      <w:r w:rsidRPr="004C5B91">
        <w:t>ustalonym przez Zarząd Okręgu</w:t>
      </w:r>
      <w:r w:rsidRPr="001D5A50">
        <w:rPr>
          <w:lang w:val="pl"/>
        </w:rPr>
        <w:t xml:space="preserve"> Oddziały złożą na zebraniu </w:t>
      </w:r>
      <w:proofErr w:type="spellStart"/>
      <w:r w:rsidRPr="001D5A50">
        <w:rPr>
          <w:lang w:val="pl"/>
        </w:rPr>
        <w:t>ZarząduOkręgu</w:t>
      </w:r>
      <w:proofErr w:type="spellEnd"/>
      <w:r w:rsidRPr="001D5A50">
        <w:rPr>
          <w:lang w:val="pl"/>
        </w:rPr>
        <w:t xml:space="preserve"> </w:t>
      </w:r>
      <w:proofErr w:type="spellStart"/>
      <w:r w:rsidRPr="001D5A50">
        <w:rPr>
          <w:lang w:val="pl"/>
        </w:rPr>
        <w:t>Tarn</w:t>
      </w:r>
      <w:r w:rsidRPr="001D5A50">
        <w:rPr>
          <w:lang w:val="en-US"/>
        </w:rPr>
        <w:t>ów</w:t>
      </w:r>
      <w:proofErr w:type="spellEnd"/>
      <w:r w:rsidRPr="001D5A50">
        <w:rPr>
          <w:lang w:val="en-US"/>
        </w:rPr>
        <w:t xml:space="preserve"> w </w:t>
      </w:r>
      <w:proofErr w:type="spellStart"/>
      <w:r w:rsidRPr="001D5A50">
        <w:rPr>
          <w:lang w:val="en-US"/>
        </w:rPr>
        <w:t>jednym</w:t>
      </w:r>
      <w:proofErr w:type="spellEnd"/>
      <w:r w:rsidRPr="001D5A50">
        <w:rPr>
          <w:lang w:val="en-US"/>
        </w:rPr>
        <w:t xml:space="preserve"> </w:t>
      </w:r>
      <w:proofErr w:type="spellStart"/>
      <w:r w:rsidRPr="001D5A50">
        <w:rPr>
          <w:lang w:val="en-US"/>
        </w:rPr>
        <w:t>komplecie</w:t>
      </w:r>
      <w:proofErr w:type="spellEnd"/>
      <w:r w:rsidRPr="001D5A50">
        <w:rPr>
          <w:lang w:val="en-US"/>
        </w:rPr>
        <w:t>:</w:t>
      </w:r>
    </w:p>
    <w:p w14:paraId="42C1E685" w14:textId="1B833909" w:rsidR="004C5B91" w:rsidRPr="004C5B91" w:rsidRDefault="004C5B91" w:rsidP="00F51A37">
      <w:pPr>
        <w:rPr>
          <w:lang w:val="pl"/>
        </w:rPr>
      </w:pPr>
      <w:r w:rsidRPr="004C5B91">
        <w:rPr>
          <w:lang w:val="pl"/>
        </w:rPr>
        <w:t>- Plany Lotów</w:t>
      </w:r>
    </w:p>
    <w:p w14:paraId="23B54D77" w14:textId="1A3B749F" w:rsidR="004C5B91" w:rsidRPr="004C5B91" w:rsidRDefault="004C5B91" w:rsidP="00F51A37">
      <w:pPr>
        <w:rPr>
          <w:lang w:val="pl"/>
        </w:rPr>
      </w:pPr>
      <w:r w:rsidRPr="004C5B91">
        <w:rPr>
          <w:b/>
          <w:bCs/>
          <w:lang w:val="pl"/>
        </w:rPr>
        <w:t>Plan Lotów</w:t>
      </w:r>
      <w:r w:rsidRPr="004C5B91">
        <w:rPr>
          <w:lang w:val="pl"/>
        </w:rPr>
        <w:t xml:space="preserve"> ma zawierać:</w:t>
      </w:r>
    </w:p>
    <w:p w14:paraId="7D699D34" w14:textId="77777777" w:rsidR="004C5B91" w:rsidRPr="004C5B91" w:rsidRDefault="004C5B91" w:rsidP="00F51A37">
      <w:pPr>
        <w:rPr>
          <w:lang w:val="pl"/>
        </w:rPr>
      </w:pPr>
      <w:r w:rsidRPr="004C5B91">
        <w:rPr>
          <w:lang w:val="pl"/>
        </w:rPr>
        <w:t>- daty lotów</w:t>
      </w:r>
    </w:p>
    <w:p w14:paraId="57C0BEF6" w14:textId="77777777" w:rsidR="004C5B91" w:rsidRPr="004C5B91" w:rsidRDefault="004C5B91" w:rsidP="00F51A37">
      <w:pPr>
        <w:rPr>
          <w:lang w:val="pl"/>
        </w:rPr>
      </w:pPr>
      <w:r w:rsidRPr="004C5B91">
        <w:rPr>
          <w:lang w:val="pl"/>
        </w:rPr>
        <w:t>- dzień tygodnia</w:t>
      </w:r>
    </w:p>
    <w:p w14:paraId="186AD2F0" w14:textId="77777777" w:rsidR="004C5B91" w:rsidRPr="004C5B91" w:rsidRDefault="004C5B91" w:rsidP="00F51A37">
      <w:pPr>
        <w:rPr>
          <w:lang w:val="pl"/>
        </w:rPr>
      </w:pPr>
      <w:r w:rsidRPr="004C5B91">
        <w:rPr>
          <w:lang w:val="pl"/>
        </w:rPr>
        <w:t>- nazwy miejscowości wypuszczenia</w:t>
      </w:r>
    </w:p>
    <w:p w14:paraId="552B066C" w14:textId="77777777" w:rsidR="004C5B91" w:rsidRPr="004C5B91" w:rsidRDefault="004C5B91" w:rsidP="00F51A37">
      <w:pPr>
        <w:rPr>
          <w:lang w:val="pl"/>
        </w:rPr>
      </w:pPr>
      <w:r w:rsidRPr="004C5B91">
        <w:rPr>
          <w:lang w:val="pl"/>
        </w:rPr>
        <w:lastRenderedPageBreak/>
        <w:t>- współrzędne geograficzne miejsc wypuszczenia</w:t>
      </w:r>
    </w:p>
    <w:p w14:paraId="6EA230C7" w14:textId="77777777" w:rsidR="004C5B91" w:rsidRPr="004C5B91" w:rsidRDefault="004C5B91" w:rsidP="00F51A37">
      <w:pPr>
        <w:rPr>
          <w:lang w:val="pl"/>
        </w:rPr>
      </w:pPr>
      <w:r w:rsidRPr="004C5B91">
        <w:rPr>
          <w:lang w:val="pl"/>
        </w:rPr>
        <w:t>- rodzaj kategorii lotu</w:t>
      </w:r>
    </w:p>
    <w:p w14:paraId="31BE5ABD" w14:textId="0B181527" w:rsidR="004C5B91" w:rsidRPr="004C5B91" w:rsidRDefault="004C5B91" w:rsidP="00F51A37">
      <w:pPr>
        <w:rPr>
          <w:lang w:val="pl"/>
        </w:rPr>
      </w:pPr>
      <w:r w:rsidRPr="004C5B91">
        <w:rPr>
          <w:lang w:val="pl"/>
        </w:rPr>
        <w:t>- Typ lotu (wskazane loty do Mistrzostw Polski symbolem „MP”)</w:t>
      </w:r>
    </w:p>
    <w:p w14:paraId="6EABC120" w14:textId="5DA89B97" w:rsidR="004C5B91" w:rsidRPr="004C5B91" w:rsidRDefault="004C5B91" w:rsidP="00F51A37">
      <w:pPr>
        <w:rPr>
          <w:lang w:val="pl"/>
        </w:rPr>
      </w:pPr>
    </w:p>
    <w:p w14:paraId="4E1CD8DE" w14:textId="496BDD75" w:rsidR="004C5B91" w:rsidRDefault="004C5B91" w:rsidP="001D5A50">
      <w:pPr>
        <w:pStyle w:val="Akapitzlist"/>
        <w:numPr>
          <w:ilvl w:val="0"/>
          <w:numId w:val="3"/>
        </w:numPr>
        <w:rPr>
          <w:lang w:val="en-US"/>
        </w:rPr>
      </w:pPr>
      <w:r w:rsidRPr="001D5A50">
        <w:rPr>
          <w:b/>
          <w:bCs/>
          <w:lang w:val="pl"/>
        </w:rPr>
        <w:t xml:space="preserve">Dodatkowo </w:t>
      </w:r>
      <w:r w:rsidRPr="001D5A50">
        <w:rPr>
          <w:lang w:val="pl"/>
        </w:rPr>
        <w:t xml:space="preserve">jeden komplet spisów wraz z potwierdzonymi szczepieniami gołębi  przeciw </w:t>
      </w:r>
      <w:proofErr w:type="spellStart"/>
      <w:r w:rsidRPr="001D5A50">
        <w:rPr>
          <w:lang w:val="pl"/>
        </w:rPr>
        <w:t>paramyksowirozie</w:t>
      </w:r>
      <w:proofErr w:type="spellEnd"/>
      <w:r w:rsidRPr="001D5A50">
        <w:rPr>
          <w:lang w:val="pl"/>
        </w:rPr>
        <w:t xml:space="preserve"> , zarządy oddział</w:t>
      </w:r>
      <w:proofErr w:type="spellStart"/>
      <w:r w:rsidRPr="001D5A50">
        <w:rPr>
          <w:lang w:val="en-US"/>
        </w:rPr>
        <w:t>ów</w:t>
      </w:r>
      <w:proofErr w:type="spellEnd"/>
      <w:r w:rsidRPr="001D5A50">
        <w:rPr>
          <w:lang w:val="en-US"/>
        </w:rPr>
        <w:t xml:space="preserve"> </w:t>
      </w:r>
      <w:proofErr w:type="spellStart"/>
      <w:r w:rsidRPr="001D5A50">
        <w:rPr>
          <w:lang w:val="en-US"/>
        </w:rPr>
        <w:t>zostawią</w:t>
      </w:r>
      <w:proofErr w:type="spellEnd"/>
      <w:r w:rsidRPr="001D5A50">
        <w:rPr>
          <w:lang w:val="en-US"/>
        </w:rPr>
        <w:t xml:space="preserve"> </w:t>
      </w:r>
      <w:proofErr w:type="spellStart"/>
      <w:r w:rsidRPr="001D5A50">
        <w:rPr>
          <w:lang w:val="en-US"/>
        </w:rPr>
        <w:t>sobie</w:t>
      </w:r>
      <w:proofErr w:type="spellEnd"/>
      <w:r w:rsidRPr="001D5A50">
        <w:rPr>
          <w:lang w:val="en-US"/>
        </w:rPr>
        <w:t xml:space="preserve"> </w:t>
      </w:r>
      <w:proofErr w:type="spellStart"/>
      <w:r w:rsidRPr="001D5A50">
        <w:rPr>
          <w:lang w:val="en-US"/>
        </w:rPr>
        <w:t>dla</w:t>
      </w:r>
      <w:proofErr w:type="spellEnd"/>
      <w:r w:rsidRPr="001D5A50">
        <w:rPr>
          <w:lang w:val="en-US"/>
        </w:rPr>
        <w:t xml:space="preserve"> </w:t>
      </w:r>
      <w:proofErr w:type="spellStart"/>
      <w:r w:rsidRPr="001D5A50">
        <w:rPr>
          <w:lang w:val="en-US"/>
        </w:rPr>
        <w:t>posiadania</w:t>
      </w:r>
      <w:proofErr w:type="spellEnd"/>
      <w:r w:rsidRPr="001D5A50">
        <w:rPr>
          <w:lang w:val="en-US"/>
        </w:rPr>
        <w:t xml:space="preserve"> </w:t>
      </w:r>
      <w:proofErr w:type="spellStart"/>
      <w:r w:rsidRPr="001D5A50">
        <w:rPr>
          <w:lang w:val="en-US"/>
        </w:rPr>
        <w:t>niezbędnej</w:t>
      </w:r>
      <w:proofErr w:type="spellEnd"/>
      <w:r w:rsidRPr="001D5A50">
        <w:rPr>
          <w:lang w:val="en-US"/>
        </w:rPr>
        <w:t xml:space="preserve"> </w:t>
      </w:r>
      <w:proofErr w:type="spellStart"/>
      <w:r w:rsidRPr="001D5A50">
        <w:rPr>
          <w:lang w:val="en-US"/>
        </w:rPr>
        <w:t>dokumentacji</w:t>
      </w:r>
      <w:proofErr w:type="spellEnd"/>
      <w:r w:rsidRPr="001D5A50">
        <w:rPr>
          <w:lang w:val="en-US"/>
        </w:rPr>
        <w:t xml:space="preserve"> w </w:t>
      </w:r>
      <w:proofErr w:type="spellStart"/>
      <w:r w:rsidRPr="001D5A50">
        <w:rPr>
          <w:lang w:val="en-US"/>
        </w:rPr>
        <w:t>razie</w:t>
      </w:r>
      <w:proofErr w:type="spellEnd"/>
      <w:r w:rsidRPr="001D5A50">
        <w:rPr>
          <w:lang w:val="en-US"/>
        </w:rPr>
        <w:t xml:space="preserve">  </w:t>
      </w:r>
      <w:proofErr w:type="spellStart"/>
      <w:r w:rsidRPr="001D5A50">
        <w:rPr>
          <w:lang w:val="en-US"/>
        </w:rPr>
        <w:t>ewentualnej</w:t>
      </w:r>
      <w:proofErr w:type="spellEnd"/>
      <w:r w:rsidRPr="001D5A50">
        <w:rPr>
          <w:lang w:val="en-US"/>
        </w:rPr>
        <w:t xml:space="preserve"> </w:t>
      </w:r>
      <w:proofErr w:type="spellStart"/>
      <w:r w:rsidRPr="001D5A50">
        <w:rPr>
          <w:lang w:val="en-US"/>
        </w:rPr>
        <w:t>kontroli</w:t>
      </w:r>
      <w:proofErr w:type="spellEnd"/>
      <w:r w:rsidRPr="001D5A50">
        <w:rPr>
          <w:lang w:val="en-US"/>
        </w:rPr>
        <w:t xml:space="preserve"> </w:t>
      </w:r>
      <w:proofErr w:type="spellStart"/>
      <w:r w:rsidRPr="001D5A50">
        <w:rPr>
          <w:lang w:val="en-US"/>
        </w:rPr>
        <w:t>przez</w:t>
      </w:r>
      <w:proofErr w:type="spellEnd"/>
      <w:r w:rsidRPr="001D5A50">
        <w:rPr>
          <w:lang w:val="en-US"/>
        </w:rPr>
        <w:t xml:space="preserve"> </w:t>
      </w:r>
      <w:proofErr w:type="spellStart"/>
      <w:r w:rsidRPr="001D5A50">
        <w:rPr>
          <w:lang w:val="en-US"/>
        </w:rPr>
        <w:t>odpowiednie</w:t>
      </w:r>
      <w:proofErr w:type="spellEnd"/>
      <w:r w:rsidRPr="001D5A50">
        <w:rPr>
          <w:lang w:val="en-US"/>
        </w:rPr>
        <w:t xml:space="preserve"> </w:t>
      </w:r>
      <w:proofErr w:type="spellStart"/>
      <w:r w:rsidRPr="001D5A50">
        <w:rPr>
          <w:lang w:val="en-US"/>
        </w:rPr>
        <w:t>służby</w:t>
      </w:r>
      <w:proofErr w:type="spellEnd"/>
      <w:r w:rsidRPr="001D5A50">
        <w:rPr>
          <w:lang w:val="en-US"/>
        </w:rPr>
        <w:t xml:space="preserve"> </w:t>
      </w:r>
      <w:proofErr w:type="spellStart"/>
      <w:r w:rsidRPr="001D5A50">
        <w:rPr>
          <w:lang w:val="en-US"/>
        </w:rPr>
        <w:t>podczas</w:t>
      </w:r>
      <w:proofErr w:type="spellEnd"/>
      <w:r w:rsidRPr="001D5A50">
        <w:rPr>
          <w:lang w:val="en-US"/>
        </w:rPr>
        <w:t xml:space="preserve"> </w:t>
      </w:r>
      <w:proofErr w:type="spellStart"/>
      <w:r w:rsidRPr="001D5A50">
        <w:rPr>
          <w:lang w:val="en-US"/>
        </w:rPr>
        <w:t>transportu</w:t>
      </w:r>
      <w:proofErr w:type="spellEnd"/>
      <w:r w:rsidRPr="001D5A50">
        <w:rPr>
          <w:lang w:val="en-US"/>
        </w:rPr>
        <w:t xml:space="preserve"> </w:t>
      </w:r>
      <w:proofErr w:type="spellStart"/>
      <w:r w:rsidRPr="001D5A50">
        <w:rPr>
          <w:lang w:val="en-US"/>
        </w:rPr>
        <w:t>gołębi</w:t>
      </w:r>
      <w:proofErr w:type="spellEnd"/>
      <w:r w:rsidRPr="001D5A50">
        <w:rPr>
          <w:lang w:val="en-US"/>
        </w:rPr>
        <w:t xml:space="preserve"> </w:t>
      </w:r>
      <w:proofErr w:type="spellStart"/>
      <w:r w:rsidRPr="001D5A50">
        <w:rPr>
          <w:lang w:val="en-US"/>
        </w:rPr>
        <w:t>na</w:t>
      </w:r>
      <w:proofErr w:type="spellEnd"/>
      <w:r w:rsidRPr="001D5A50">
        <w:rPr>
          <w:lang w:val="en-US"/>
        </w:rPr>
        <w:t xml:space="preserve"> </w:t>
      </w:r>
      <w:proofErr w:type="spellStart"/>
      <w:r w:rsidRPr="001D5A50">
        <w:rPr>
          <w:lang w:val="en-US"/>
        </w:rPr>
        <w:t>loty</w:t>
      </w:r>
      <w:proofErr w:type="spellEnd"/>
      <w:r w:rsidRPr="001D5A50">
        <w:rPr>
          <w:lang w:val="en-US"/>
        </w:rPr>
        <w:t xml:space="preserve"> </w:t>
      </w:r>
      <w:proofErr w:type="spellStart"/>
      <w:r w:rsidRPr="001D5A50">
        <w:rPr>
          <w:lang w:val="en-US"/>
        </w:rPr>
        <w:t>konkursowe</w:t>
      </w:r>
      <w:proofErr w:type="spellEnd"/>
      <w:r w:rsidRPr="001D5A50">
        <w:rPr>
          <w:lang w:val="en-US"/>
        </w:rPr>
        <w:t>.</w:t>
      </w:r>
    </w:p>
    <w:p w14:paraId="5FF45BF7" w14:textId="77777777" w:rsidR="007445E7" w:rsidRPr="001D5A50" w:rsidRDefault="007445E7" w:rsidP="007445E7">
      <w:pPr>
        <w:pStyle w:val="Akapitzlist"/>
        <w:rPr>
          <w:lang w:val="en-US"/>
        </w:rPr>
      </w:pPr>
    </w:p>
    <w:p w14:paraId="00331E1A" w14:textId="77777777" w:rsidR="007445E7" w:rsidRPr="007445E7" w:rsidRDefault="004C5B91" w:rsidP="007445E7">
      <w:pPr>
        <w:pStyle w:val="Akapitzlist"/>
        <w:numPr>
          <w:ilvl w:val="0"/>
          <w:numId w:val="3"/>
        </w:numPr>
        <w:rPr>
          <w:lang w:val="pl"/>
        </w:rPr>
      </w:pPr>
      <w:r w:rsidRPr="007445E7">
        <w:rPr>
          <w:b/>
          <w:bCs/>
          <w:lang w:val="pl"/>
        </w:rPr>
        <w:t>Złożenie Protokołu Przyporządkowania Gołębi:</w:t>
      </w:r>
      <w:r w:rsidRPr="007445E7">
        <w:rPr>
          <w:lang w:val="pl"/>
        </w:rPr>
        <w:t xml:space="preserve">   </w:t>
      </w:r>
      <w:r w:rsidRPr="007445E7">
        <w:rPr>
          <w:lang w:val="pl"/>
        </w:rPr>
        <w:br/>
      </w:r>
      <w:r w:rsidR="007445E7" w:rsidRPr="004C5B91">
        <w:rPr>
          <w:lang w:val="pl"/>
        </w:rPr>
        <w:t xml:space="preserve">Każdy hodowca </w:t>
      </w:r>
      <w:r w:rsidR="007445E7">
        <w:rPr>
          <w:lang w:val="pl"/>
        </w:rPr>
        <w:t>korzystający z</w:t>
      </w:r>
      <w:r w:rsidR="007445E7" w:rsidRPr="004C5B91">
        <w:rPr>
          <w:lang w:val="pl"/>
        </w:rPr>
        <w:t xml:space="preserve"> ESK </w:t>
      </w:r>
      <w:r w:rsidR="007445E7">
        <w:rPr>
          <w:lang w:val="pl"/>
        </w:rPr>
        <w:t>zobowiązany jest złożyć</w:t>
      </w:r>
      <w:r w:rsidR="007445E7" w:rsidRPr="004C5B91">
        <w:rPr>
          <w:lang w:val="pl"/>
        </w:rPr>
        <w:t xml:space="preserve"> w </w:t>
      </w:r>
      <w:r w:rsidR="007445E7">
        <w:rPr>
          <w:lang w:val="pl"/>
        </w:rPr>
        <w:t>2</w:t>
      </w:r>
      <w:r w:rsidR="007445E7" w:rsidRPr="004C5B91">
        <w:rPr>
          <w:lang w:val="en-US"/>
        </w:rPr>
        <w:t xml:space="preserve"> </w:t>
      </w:r>
      <w:proofErr w:type="spellStart"/>
      <w:r w:rsidR="007445E7" w:rsidRPr="004C5B91">
        <w:rPr>
          <w:lang w:val="en-US"/>
        </w:rPr>
        <w:t>egzemplarzach</w:t>
      </w:r>
      <w:proofErr w:type="spellEnd"/>
      <w:r w:rsidR="007445E7" w:rsidRPr="004C5B91">
        <w:rPr>
          <w:lang w:val="en-US"/>
        </w:rPr>
        <w:t xml:space="preserve"> </w:t>
      </w:r>
      <w:proofErr w:type="spellStart"/>
      <w:r w:rsidR="007445E7" w:rsidRPr="004C5B91">
        <w:rPr>
          <w:lang w:val="en-US"/>
        </w:rPr>
        <w:t>Protokół</w:t>
      </w:r>
      <w:proofErr w:type="spellEnd"/>
      <w:r w:rsidR="007445E7">
        <w:rPr>
          <w:lang w:val="en-US"/>
        </w:rPr>
        <w:t xml:space="preserve"> </w:t>
      </w:r>
      <w:r w:rsidR="007445E7" w:rsidRPr="004C5B91">
        <w:rPr>
          <w:lang w:val="pl"/>
        </w:rPr>
        <w:t xml:space="preserve">Przyporządkowania </w:t>
      </w:r>
      <w:r w:rsidR="007445E7">
        <w:rPr>
          <w:lang w:val="pl"/>
        </w:rPr>
        <w:t xml:space="preserve">podczas pierwszego </w:t>
      </w:r>
      <w:proofErr w:type="spellStart"/>
      <w:r w:rsidR="007445E7">
        <w:rPr>
          <w:lang w:val="pl"/>
        </w:rPr>
        <w:t>koszowania</w:t>
      </w:r>
      <w:proofErr w:type="spellEnd"/>
      <w:r w:rsidR="007445E7">
        <w:rPr>
          <w:lang w:val="pl"/>
        </w:rPr>
        <w:t xml:space="preserve"> gołębi</w:t>
      </w:r>
      <w:r w:rsidR="007445E7" w:rsidRPr="004C5B91">
        <w:rPr>
          <w:lang w:val="pl"/>
        </w:rPr>
        <w:t>. Protokoły trzeba</w:t>
      </w:r>
      <w:r w:rsidR="007445E7">
        <w:rPr>
          <w:lang w:val="en-US"/>
        </w:rPr>
        <w:t xml:space="preserve"> </w:t>
      </w:r>
      <w:r w:rsidR="007445E7" w:rsidRPr="004C5B91">
        <w:rPr>
          <w:lang w:val="pl"/>
        </w:rPr>
        <w:t xml:space="preserve">skompletować z </w:t>
      </w:r>
      <w:r w:rsidR="007445E7" w:rsidRPr="004C5B91">
        <w:rPr>
          <w:b/>
          <w:bCs/>
          <w:lang w:val="pl"/>
        </w:rPr>
        <w:t>listami startowymi</w:t>
      </w:r>
      <w:r w:rsidR="007445E7" w:rsidRPr="004C5B91">
        <w:rPr>
          <w:lang w:val="pl"/>
        </w:rPr>
        <w:t xml:space="preserve"> z pierwszego lotu konkursowego. </w:t>
      </w:r>
      <w:r w:rsidR="007445E7" w:rsidRPr="004C5B91">
        <w:rPr>
          <w:lang w:val="pl"/>
        </w:rPr>
        <w:br/>
      </w:r>
      <w:r w:rsidR="007445E7">
        <w:rPr>
          <w:b/>
          <w:bCs/>
          <w:lang w:val="pl"/>
        </w:rPr>
        <w:t>Protokół</w:t>
      </w:r>
      <w:r w:rsidR="007445E7" w:rsidRPr="004C5B91">
        <w:rPr>
          <w:b/>
          <w:bCs/>
          <w:lang w:val="pl"/>
        </w:rPr>
        <w:t xml:space="preserve"> Przyporządkowania należy </w:t>
      </w:r>
      <w:r w:rsidR="007445E7">
        <w:rPr>
          <w:b/>
          <w:bCs/>
          <w:lang w:val="pl"/>
        </w:rPr>
        <w:t xml:space="preserve">wydrukować </w:t>
      </w:r>
      <w:r w:rsidR="007445E7" w:rsidRPr="004C5B91">
        <w:rPr>
          <w:b/>
          <w:bCs/>
          <w:lang w:val="pl"/>
        </w:rPr>
        <w:t xml:space="preserve">podczas pierwszego </w:t>
      </w:r>
      <w:proofErr w:type="spellStart"/>
      <w:r w:rsidR="007445E7" w:rsidRPr="004C5B91">
        <w:rPr>
          <w:b/>
          <w:bCs/>
          <w:lang w:val="pl"/>
        </w:rPr>
        <w:t>koszowania</w:t>
      </w:r>
      <w:proofErr w:type="spellEnd"/>
      <w:r w:rsidR="007445E7" w:rsidRPr="004C5B91">
        <w:rPr>
          <w:b/>
          <w:bCs/>
          <w:lang w:val="pl"/>
        </w:rPr>
        <w:t xml:space="preserve"> gołębi, </w:t>
      </w:r>
      <w:r w:rsidR="007445E7">
        <w:rPr>
          <w:b/>
          <w:bCs/>
          <w:lang w:val="pl"/>
        </w:rPr>
        <w:t>przed</w:t>
      </w:r>
      <w:r w:rsidR="007445E7" w:rsidRPr="004C5B91">
        <w:rPr>
          <w:b/>
          <w:bCs/>
          <w:lang w:val="pl"/>
        </w:rPr>
        <w:t xml:space="preserve"> zakończeni</w:t>
      </w:r>
      <w:r w:rsidR="007445E7">
        <w:rPr>
          <w:b/>
          <w:bCs/>
          <w:lang w:val="pl"/>
        </w:rPr>
        <w:t>em</w:t>
      </w:r>
      <w:r w:rsidR="007445E7" w:rsidRPr="004C5B91">
        <w:rPr>
          <w:b/>
          <w:bCs/>
          <w:lang w:val="pl"/>
        </w:rPr>
        <w:t xml:space="preserve"> prac komisji.</w:t>
      </w:r>
    </w:p>
    <w:p w14:paraId="44166E96" w14:textId="77777777" w:rsidR="007445E7" w:rsidRDefault="007445E7" w:rsidP="007445E7">
      <w:pPr>
        <w:pStyle w:val="Akapitzlist"/>
        <w:rPr>
          <w:b/>
          <w:bCs/>
          <w:lang w:val="pl"/>
        </w:rPr>
      </w:pPr>
    </w:p>
    <w:p w14:paraId="13DE18E9" w14:textId="77777777" w:rsidR="007445E7" w:rsidRPr="007445E7" w:rsidRDefault="007445E7" w:rsidP="007445E7">
      <w:pPr>
        <w:pStyle w:val="Akapitzlist"/>
        <w:rPr>
          <w:b/>
          <w:bCs/>
          <w:lang w:val="pl"/>
        </w:rPr>
      </w:pPr>
    </w:p>
    <w:p w14:paraId="4D5F34F0" w14:textId="41B2B769" w:rsidR="004C5B91" w:rsidRPr="004C5B91" w:rsidRDefault="004C5B91" w:rsidP="007445E7">
      <w:pPr>
        <w:pStyle w:val="Akapitzlist"/>
        <w:jc w:val="center"/>
        <w:rPr>
          <w:lang w:val="pl"/>
        </w:rPr>
      </w:pPr>
      <w:r w:rsidRPr="004C5B91">
        <w:rPr>
          <w:b/>
          <w:bCs/>
          <w:lang w:val="pl"/>
        </w:rPr>
        <w:t>§16</w:t>
      </w:r>
    </w:p>
    <w:p w14:paraId="3A654BC1" w14:textId="77777777" w:rsidR="00BF49D2" w:rsidRDefault="00BF49D2" w:rsidP="00BF49D2">
      <w:pPr>
        <w:rPr>
          <w:lang w:val="pl"/>
        </w:rPr>
      </w:pPr>
      <w:r>
        <w:rPr>
          <w:lang w:val="pl"/>
        </w:rPr>
        <w:t xml:space="preserve">Składanie list konkursowych wyłącznie w formie elektronicznej, w systemie pzhgp.online.pl </w:t>
      </w:r>
    </w:p>
    <w:p w14:paraId="391F42D1" w14:textId="77777777" w:rsidR="007445E7" w:rsidRPr="004C5B91" w:rsidRDefault="007445E7" w:rsidP="007445E7">
      <w:pPr>
        <w:rPr>
          <w:lang w:val="pl"/>
        </w:rPr>
      </w:pPr>
      <w:r>
        <w:rPr>
          <w:lang w:val="pl"/>
        </w:rPr>
        <w:t xml:space="preserve">Zgodnie z Regulaminem </w:t>
      </w:r>
      <w:proofErr w:type="spellStart"/>
      <w:r>
        <w:rPr>
          <w:lang w:val="pl"/>
        </w:rPr>
        <w:t>Lotowo</w:t>
      </w:r>
      <w:proofErr w:type="spellEnd"/>
      <w:r>
        <w:rPr>
          <w:lang w:val="pl"/>
        </w:rPr>
        <w:t xml:space="preserve"> Zegarowym rozdział XII, Oddziały niezwłocznie po sporządzeniu listy konkursowej z danego lotu zobowiązane są do wprowadzenia pliku do systemu </w:t>
      </w:r>
      <w:proofErr w:type="spellStart"/>
      <w:r>
        <w:rPr>
          <w:lang w:val="pl"/>
        </w:rPr>
        <w:t>PZHGP.online</w:t>
      </w:r>
      <w:proofErr w:type="spellEnd"/>
      <w:r>
        <w:rPr>
          <w:lang w:val="pl"/>
        </w:rPr>
        <w:t xml:space="preserve">. Reklamacje przyjmowane są maksymalnie do 7 dni po odbytym locie.  Następnie najpóźniej 14 dni po odbytym locie członek Zarządu Oddziału jest zobowiązany potwierdzić poprawność zawartości plików elektronicznych, dotyczących lotów list sekcyjnych, oddziałowych, rejonowych. Listy okręgowe należy potwierdzić przez Zarząd Okręgu maksymalnie 21 dni po odbytym locie. </w:t>
      </w:r>
    </w:p>
    <w:p w14:paraId="73A2375C" w14:textId="7D2A8785" w:rsidR="004C5B91" w:rsidRPr="004C5B91" w:rsidRDefault="004C5B91" w:rsidP="00F51A37">
      <w:pPr>
        <w:rPr>
          <w:lang w:val="pl"/>
        </w:rPr>
      </w:pPr>
    </w:p>
    <w:p w14:paraId="3132ABC0" w14:textId="77777777" w:rsidR="004C5B91" w:rsidRPr="004C5B91" w:rsidRDefault="004C5B91" w:rsidP="007445E7">
      <w:pPr>
        <w:jc w:val="center"/>
        <w:rPr>
          <w:lang w:val="pl"/>
        </w:rPr>
      </w:pPr>
      <w:r w:rsidRPr="004C5B91">
        <w:rPr>
          <w:b/>
          <w:bCs/>
          <w:lang w:val="pl"/>
        </w:rPr>
        <w:t>§17</w:t>
      </w:r>
    </w:p>
    <w:p w14:paraId="7FF3AACE" w14:textId="77777777" w:rsidR="004C5B91" w:rsidRPr="004C5B91" w:rsidRDefault="004C5B91" w:rsidP="00F51A37">
      <w:pPr>
        <w:rPr>
          <w:lang w:val="en-US"/>
        </w:rPr>
      </w:pPr>
      <w:r w:rsidRPr="004C5B91">
        <w:rPr>
          <w:b/>
          <w:bCs/>
          <w:lang w:val="pl"/>
        </w:rPr>
        <w:t>Składanie Wynik</w:t>
      </w:r>
      <w:proofErr w:type="spellStart"/>
      <w:r w:rsidRPr="004C5B91">
        <w:rPr>
          <w:b/>
          <w:bCs/>
          <w:lang w:val="en-US"/>
        </w:rPr>
        <w:t>ów</w:t>
      </w:r>
      <w:proofErr w:type="spellEnd"/>
      <w:r w:rsidRPr="004C5B91">
        <w:rPr>
          <w:b/>
          <w:bCs/>
          <w:lang w:val="en-US"/>
        </w:rPr>
        <w:t xml:space="preserve"> – </w:t>
      </w:r>
      <w:proofErr w:type="spellStart"/>
      <w:r w:rsidRPr="004C5B91">
        <w:rPr>
          <w:b/>
          <w:bCs/>
          <w:lang w:val="en-US"/>
        </w:rPr>
        <w:t>Weryfikacja</w:t>
      </w:r>
      <w:proofErr w:type="spellEnd"/>
      <w:r w:rsidRPr="004C5B91">
        <w:rPr>
          <w:b/>
          <w:bCs/>
          <w:lang w:val="en-US"/>
        </w:rPr>
        <w:t xml:space="preserve"> </w:t>
      </w:r>
      <w:proofErr w:type="spellStart"/>
      <w:r w:rsidRPr="004C5B91">
        <w:rPr>
          <w:b/>
          <w:bCs/>
          <w:lang w:val="en-US"/>
        </w:rPr>
        <w:t>Gołębie</w:t>
      </w:r>
      <w:proofErr w:type="spellEnd"/>
      <w:r w:rsidRPr="004C5B91">
        <w:rPr>
          <w:b/>
          <w:bCs/>
          <w:lang w:val="en-US"/>
        </w:rPr>
        <w:t xml:space="preserve"> </w:t>
      </w:r>
      <w:proofErr w:type="spellStart"/>
      <w:r w:rsidRPr="004C5B91">
        <w:rPr>
          <w:b/>
          <w:bCs/>
          <w:lang w:val="en-US"/>
        </w:rPr>
        <w:t>Młode</w:t>
      </w:r>
      <w:proofErr w:type="spellEnd"/>
    </w:p>
    <w:p w14:paraId="41EC9AAB" w14:textId="77777777" w:rsidR="004C5B91" w:rsidRPr="004C5B91" w:rsidRDefault="004C5B91" w:rsidP="00F51A37">
      <w:pPr>
        <w:rPr>
          <w:lang w:val="en-US"/>
        </w:rPr>
      </w:pPr>
      <w:r w:rsidRPr="004C5B91">
        <w:rPr>
          <w:b/>
          <w:bCs/>
          <w:lang w:val="pl"/>
        </w:rPr>
        <w:t>W terminie ustalonym przez Zarząd Okręgu</w:t>
      </w:r>
      <w:r w:rsidRPr="004C5B91">
        <w:rPr>
          <w:lang w:val="pl"/>
        </w:rPr>
        <w:t xml:space="preserve"> Zarządy Oddział</w:t>
      </w:r>
      <w:proofErr w:type="spellStart"/>
      <w:r w:rsidRPr="004C5B91">
        <w:rPr>
          <w:lang w:val="en-US"/>
        </w:rPr>
        <w:t>ów</w:t>
      </w:r>
      <w:proofErr w:type="spellEnd"/>
      <w:r w:rsidRPr="004C5B91">
        <w:rPr>
          <w:lang w:val="en-US"/>
        </w:rPr>
        <w:t xml:space="preserve"> </w:t>
      </w:r>
      <w:proofErr w:type="spellStart"/>
      <w:r w:rsidRPr="004C5B91">
        <w:rPr>
          <w:lang w:val="en-US"/>
        </w:rPr>
        <w:t>złożą</w:t>
      </w:r>
      <w:proofErr w:type="spellEnd"/>
      <w:r w:rsidRPr="004C5B91">
        <w:rPr>
          <w:lang w:val="en-US"/>
        </w:rPr>
        <w:t xml:space="preserve"> </w:t>
      </w:r>
      <w:proofErr w:type="spellStart"/>
      <w:r w:rsidRPr="004C5B91">
        <w:rPr>
          <w:lang w:val="en-US"/>
        </w:rPr>
        <w:t>na</w:t>
      </w:r>
      <w:proofErr w:type="spellEnd"/>
      <w:r w:rsidRPr="004C5B91">
        <w:rPr>
          <w:lang w:val="en-US"/>
        </w:rPr>
        <w:t xml:space="preserve"> </w:t>
      </w:r>
      <w:proofErr w:type="spellStart"/>
      <w:r w:rsidRPr="004C5B91">
        <w:rPr>
          <w:lang w:val="en-US"/>
        </w:rPr>
        <w:t>zebraniu</w:t>
      </w:r>
      <w:proofErr w:type="spellEnd"/>
      <w:r w:rsidRPr="004C5B91">
        <w:rPr>
          <w:lang w:val="en-US"/>
        </w:rPr>
        <w:t xml:space="preserve"> </w:t>
      </w:r>
      <w:proofErr w:type="spellStart"/>
      <w:r w:rsidRPr="004C5B91">
        <w:rPr>
          <w:lang w:val="en-US"/>
        </w:rPr>
        <w:t>Okręgu</w:t>
      </w:r>
      <w:proofErr w:type="spellEnd"/>
      <w:r w:rsidRPr="004C5B91">
        <w:rPr>
          <w:lang w:val="en-US"/>
        </w:rPr>
        <w:t xml:space="preserve"> Tarnów  </w:t>
      </w:r>
      <w:proofErr w:type="spellStart"/>
      <w:r w:rsidRPr="004C5B91">
        <w:rPr>
          <w:lang w:val="en-US"/>
        </w:rPr>
        <w:t>wyniki</w:t>
      </w:r>
      <w:proofErr w:type="spellEnd"/>
      <w:r w:rsidRPr="004C5B91">
        <w:rPr>
          <w:lang w:val="en-US"/>
        </w:rPr>
        <w:t xml:space="preserve"> </w:t>
      </w:r>
      <w:proofErr w:type="spellStart"/>
      <w:r w:rsidRPr="004C5B91">
        <w:rPr>
          <w:lang w:val="en-US"/>
        </w:rPr>
        <w:t>gołębi</w:t>
      </w:r>
      <w:proofErr w:type="spellEnd"/>
      <w:r w:rsidRPr="004C5B91">
        <w:rPr>
          <w:lang w:val="en-US"/>
        </w:rPr>
        <w:t xml:space="preserve"> </w:t>
      </w:r>
      <w:proofErr w:type="spellStart"/>
      <w:r w:rsidRPr="004C5B91">
        <w:rPr>
          <w:lang w:val="en-US"/>
        </w:rPr>
        <w:t>młodych</w:t>
      </w:r>
      <w:proofErr w:type="spellEnd"/>
      <w:r w:rsidRPr="004C5B91">
        <w:rPr>
          <w:lang w:val="en-US"/>
        </w:rPr>
        <w:t xml:space="preserve"> do </w:t>
      </w:r>
      <w:proofErr w:type="spellStart"/>
      <w:r w:rsidRPr="004C5B91">
        <w:rPr>
          <w:lang w:val="en-US"/>
        </w:rPr>
        <w:t>Mistrzostw</w:t>
      </w:r>
      <w:proofErr w:type="spellEnd"/>
      <w:r w:rsidRPr="004C5B91">
        <w:rPr>
          <w:lang w:val="en-US"/>
        </w:rPr>
        <w:t xml:space="preserve"> </w:t>
      </w:r>
      <w:proofErr w:type="spellStart"/>
      <w:r w:rsidRPr="004C5B91">
        <w:rPr>
          <w:lang w:val="en-US"/>
        </w:rPr>
        <w:t>Okręgu</w:t>
      </w:r>
      <w:proofErr w:type="spellEnd"/>
      <w:r w:rsidRPr="004C5B91">
        <w:rPr>
          <w:lang w:val="en-US"/>
        </w:rPr>
        <w:t xml:space="preserve"> </w:t>
      </w:r>
      <w:proofErr w:type="spellStart"/>
      <w:r w:rsidRPr="004C5B91">
        <w:rPr>
          <w:lang w:val="en-US"/>
        </w:rPr>
        <w:t>i</w:t>
      </w:r>
      <w:proofErr w:type="spellEnd"/>
      <w:r w:rsidRPr="004C5B91">
        <w:rPr>
          <w:lang w:val="en-US"/>
        </w:rPr>
        <w:t xml:space="preserve"> </w:t>
      </w:r>
      <w:proofErr w:type="spellStart"/>
      <w:r w:rsidRPr="004C5B91">
        <w:rPr>
          <w:lang w:val="en-US"/>
        </w:rPr>
        <w:t>Mistrzostw</w:t>
      </w:r>
      <w:proofErr w:type="spellEnd"/>
      <w:r w:rsidRPr="004C5B91">
        <w:rPr>
          <w:lang w:val="en-US"/>
        </w:rPr>
        <w:t xml:space="preserve"> Polski.</w:t>
      </w:r>
    </w:p>
    <w:p w14:paraId="2CF67973" w14:textId="639DF625" w:rsidR="004C5B91" w:rsidRPr="004C5B91" w:rsidRDefault="004C5B91" w:rsidP="00F51A37">
      <w:pPr>
        <w:rPr>
          <w:b/>
          <w:bCs/>
          <w:lang w:val="en-US"/>
        </w:rPr>
      </w:pPr>
      <w:r w:rsidRPr="004C5B91">
        <w:rPr>
          <w:b/>
          <w:bCs/>
          <w:lang w:val="pl"/>
        </w:rPr>
        <w:t>Również w tym przypadku na podstawie uzyskanych wynik</w:t>
      </w:r>
      <w:proofErr w:type="spellStart"/>
      <w:r w:rsidRPr="004C5B91">
        <w:rPr>
          <w:b/>
          <w:bCs/>
          <w:lang w:val="en-US"/>
        </w:rPr>
        <w:t>ów</w:t>
      </w:r>
      <w:proofErr w:type="spellEnd"/>
      <w:r w:rsidRPr="004C5B91">
        <w:rPr>
          <w:b/>
          <w:bCs/>
          <w:lang w:val="en-US"/>
        </w:rPr>
        <w:t xml:space="preserve"> </w:t>
      </w:r>
      <w:proofErr w:type="spellStart"/>
      <w:r w:rsidRPr="004C5B91">
        <w:rPr>
          <w:b/>
          <w:bCs/>
          <w:lang w:val="en-US"/>
        </w:rPr>
        <w:t>zostaną</w:t>
      </w:r>
      <w:proofErr w:type="spellEnd"/>
      <w:r w:rsidRPr="004C5B91">
        <w:rPr>
          <w:b/>
          <w:bCs/>
          <w:lang w:val="en-US"/>
        </w:rPr>
        <w:t xml:space="preserve"> </w:t>
      </w:r>
      <w:proofErr w:type="spellStart"/>
      <w:r w:rsidRPr="004C5B91">
        <w:rPr>
          <w:b/>
          <w:bCs/>
          <w:lang w:val="en-US"/>
        </w:rPr>
        <w:t>podane</w:t>
      </w:r>
      <w:proofErr w:type="spellEnd"/>
      <w:r w:rsidRPr="004C5B91">
        <w:rPr>
          <w:b/>
          <w:bCs/>
          <w:lang w:val="en-US"/>
        </w:rPr>
        <w:t xml:space="preserve"> </w:t>
      </w:r>
      <w:proofErr w:type="spellStart"/>
      <w:r w:rsidRPr="004C5B91">
        <w:rPr>
          <w:b/>
          <w:bCs/>
          <w:lang w:val="en-US"/>
        </w:rPr>
        <w:t>progi</w:t>
      </w:r>
      <w:proofErr w:type="spellEnd"/>
      <w:r w:rsidRPr="004C5B91">
        <w:rPr>
          <w:b/>
          <w:bCs/>
          <w:lang w:val="en-US"/>
        </w:rPr>
        <w:t xml:space="preserve"> </w:t>
      </w:r>
      <w:proofErr w:type="spellStart"/>
      <w:r w:rsidRPr="004C5B91">
        <w:rPr>
          <w:b/>
          <w:bCs/>
          <w:lang w:val="en-US"/>
        </w:rPr>
        <w:t>punktowe</w:t>
      </w:r>
      <w:proofErr w:type="spellEnd"/>
      <w:r w:rsidRPr="004C5B91">
        <w:rPr>
          <w:b/>
          <w:bCs/>
          <w:lang w:val="en-US"/>
        </w:rPr>
        <w:t xml:space="preserve"> do </w:t>
      </w:r>
      <w:proofErr w:type="spellStart"/>
      <w:r w:rsidRPr="004C5B91">
        <w:rPr>
          <w:b/>
          <w:bCs/>
          <w:lang w:val="en-US"/>
        </w:rPr>
        <w:t>których</w:t>
      </w:r>
      <w:proofErr w:type="spellEnd"/>
      <w:r w:rsidRPr="004C5B91">
        <w:rPr>
          <w:b/>
          <w:bCs/>
          <w:lang w:val="en-US"/>
        </w:rPr>
        <w:t xml:space="preserve"> </w:t>
      </w:r>
      <w:proofErr w:type="spellStart"/>
      <w:r w:rsidRPr="004C5B91">
        <w:rPr>
          <w:b/>
          <w:bCs/>
          <w:lang w:val="en-US"/>
        </w:rPr>
        <w:t>należy</w:t>
      </w:r>
      <w:proofErr w:type="spellEnd"/>
      <w:r w:rsidRPr="004C5B91">
        <w:rPr>
          <w:b/>
          <w:bCs/>
          <w:lang w:val="en-US"/>
        </w:rPr>
        <w:t xml:space="preserve"> </w:t>
      </w:r>
      <w:proofErr w:type="spellStart"/>
      <w:r w:rsidRPr="004C5B91">
        <w:rPr>
          <w:b/>
          <w:bCs/>
          <w:lang w:val="en-US"/>
        </w:rPr>
        <w:t>złożyć</w:t>
      </w:r>
      <w:proofErr w:type="spellEnd"/>
      <w:r w:rsidRPr="004C5B91">
        <w:rPr>
          <w:b/>
          <w:bCs/>
          <w:lang w:val="en-US"/>
        </w:rPr>
        <w:t xml:space="preserve"> </w:t>
      </w:r>
      <w:proofErr w:type="spellStart"/>
      <w:r w:rsidRPr="004C5B91">
        <w:rPr>
          <w:b/>
          <w:bCs/>
          <w:lang w:val="en-US"/>
        </w:rPr>
        <w:t>pełną</w:t>
      </w:r>
      <w:proofErr w:type="spellEnd"/>
      <w:r w:rsidRPr="004C5B91">
        <w:rPr>
          <w:b/>
          <w:bCs/>
          <w:lang w:val="en-US"/>
        </w:rPr>
        <w:t xml:space="preserve"> </w:t>
      </w:r>
      <w:proofErr w:type="spellStart"/>
      <w:r w:rsidRPr="004C5B91">
        <w:rPr>
          <w:b/>
          <w:bCs/>
          <w:lang w:val="en-US"/>
        </w:rPr>
        <w:t>dokumentację</w:t>
      </w:r>
      <w:proofErr w:type="spellEnd"/>
      <w:r w:rsidRPr="004C5B91">
        <w:rPr>
          <w:b/>
          <w:bCs/>
          <w:lang w:val="en-US"/>
        </w:rPr>
        <w:t xml:space="preserve"> a do </w:t>
      </w:r>
      <w:proofErr w:type="spellStart"/>
      <w:r w:rsidRPr="004C5B91">
        <w:rPr>
          <w:b/>
          <w:bCs/>
          <w:lang w:val="en-US"/>
        </w:rPr>
        <w:t>których</w:t>
      </w:r>
      <w:proofErr w:type="spellEnd"/>
      <w:r w:rsidRPr="004C5B91">
        <w:rPr>
          <w:b/>
          <w:bCs/>
          <w:lang w:val="en-US"/>
        </w:rPr>
        <w:t xml:space="preserve"> </w:t>
      </w:r>
      <w:proofErr w:type="spellStart"/>
      <w:r w:rsidRPr="004C5B91">
        <w:rPr>
          <w:b/>
          <w:bCs/>
          <w:lang w:val="en-US"/>
        </w:rPr>
        <w:t>tylko</w:t>
      </w:r>
      <w:proofErr w:type="spellEnd"/>
      <w:r w:rsidRPr="004C5B91">
        <w:rPr>
          <w:b/>
          <w:bCs/>
          <w:lang w:val="en-US"/>
        </w:rPr>
        <w:t xml:space="preserve"> </w:t>
      </w:r>
      <w:proofErr w:type="spellStart"/>
      <w:r w:rsidRPr="004C5B91">
        <w:rPr>
          <w:b/>
          <w:bCs/>
          <w:lang w:val="en-US"/>
        </w:rPr>
        <w:t>karty</w:t>
      </w:r>
      <w:proofErr w:type="spellEnd"/>
      <w:r w:rsidRPr="004C5B91">
        <w:rPr>
          <w:b/>
          <w:bCs/>
          <w:lang w:val="en-US"/>
        </w:rPr>
        <w:t xml:space="preserve"> </w:t>
      </w:r>
      <w:proofErr w:type="spellStart"/>
      <w:r w:rsidRPr="004C5B91">
        <w:rPr>
          <w:b/>
          <w:bCs/>
          <w:lang w:val="en-US"/>
        </w:rPr>
        <w:t>wyników</w:t>
      </w:r>
      <w:proofErr w:type="spellEnd"/>
      <w:r w:rsidRPr="004C5B91">
        <w:rPr>
          <w:b/>
          <w:bCs/>
          <w:lang w:val="en-US"/>
        </w:rPr>
        <w:t>.</w:t>
      </w:r>
    </w:p>
    <w:p w14:paraId="069DF6C4" w14:textId="77777777" w:rsidR="004C5B91" w:rsidRPr="004C5B91" w:rsidRDefault="004C5B91" w:rsidP="00F51A37">
      <w:pPr>
        <w:rPr>
          <w:lang w:val="pl"/>
        </w:rPr>
      </w:pPr>
    </w:p>
    <w:p w14:paraId="75106357" w14:textId="3DF8DAF5" w:rsidR="004C5B91" w:rsidRPr="004C5B91" w:rsidRDefault="004C5B91" w:rsidP="00F51A37">
      <w:pPr>
        <w:rPr>
          <w:lang w:val="en-US"/>
        </w:rPr>
      </w:pPr>
      <w:proofErr w:type="spellStart"/>
      <w:r w:rsidRPr="004C5B91">
        <w:rPr>
          <w:lang w:val="pl"/>
        </w:rPr>
        <w:t>Weryfickacja</w:t>
      </w:r>
      <w:proofErr w:type="spellEnd"/>
      <w:r w:rsidRPr="004C5B91">
        <w:rPr>
          <w:lang w:val="pl"/>
        </w:rPr>
        <w:t xml:space="preserve"> wyników ma odbywać się na podstawie specjalnych wytycznych sporządzonych na podstawie Regulamin</w:t>
      </w:r>
      <w:proofErr w:type="spellStart"/>
      <w:r w:rsidRPr="004C5B91">
        <w:rPr>
          <w:lang w:val="en-US"/>
        </w:rPr>
        <w:t>ów</w:t>
      </w:r>
      <w:proofErr w:type="spellEnd"/>
      <w:r w:rsidRPr="004C5B91">
        <w:rPr>
          <w:lang w:val="en-US"/>
        </w:rPr>
        <w:t xml:space="preserve"> PZHGP.</w:t>
      </w:r>
    </w:p>
    <w:p w14:paraId="10BFEBE8" w14:textId="0EF4C9F7" w:rsidR="004C5B91" w:rsidRPr="004C5B91" w:rsidRDefault="004C5B91" w:rsidP="00F51A37">
      <w:pPr>
        <w:rPr>
          <w:lang w:val="pl"/>
        </w:rPr>
      </w:pPr>
    </w:p>
    <w:p w14:paraId="2DC9DAF4" w14:textId="77777777" w:rsidR="004C5B91" w:rsidRPr="004C5B91" w:rsidRDefault="004C5B91" w:rsidP="007445E7">
      <w:pPr>
        <w:jc w:val="center"/>
        <w:rPr>
          <w:lang w:val="pl"/>
        </w:rPr>
      </w:pPr>
      <w:r w:rsidRPr="004C5B91">
        <w:rPr>
          <w:b/>
          <w:bCs/>
          <w:lang w:val="pl"/>
        </w:rPr>
        <w:lastRenderedPageBreak/>
        <w:t>§18</w:t>
      </w:r>
    </w:p>
    <w:p w14:paraId="33E19AE8" w14:textId="77777777" w:rsidR="004C5B91" w:rsidRPr="004C5B91" w:rsidRDefault="004C5B91" w:rsidP="007445E7">
      <w:pPr>
        <w:jc w:val="center"/>
        <w:rPr>
          <w:lang w:val="pl"/>
        </w:rPr>
      </w:pPr>
      <w:r w:rsidRPr="004C5B91">
        <w:rPr>
          <w:b/>
          <w:bCs/>
          <w:lang w:val="pl"/>
        </w:rPr>
        <w:t>Opłaty</w:t>
      </w:r>
    </w:p>
    <w:p w14:paraId="71008F12" w14:textId="5E7B4F51" w:rsidR="004C5B91" w:rsidRPr="004C5B91" w:rsidRDefault="004C5B91" w:rsidP="00F51A37">
      <w:pPr>
        <w:rPr>
          <w:lang w:val="en-US"/>
        </w:rPr>
      </w:pPr>
      <w:r w:rsidRPr="004C5B91">
        <w:rPr>
          <w:lang w:val="pl"/>
        </w:rPr>
        <w:t xml:space="preserve">Fundusz nagród stanowi kwota 30 PLN od każdego hodowcy </w:t>
      </w:r>
      <w:proofErr w:type="spellStart"/>
      <w:r w:rsidRPr="004C5B91">
        <w:rPr>
          <w:lang w:val="pl"/>
        </w:rPr>
        <w:t>kt</w:t>
      </w:r>
      <w:r w:rsidRPr="004C5B91">
        <w:rPr>
          <w:lang w:val="en-US"/>
        </w:rPr>
        <w:t>óry</w:t>
      </w:r>
      <w:proofErr w:type="spellEnd"/>
      <w:r w:rsidRPr="004C5B91">
        <w:rPr>
          <w:lang w:val="en-US"/>
        </w:rPr>
        <w:t xml:space="preserve"> </w:t>
      </w:r>
      <w:proofErr w:type="spellStart"/>
      <w:r w:rsidRPr="004C5B91">
        <w:rPr>
          <w:lang w:val="en-US"/>
        </w:rPr>
        <w:t>złoży</w:t>
      </w:r>
      <w:proofErr w:type="spellEnd"/>
      <w:r w:rsidRPr="004C5B91">
        <w:rPr>
          <w:lang w:val="en-US"/>
        </w:rPr>
        <w:t xml:space="preserve"> </w:t>
      </w:r>
      <w:proofErr w:type="spellStart"/>
      <w:r w:rsidRPr="004C5B91">
        <w:rPr>
          <w:lang w:val="en-US"/>
        </w:rPr>
        <w:t>spis</w:t>
      </w:r>
      <w:proofErr w:type="spellEnd"/>
      <w:r w:rsidRPr="004C5B91">
        <w:rPr>
          <w:lang w:val="en-US"/>
        </w:rPr>
        <w:t xml:space="preserve">. </w:t>
      </w:r>
      <w:proofErr w:type="spellStart"/>
      <w:r w:rsidRPr="004C5B91">
        <w:rPr>
          <w:lang w:val="en-US"/>
        </w:rPr>
        <w:t>Zarządy</w:t>
      </w:r>
      <w:proofErr w:type="spellEnd"/>
      <w:r w:rsidRPr="004C5B91">
        <w:rPr>
          <w:lang w:val="en-US"/>
        </w:rPr>
        <w:t xml:space="preserve"> </w:t>
      </w:r>
      <w:proofErr w:type="spellStart"/>
      <w:r w:rsidRPr="004C5B91">
        <w:rPr>
          <w:lang w:val="en-US"/>
        </w:rPr>
        <w:t>Oddziałów</w:t>
      </w:r>
      <w:proofErr w:type="spellEnd"/>
      <w:r w:rsidRPr="004C5B91">
        <w:rPr>
          <w:lang w:val="en-US"/>
        </w:rPr>
        <w:t xml:space="preserve"> </w:t>
      </w:r>
      <w:proofErr w:type="spellStart"/>
      <w:r w:rsidRPr="004C5B91">
        <w:rPr>
          <w:lang w:val="en-US"/>
        </w:rPr>
        <w:t>winny</w:t>
      </w:r>
      <w:proofErr w:type="spellEnd"/>
      <w:r w:rsidRPr="004C5B91">
        <w:rPr>
          <w:lang w:val="en-US"/>
        </w:rPr>
        <w:t xml:space="preserve"> </w:t>
      </w:r>
      <w:proofErr w:type="spellStart"/>
      <w:r w:rsidRPr="004C5B91">
        <w:rPr>
          <w:lang w:val="en-US"/>
        </w:rPr>
        <w:t>wpłacić</w:t>
      </w:r>
      <w:proofErr w:type="spellEnd"/>
      <w:r w:rsidRPr="004C5B91">
        <w:rPr>
          <w:lang w:val="en-US"/>
        </w:rPr>
        <w:t xml:space="preserve"> </w:t>
      </w:r>
      <w:proofErr w:type="spellStart"/>
      <w:r w:rsidRPr="004C5B91">
        <w:rPr>
          <w:lang w:val="en-US"/>
        </w:rPr>
        <w:t>środki</w:t>
      </w:r>
      <w:proofErr w:type="spellEnd"/>
      <w:r w:rsidRPr="004C5B91">
        <w:rPr>
          <w:lang w:val="en-US"/>
        </w:rPr>
        <w:t xml:space="preserve"> </w:t>
      </w:r>
      <w:proofErr w:type="spellStart"/>
      <w:r w:rsidRPr="004C5B91">
        <w:rPr>
          <w:lang w:val="en-US"/>
        </w:rPr>
        <w:t>na</w:t>
      </w:r>
      <w:proofErr w:type="spellEnd"/>
      <w:r w:rsidRPr="004C5B91">
        <w:rPr>
          <w:lang w:val="en-US"/>
        </w:rPr>
        <w:t xml:space="preserve"> </w:t>
      </w:r>
      <w:proofErr w:type="spellStart"/>
      <w:r w:rsidRPr="004C5B91">
        <w:rPr>
          <w:lang w:val="en-US"/>
        </w:rPr>
        <w:t>konto</w:t>
      </w:r>
      <w:proofErr w:type="spellEnd"/>
      <w:r w:rsidRPr="004C5B91">
        <w:rPr>
          <w:lang w:val="en-US"/>
        </w:rPr>
        <w:t xml:space="preserve"> </w:t>
      </w:r>
      <w:proofErr w:type="spellStart"/>
      <w:r w:rsidRPr="004C5B91">
        <w:rPr>
          <w:lang w:val="en-US"/>
        </w:rPr>
        <w:t>Okręgu</w:t>
      </w:r>
      <w:proofErr w:type="spellEnd"/>
      <w:r w:rsidRPr="004C5B91">
        <w:rPr>
          <w:lang w:val="en-US"/>
        </w:rPr>
        <w:t xml:space="preserve"> </w:t>
      </w:r>
      <w:r w:rsidRPr="004C5B91">
        <w:rPr>
          <w:b/>
          <w:bCs/>
          <w:lang w:val="en-US"/>
        </w:rPr>
        <w:t>do 31.05.202</w:t>
      </w:r>
      <w:r w:rsidR="00D91ED5">
        <w:rPr>
          <w:b/>
          <w:bCs/>
          <w:lang w:val="en-US"/>
        </w:rPr>
        <w:t>6</w:t>
      </w:r>
      <w:r w:rsidRPr="004C5B91">
        <w:rPr>
          <w:lang w:val="en-US"/>
        </w:rPr>
        <w:t>roku</w:t>
      </w:r>
    </w:p>
    <w:p w14:paraId="3D7D88BF" w14:textId="77777777" w:rsidR="004C5B91" w:rsidRDefault="004C5B91" w:rsidP="00F51A37">
      <w:pPr>
        <w:rPr>
          <w:lang w:val="pl"/>
        </w:rPr>
      </w:pPr>
    </w:p>
    <w:p w14:paraId="48384DE4" w14:textId="77777777" w:rsidR="007445E7" w:rsidRPr="004C5B91" w:rsidRDefault="007445E7" w:rsidP="00F51A37">
      <w:pPr>
        <w:rPr>
          <w:lang w:val="pl"/>
        </w:rPr>
      </w:pPr>
    </w:p>
    <w:p w14:paraId="13F3CDBF" w14:textId="5FF4BDDA" w:rsidR="004C5B91" w:rsidRPr="004C5B91" w:rsidRDefault="004C5B91" w:rsidP="007445E7">
      <w:pPr>
        <w:jc w:val="center"/>
        <w:rPr>
          <w:lang w:val="pl"/>
        </w:rPr>
      </w:pPr>
      <w:r w:rsidRPr="004C5B91">
        <w:rPr>
          <w:b/>
          <w:bCs/>
          <w:lang w:val="pl"/>
        </w:rPr>
        <w:t>§19</w:t>
      </w:r>
    </w:p>
    <w:p w14:paraId="0B28E15F" w14:textId="77777777" w:rsidR="004C5B91" w:rsidRPr="004C5B91" w:rsidRDefault="004C5B91" w:rsidP="007445E7">
      <w:pPr>
        <w:jc w:val="center"/>
        <w:rPr>
          <w:lang w:val="pl"/>
        </w:rPr>
      </w:pPr>
      <w:r w:rsidRPr="004C5B91">
        <w:rPr>
          <w:b/>
          <w:bCs/>
          <w:lang w:val="pl"/>
        </w:rPr>
        <w:t>Nagrody przyznawane w okręgu:</w:t>
      </w:r>
    </w:p>
    <w:p w14:paraId="3A5AA9D7" w14:textId="4B244C15" w:rsidR="004C5B91" w:rsidRPr="004C5B91" w:rsidRDefault="004C5B91" w:rsidP="00F51A37">
      <w:pPr>
        <w:rPr>
          <w:lang w:val="pl"/>
        </w:rPr>
      </w:pPr>
    </w:p>
    <w:p w14:paraId="43327D04" w14:textId="0C8B0DC8" w:rsidR="004C5B91" w:rsidRPr="004C5B91" w:rsidRDefault="004C5B91" w:rsidP="00F51A37">
      <w:pPr>
        <w:rPr>
          <w:lang w:val="pl"/>
        </w:rPr>
      </w:pPr>
      <w:r w:rsidRPr="004C5B91">
        <w:rPr>
          <w:lang w:val="pl"/>
        </w:rPr>
        <w:t xml:space="preserve">a) </w:t>
      </w:r>
      <w:r w:rsidR="007445E7">
        <w:rPr>
          <w:b/>
          <w:bCs/>
          <w:lang w:val="pl"/>
        </w:rPr>
        <w:t xml:space="preserve">Mistrzostwo </w:t>
      </w:r>
      <w:r w:rsidR="00BF49D2">
        <w:rPr>
          <w:b/>
          <w:bCs/>
          <w:lang w:val="pl"/>
        </w:rPr>
        <w:t>Tradycyjne</w:t>
      </w:r>
      <w:r w:rsidRPr="004C5B91">
        <w:rPr>
          <w:lang w:val="pl"/>
        </w:rPr>
        <w:t xml:space="preserve"> - 3 puchary , 33 dyplomy</w:t>
      </w:r>
    </w:p>
    <w:p w14:paraId="02F2C91D" w14:textId="0D8CBA93" w:rsidR="004C5B91" w:rsidRPr="004C5B91" w:rsidRDefault="004C5B91" w:rsidP="00F51A37">
      <w:pPr>
        <w:rPr>
          <w:lang w:val="pl"/>
        </w:rPr>
      </w:pPr>
      <w:r w:rsidRPr="004C5B91">
        <w:rPr>
          <w:lang w:val="pl"/>
        </w:rPr>
        <w:t xml:space="preserve">b) </w:t>
      </w:r>
      <w:r w:rsidR="00BF49D2">
        <w:rPr>
          <w:b/>
          <w:bCs/>
          <w:lang w:val="pl"/>
        </w:rPr>
        <w:t>Mistrzostwo</w:t>
      </w:r>
      <w:r w:rsidR="00BF49D2" w:rsidRPr="004C5B91">
        <w:rPr>
          <w:b/>
          <w:bCs/>
          <w:lang w:val="pl"/>
        </w:rPr>
        <w:t xml:space="preserve"> </w:t>
      </w:r>
      <w:r w:rsidRPr="004C5B91">
        <w:rPr>
          <w:b/>
          <w:bCs/>
          <w:lang w:val="pl"/>
        </w:rPr>
        <w:t>Prestiżowe</w:t>
      </w:r>
      <w:r w:rsidRPr="004C5B91">
        <w:rPr>
          <w:lang w:val="pl"/>
        </w:rPr>
        <w:t xml:space="preserve"> - 3 puchary , 33 dyplomy</w:t>
      </w:r>
    </w:p>
    <w:p w14:paraId="371A1C07" w14:textId="0D51527E" w:rsidR="004C5B91" w:rsidRPr="004C5B91" w:rsidRDefault="004C5B91" w:rsidP="00F51A37">
      <w:pPr>
        <w:rPr>
          <w:lang w:val="pl"/>
        </w:rPr>
      </w:pPr>
      <w:r w:rsidRPr="004C5B91">
        <w:rPr>
          <w:lang w:val="pl"/>
        </w:rPr>
        <w:t xml:space="preserve">c) </w:t>
      </w:r>
      <w:r w:rsidRPr="004C5B91">
        <w:rPr>
          <w:b/>
          <w:bCs/>
          <w:lang w:val="pl"/>
        </w:rPr>
        <w:t>GMP</w:t>
      </w:r>
      <w:r w:rsidRPr="004C5B91">
        <w:rPr>
          <w:lang w:val="pl"/>
        </w:rPr>
        <w:t xml:space="preserve"> </w:t>
      </w:r>
      <w:r w:rsidR="00BF49D2" w:rsidRPr="00BF49D2">
        <w:rPr>
          <w:b/>
          <w:bCs/>
          <w:lang w:val="pl"/>
        </w:rPr>
        <w:t xml:space="preserve">dorosłe </w:t>
      </w:r>
      <w:r w:rsidRPr="004C5B91">
        <w:rPr>
          <w:lang w:val="pl"/>
        </w:rPr>
        <w:t>- 3 puchary, 18 dyplomów</w:t>
      </w:r>
    </w:p>
    <w:p w14:paraId="7FB1FEC0" w14:textId="77777777" w:rsidR="004C5B91" w:rsidRPr="004C5B91" w:rsidRDefault="004C5B91" w:rsidP="00F51A37">
      <w:pPr>
        <w:rPr>
          <w:lang w:val="pl"/>
        </w:rPr>
      </w:pPr>
      <w:r w:rsidRPr="004C5B91">
        <w:rPr>
          <w:lang w:val="pl"/>
        </w:rPr>
        <w:t xml:space="preserve">d) </w:t>
      </w:r>
      <w:r w:rsidRPr="004C5B91">
        <w:rPr>
          <w:b/>
          <w:bCs/>
          <w:lang w:val="pl"/>
        </w:rPr>
        <w:t>Super Mistrzostwo za 5 lat</w:t>
      </w:r>
      <w:r w:rsidRPr="004C5B91">
        <w:rPr>
          <w:lang w:val="pl"/>
        </w:rPr>
        <w:t xml:space="preserve"> - 3 puchary, dla wszystkich dyplomy</w:t>
      </w:r>
    </w:p>
    <w:p w14:paraId="6A870428" w14:textId="77777777" w:rsidR="004C5B91" w:rsidRPr="004C5B91" w:rsidRDefault="004C5B91" w:rsidP="00F51A37">
      <w:pPr>
        <w:rPr>
          <w:lang w:val="pl"/>
        </w:rPr>
      </w:pPr>
      <w:r w:rsidRPr="004C5B91">
        <w:rPr>
          <w:lang w:val="pl"/>
        </w:rPr>
        <w:t xml:space="preserve">e) </w:t>
      </w:r>
      <w:r w:rsidRPr="004C5B91">
        <w:rPr>
          <w:b/>
          <w:bCs/>
          <w:lang w:val="pl"/>
        </w:rPr>
        <w:t>W kategoriach A,B,C,M</w:t>
      </w:r>
      <w:r w:rsidRPr="004C5B91">
        <w:rPr>
          <w:lang w:val="pl"/>
        </w:rPr>
        <w:t xml:space="preserve"> - po 3 puchary i 18 dyplomów</w:t>
      </w:r>
    </w:p>
    <w:p w14:paraId="58B76ED6" w14:textId="77777777" w:rsidR="004C5B91" w:rsidRPr="004C5B91" w:rsidRDefault="004C5B91" w:rsidP="00F51A37">
      <w:pPr>
        <w:rPr>
          <w:lang w:val="pl"/>
        </w:rPr>
      </w:pPr>
      <w:r w:rsidRPr="004C5B91">
        <w:rPr>
          <w:lang w:val="pl"/>
        </w:rPr>
        <w:t xml:space="preserve">f) </w:t>
      </w:r>
      <w:r w:rsidRPr="004C5B91">
        <w:rPr>
          <w:b/>
          <w:bCs/>
          <w:lang w:val="pl"/>
        </w:rPr>
        <w:t xml:space="preserve">Najlepsze </w:t>
      </w:r>
      <w:proofErr w:type="spellStart"/>
      <w:r w:rsidRPr="004C5B91">
        <w:rPr>
          <w:b/>
          <w:bCs/>
          <w:lang w:val="pl"/>
        </w:rPr>
        <w:t>lotniki</w:t>
      </w:r>
      <w:proofErr w:type="spellEnd"/>
      <w:r w:rsidRPr="004C5B91">
        <w:rPr>
          <w:b/>
          <w:bCs/>
          <w:lang w:val="pl"/>
        </w:rPr>
        <w:t xml:space="preserve"> w kategoriach A,B,C,M</w:t>
      </w:r>
      <w:r w:rsidRPr="004C5B91">
        <w:rPr>
          <w:lang w:val="pl"/>
        </w:rPr>
        <w:t xml:space="preserve"> - po 3 puchary i 10 dyplomów</w:t>
      </w:r>
    </w:p>
    <w:p w14:paraId="1023EEB2" w14:textId="395C533B" w:rsidR="004C5B91" w:rsidRPr="004C5B91" w:rsidRDefault="004C5B91" w:rsidP="00F51A37">
      <w:pPr>
        <w:rPr>
          <w:lang w:val="pl"/>
        </w:rPr>
      </w:pPr>
      <w:r w:rsidRPr="004C5B91">
        <w:rPr>
          <w:lang w:val="pl"/>
        </w:rPr>
        <w:t xml:space="preserve">g) </w:t>
      </w:r>
      <w:r w:rsidRPr="004C5B91">
        <w:rPr>
          <w:b/>
          <w:bCs/>
          <w:lang w:val="pl"/>
        </w:rPr>
        <w:t>Najlepszy Lotnik z 1</w:t>
      </w:r>
      <w:r w:rsidR="00BF49D2">
        <w:rPr>
          <w:b/>
          <w:bCs/>
          <w:lang w:val="pl"/>
        </w:rPr>
        <w:t>0</w:t>
      </w:r>
      <w:r w:rsidRPr="004C5B91">
        <w:rPr>
          <w:b/>
          <w:bCs/>
          <w:lang w:val="pl"/>
        </w:rPr>
        <w:t xml:space="preserve"> lotów</w:t>
      </w:r>
      <w:r w:rsidRPr="004C5B91">
        <w:rPr>
          <w:lang w:val="pl"/>
        </w:rPr>
        <w:t xml:space="preserve"> -  3 puchary, 10 dyplomów</w:t>
      </w:r>
    </w:p>
    <w:p w14:paraId="4D88EC2B" w14:textId="77777777" w:rsidR="004C5B91" w:rsidRPr="004C5B91" w:rsidRDefault="004C5B91" w:rsidP="00F51A37">
      <w:pPr>
        <w:rPr>
          <w:lang w:val="pl"/>
        </w:rPr>
      </w:pPr>
      <w:r w:rsidRPr="004C5B91">
        <w:rPr>
          <w:lang w:val="pl"/>
        </w:rPr>
        <w:t xml:space="preserve">h) </w:t>
      </w:r>
      <w:r w:rsidRPr="004C5B91">
        <w:rPr>
          <w:b/>
          <w:bCs/>
          <w:lang w:val="pl"/>
        </w:rPr>
        <w:t>Nagrody z lotów Maraton</w:t>
      </w:r>
      <w:r w:rsidRPr="004C5B91">
        <w:rPr>
          <w:lang w:val="pl"/>
        </w:rPr>
        <w:t xml:space="preserve"> - 9 pucharów, 30 dyplomów</w:t>
      </w:r>
    </w:p>
    <w:p w14:paraId="18D90EBB" w14:textId="20E99B02" w:rsidR="004C5B91" w:rsidRDefault="004C5B91" w:rsidP="00F51A37">
      <w:pPr>
        <w:rPr>
          <w:lang w:val="en-US"/>
        </w:rPr>
      </w:pPr>
      <w:r w:rsidRPr="004C5B91">
        <w:rPr>
          <w:lang w:val="pl"/>
        </w:rPr>
        <w:t xml:space="preserve">i) </w:t>
      </w:r>
      <w:r w:rsidR="00BF49D2" w:rsidRPr="00BF49D2">
        <w:rPr>
          <w:b/>
          <w:bCs/>
          <w:lang w:val="pl"/>
        </w:rPr>
        <w:t>GMP gołębie młode</w:t>
      </w:r>
      <w:r w:rsidR="00BF49D2">
        <w:rPr>
          <w:lang w:val="pl"/>
        </w:rPr>
        <w:t xml:space="preserve"> </w:t>
      </w:r>
      <w:r w:rsidRPr="004C5B91">
        <w:rPr>
          <w:lang w:val="pl"/>
        </w:rPr>
        <w:t>- 3 puchary, 18 dyplom</w:t>
      </w:r>
      <w:proofErr w:type="spellStart"/>
      <w:r w:rsidRPr="004C5B91">
        <w:rPr>
          <w:lang w:val="en-US"/>
        </w:rPr>
        <w:t>ów</w:t>
      </w:r>
      <w:proofErr w:type="spellEnd"/>
    </w:p>
    <w:p w14:paraId="0A81A917" w14:textId="7F2CA065" w:rsidR="00BF49D2" w:rsidRPr="004C5B91" w:rsidRDefault="00BF49D2" w:rsidP="00F51A37">
      <w:pPr>
        <w:rPr>
          <w:lang w:val="en-US"/>
        </w:rPr>
      </w:pPr>
      <w:r>
        <w:rPr>
          <w:lang w:val="en-US"/>
        </w:rPr>
        <w:t xml:space="preserve">j) </w:t>
      </w:r>
      <w:r w:rsidRPr="00BF49D2">
        <w:rPr>
          <w:b/>
          <w:bCs/>
          <w:lang w:val="pl"/>
        </w:rPr>
        <w:t>Mistrzostwo Gołębi Młodych kat-A</w:t>
      </w:r>
      <w:r>
        <w:rPr>
          <w:lang w:val="pl"/>
        </w:rPr>
        <w:t xml:space="preserve"> - </w:t>
      </w:r>
      <w:r w:rsidRPr="004C5B91">
        <w:rPr>
          <w:lang w:val="pl"/>
        </w:rPr>
        <w:t>- 3 puchary, 18 dyplom</w:t>
      </w:r>
      <w:proofErr w:type="spellStart"/>
      <w:r w:rsidRPr="004C5B91">
        <w:rPr>
          <w:lang w:val="en-US"/>
        </w:rPr>
        <w:t>ów</w:t>
      </w:r>
      <w:proofErr w:type="spellEnd"/>
    </w:p>
    <w:p w14:paraId="5A16DEFE" w14:textId="77777777" w:rsidR="004C5B91" w:rsidRPr="004C5B91" w:rsidRDefault="004C5B91" w:rsidP="00F51A37">
      <w:pPr>
        <w:rPr>
          <w:lang w:val="pl"/>
        </w:rPr>
      </w:pPr>
      <w:r w:rsidRPr="004C5B91">
        <w:rPr>
          <w:lang w:val="pl"/>
        </w:rPr>
        <w:t xml:space="preserve">j) </w:t>
      </w:r>
      <w:r w:rsidRPr="004C5B91">
        <w:rPr>
          <w:b/>
          <w:bCs/>
          <w:lang w:val="pl"/>
        </w:rPr>
        <w:t>Bruksela</w:t>
      </w:r>
      <w:r w:rsidRPr="004C5B91">
        <w:rPr>
          <w:lang w:val="pl"/>
        </w:rPr>
        <w:t xml:space="preserve"> </w:t>
      </w:r>
      <w:r w:rsidRPr="004C5B91">
        <w:rPr>
          <w:lang w:val="pl"/>
        </w:rPr>
        <w:tab/>
      </w:r>
      <w:r w:rsidRPr="004C5B91">
        <w:rPr>
          <w:lang w:val="pl"/>
        </w:rPr>
        <w:tab/>
        <w:t>3 najlepsze serie        - 3 puchary  i dyplomy</w:t>
      </w:r>
    </w:p>
    <w:p w14:paraId="3A75A5EB" w14:textId="77777777" w:rsidR="004C5B91" w:rsidRPr="004C5B91" w:rsidRDefault="004C5B91" w:rsidP="007445E7">
      <w:pPr>
        <w:ind w:left="1416" w:firstLine="708"/>
        <w:rPr>
          <w:lang w:val="en-US"/>
        </w:rPr>
      </w:pPr>
      <w:r w:rsidRPr="004C5B91">
        <w:rPr>
          <w:lang w:val="pl"/>
        </w:rPr>
        <w:t>3 pierwsze gołębie    - 3 puchary  i  10 dyplom</w:t>
      </w:r>
      <w:proofErr w:type="spellStart"/>
      <w:r w:rsidRPr="004C5B91">
        <w:rPr>
          <w:lang w:val="en-US"/>
        </w:rPr>
        <w:t>ów</w:t>
      </w:r>
      <w:proofErr w:type="spellEnd"/>
    </w:p>
    <w:p w14:paraId="4E6AF493" w14:textId="4A878D15" w:rsidR="004C5B91" w:rsidRPr="004C5B91" w:rsidRDefault="004C5B91" w:rsidP="00F51A37">
      <w:pPr>
        <w:rPr>
          <w:lang w:val="en-US"/>
        </w:rPr>
      </w:pPr>
      <w:r w:rsidRPr="004C5B91">
        <w:rPr>
          <w:lang w:val="pl"/>
        </w:rPr>
        <w:t xml:space="preserve">k) </w:t>
      </w:r>
      <w:proofErr w:type="spellStart"/>
      <w:r w:rsidRPr="004C5B91">
        <w:rPr>
          <w:b/>
          <w:bCs/>
          <w:lang w:val="pl"/>
        </w:rPr>
        <w:t>Intermistrzostwo</w:t>
      </w:r>
      <w:proofErr w:type="spellEnd"/>
      <w:r w:rsidRPr="004C5B91">
        <w:rPr>
          <w:lang w:val="pl"/>
        </w:rPr>
        <w:t xml:space="preserve"> – 3 puchary i 10 dyplom</w:t>
      </w:r>
      <w:proofErr w:type="spellStart"/>
      <w:r w:rsidRPr="004C5B91">
        <w:rPr>
          <w:lang w:val="en-US"/>
        </w:rPr>
        <w:t>ów</w:t>
      </w:r>
      <w:proofErr w:type="spellEnd"/>
    </w:p>
    <w:p w14:paraId="78357AD3" w14:textId="4D3C3518" w:rsidR="004C5B91" w:rsidRDefault="004C5B91" w:rsidP="00F51A37">
      <w:pPr>
        <w:rPr>
          <w:lang w:val="en-US"/>
        </w:rPr>
      </w:pPr>
      <w:r w:rsidRPr="004C5B91">
        <w:rPr>
          <w:lang w:val="pl"/>
        </w:rPr>
        <w:t xml:space="preserve">l) </w:t>
      </w:r>
      <w:r w:rsidRPr="004C5B91">
        <w:rPr>
          <w:b/>
          <w:bCs/>
          <w:lang w:val="pl"/>
        </w:rPr>
        <w:t>Super maraton</w:t>
      </w:r>
      <w:r w:rsidRPr="004C5B91">
        <w:rPr>
          <w:lang w:val="pl"/>
        </w:rPr>
        <w:t xml:space="preserve"> – 3 puchary i 10 dyplom</w:t>
      </w:r>
      <w:proofErr w:type="spellStart"/>
      <w:r w:rsidRPr="004C5B91">
        <w:rPr>
          <w:lang w:val="en-US"/>
        </w:rPr>
        <w:t>ów</w:t>
      </w:r>
      <w:proofErr w:type="spellEnd"/>
    </w:p>
    <w:p w14:paraId="55FEC2C8" w14:textId="7E3A29A1" w:rsidR="00D91ED5" w:rsidRDefault="00D91ED5" w:rsidP="00F51A37">
      <w:pPr>
        <w:rPr>
          <w:lang w:val="en-US"/>
        </w:rPr>
      </w:pPr>
      <w:r>
        <w:rPr>
          <w:lang w:val="en-US"/>
        </w:rPr>
        <w:t xml:space="preserve">ł) </w:t>
      </w:r>
      <w:proofErr w:type="spellStart"/>
      <w:r w:rsidR="003D36C5" w:rsidRPr="00E76BC1">
        <w:rPr>
          <w:b/>
          <w:bCs/>
          <w:lang w:val="en-US"/>
        </w:rPr>
        <w:t>Najlepszy</w:t>
      </w:r>
      <w:proofErr w:type="spellEnd"/>
      <w:r w:rsidR="003D36C5" w:rsidRPr="00E76BC1">
        <w:rPr>
          <w:b/>
          <w:bCs/>
          <w:lang w:val="en-US"/>
        </w:rPr>
        <w:t xml:space="preserve"> </w:t>
      </w:r>
      <w:proofErr w:type="spellStart"/>
      <w:r w:rsidR="003D36C5" w:rsidRPr="00E76BC1">
        <w:rPr>
          <w:b/>
          <w:bCs/>
          <w:lang w:val="en-US"/>
        </w:rPr>
        <w:t>roczniak</w:t>
      </w:r>
      <w:proofErr w:type="spellEnd"/>
      <w:r w:rsidR="003D36C5">
        <w:rPr>
          <w:lang w:val="en-US"/>
        </w:rPr>
        <w:t xml:space="preserve"> – 3 </w:t>
      </w:r>
      <w:proofErr w:type="spellStart"/>
      <w:r w:rsidR="003D36C5">
        <w:rPr>
          <w:lang w:val="en-US"/>
        </w:rPr>
        <w:t>puchary</w:t>
      </w:r>
      <w:proofErr w:type="spellEnd"/>
      <w:r w:rsidR="003D36C5">
        <w:rPr>
          <w:lang w:val="en-US"/>
        </w:rPr>
        <w:t xml:space="preserve"> I 3 </w:t>
      </w:r>
      <w:proofErr w:type="spellStart"/>
      <w:r w:rsidR="003D36C5">
        <w:rPr>
          <w:lang w:val="en-US"/>
        </w:rPr>
        <w:t>dyplomy</w:t>
      </w:r>
      <w:proofErr w:type="spellEnd"/>
      <w:r w:rsidR="003D36C5">
        <w:rPr>
          <w:lang w:val="en-US"/>
        </w:rPr>
        <w:t xml:space="preserve"> </w:t>
      </w:r>
    </w:p>
    <w:p w14:paraId="1BFFF84F" w14:textId="6B260852" w:rsidR="003D36C5" w:rsidRDefault="003D36C5" w:rsidP="00F51A37">
      <w:pPr>
        <w:rPr>
          <w:lang w:val="en-US"/>
        </w:rPr>
      </w:pPr>
      <w:r>
        <w:rPr>
          <w:lang w:val="en-US"/>
        </w:rPr>
        <w:t xml:space="preserve">m) </w:t>
      </w:r>
      <w:r w:rsidRPr="00E76BC1">
        <w:rPr>
          <w:b/>
          <w:bCs/>
          <w:lang w:val="en-US"/>
        </w:rPr>
        <w:t xml:space="preserve">lot </w:t>
      </w:r>
      <w:proofErr w:type="spellStart"/>
      <w:r w:rsidRPr="00E76BC1">
        <w:rPr>
          <w:b/>
          <w:bCs/>
          <w:lang w:val="en-US"/>
        </w:rPr>
        <w:t>powyżej</w:t>
      </w:r>
      <w:proofErr w:type="spellEnd"/>
      <w:r w:rsidRPr="00E76BC1">
        <w:rPr>
          <w:b/>
          <w:bCs/>
          <w:lang w:val="en-US"/>
        </w:rPr>
        <w:t xml:space="preserve"> 855 km</w:t>
      </w:r>
      <w:r>
        <w:rPr>
          <w:lang w:val="en-US"/>
        </w:rPr>
        <w:t xml:space="preserve"> – 3 </w:t>
      </w:r>
      <w:proofErr w:type="spellStart"/>
      <w:r>
        <w:rPr>
          <w:lang w:val="en-US"/>
        </w:rPr>
        <w:t>najlepsze</w:t>
      </w:r>
      <w:proofErr w:type="spellEnd"/>
      <w:r>
        <w:rPr>
          <w:lang w:val="en-US"/>
        </w:rPr>
        <w:t xml:space="preserve"> </w:t>
      </w:r>
      <w:proofErr w:type="spellStart"/>
      <w:r>
        <w:rPr>
          <w:lang w:val="en-US"/>
        </w:rPr>
        <w:t>serie</w:t>
      </w:r>
      <w:proofErr w:type="spellEnd"/>
      <w:r>
        <w:rPr>
          <w:lang w:val="en-US"/>
        </w:rPr>
        <w:t xml:space="preserve"> z </w:t>
      </w:r>
      <w:proofErr w:type="spellStart"/>
      <w:r>
        <w:rPr>
          <w:lang w:val="en-US"/>
        </w:rPr>
        <w:t>lotu</w:t>
      </w:r>
      <w:proofErr w:type="spellEnd"/>
      <w:r>
        <w:rPr>
          <w:lang w:val="en-US"/>
        </w:rPr>
        <w:t xml:space="preserve"> – 3 </w:t>
      </w:r>
      <w:proofErr w:type="spellStart"/>
      <w:r>
        <w:rPr>
          <w:lang w:val="en-US"/>
        </w:rPr>
        <w:t>puchary</w:t>
      </w:r>
      <w:proofErr w:type="spellEnd"/>
      <w:r>
        <w:rPr>
          <w:lang w:val="en-US"/>
        </w:rPr>
        <w:t xml:space="preserve"> I 3 </w:t>
      </w:r>
      <w:proofErr w:type="spellStart"/>
      <w:r>
        <w:rPr>
          <w:lang w:val="en-US"/>
        </w:rPr>
        <w:t>dyplomy</w:t>
      </w:r>
      <w:proofErr w:type="spellEnd"/>
      <w:r>
        <w:rPr>
          <w:lang w:val="en-US"/>
        </w:rPr>
        <w:t>,</w:t>
      </w:r>
    </w:p>
    <w:p w14:paraId="5E508DCC" w14:textId="77777777" w:rsidR="003D36C5" w:rsidRPr="004C5B91" w:rsidRDefault="003D36C5" w:rsidP="00F51A37">
      <w:pPr>
        <w:rPr>
          <w:lang w:val="en-US"/>
        </w:rPr>
      </w:pPr>
    </w:p>
    <w:p w14:paraId="7A3F71D3" w14:textId="06F4DE04" w:rsidR="004C5B91" w:rsidRDefault="004C5B91" w:rsidP="00F51A37">
      <w:pPr>
        <w:rPr>
          <w:lang w:val="pl"/>
        </w:rPr>
      </w:pPr>
    </w:p>
    <w:p w14:paraId="39825243" w14:textId="77777777" w:rsidR="00E76BC1" w:rsidRDefault="00E76BC1" w:rsidP="00F51A37">
      <w:pPr>
        <w:rPr>
          <w:lang w:val="pl"/>
        </w:rPr>
      </w:pPr>
    </w:p>
    <w:p w14:paraId="63DC9A90" w14:textId="77777777" w:rsidR="00E76BC1" w:rsidRPr="004C5B91" w:rsidRDefault="00E76BC1" w:rsidP="00F51A37">
      <w:pPr>
        <w:rPr>
          <w:lang w:val="pl"/>
        </w:rPr>
      </w:pPr>
    </w:p>
    <w:p w14:paraId="6EFE997F" w14:textId="77777777" w:rsidR="004C5B91" w:rsidRPr="004C5B91" w:rsidRDefault="004C5B91" w:rsidP="007445E7">
      <w:pPr>
        <w:jc w:val="center"/>
        <w:rPr>
          <w:lang w:val="pl"/>
        </w:rPr>
      </w:pPr>
      <w:r w:rsidRPr="004C5B91">
        <w:rPr>
          <w:b/>
          <w:bCs/>
          <w:lang w:val="pl"/>
        </w:rPr>
        <w:lastRenderedPageBreak/>
        <w:t>§20</w:t>
      </w:r>
    </w:p>
    <w:p w14:paraId="38538211" w14:textId="318BBEB4" w:rsidR="004C5B91" w:rsidRPr="004C5B91" w:rsidRDefault="004C5B91" w:rsidP="00F51A37">
      <w:pPr>
        <w:rPr>
          <w:lang w:val="en-US"/>
        </w:rPr>
      </w:pPr>
      <w:r w:rsidRPr="004C5B91">
        <w:rPr>
          <w:lang w:val="pl"/>
        </w:rPr>
        <w:t xml:space="preserve">Wszystkie niezbędne informacje dodatkowe komunikaty, rozporządzenia Zarząd Okręgu </w:t>
      </w:r>
      <w:proofErr w:type="spellStart"/>
      <w:r w:rsidRPr="004C5B91">
        <w:rPr>
          <w:lang w:val="pl"/>
        </w:rPr>
        <w:t>Tarn</w:t>
      </w:r>
      <w:r w:rsidRPr="004C5B91">
        <w:rPr>
          <w:lang w:val="en-US"/>
        </w:rPr>
        <w:t>ów</w:t>
      </w:r>
      <w:proofErr w:type="spellEnd"/>
      <w:r w:rsidRPr="004C5B91">
        <w:rPr>
          <w:lang w:val="en-US"/>
        </w:rPr>
        <w:t xml:space="preserve">  </w:t>
      </w:r>
      <w:proofErr w:type="spellStart"/>
      <w:r w:rsidRPr="004C5B91">
        <w:rPr>
          <w:lang w:val="en-US"/>
        </w:rPr>
        <w:t>zamieszczać</w:t>
      </w:r>
      <w:proofErr w:type="spellEnd"/>
      <w:r w:rsidRPr="004C5B91">
        <w:rPr>
          <w:lang w:val="en-US"/>
        </w:rPr>
        <w:t xml:space="preserve"> </w:t>
      </w:r>
      <w:proofErr w:type="spellStart"/>
      <w:r w:rsidRPr="004C5B91">
        <w:rPr>
          <w:lang w:val="en-US"/>
        </w:rPr>
        <w:t>będzie</w:t>
      </w:r>
      <w:proofErr w:type="spellEnd"/>
      <w:r w:rsidRPr="004C5B91">
        <w:rPr>
          <w:lang w:val="en-US"/>
        </w:rPr>
        <w:t xml:space="preserve"> </w:t>
      </w:r>
      <w:proofErr w:type="spellStart"/>
      <w:r w:rsidRPr="004C5B91">
        <w:rPr>
          <w:lang w:val="en-US"/>
        </w:rPr>
        <w:t>na</w:t>
      </w:r>
      <w:proofErr w:type="spellEnd"/>
      <w:r w:rsidRPr="004C5B91">
        <w:rPr>
          <w:lang w:val="en-US"/>
        </w:rPr>
        <w:t xml:space="preserve"> </w:t>
      </w:r>
      <w:proofErr w:type="spellStart"/>
      <w:r w:rsidRPr="004C5B91">
        <w:rPr>
          <w:lang w:val="en-US"/>
        </w:rPr>
        <w:t>stronie</w:t>
      </w:r>
      <w:proofErr w:type="spellEnd"/>
      <w:r w:rsidRPr="004C5B91">
        <w:rPr>
          <w:lang w:val="en-US"/>
        </w:rPr>
        <w:t xml:space="preserve"> </w:t>
      </w:r>
      <w:proofErr w:type="spellStart"/>
      <w:r w:rsidRPr="004C5B91">
        <w:rPr>
          <w:lang w:val="en-US"/>
        </w:rPr>
        <w:t>Okręgowej</w:t>
      </w:r>
      <w:proofErr w:type="spellEnd"/>
      <w:r w:rsidRPr="004C5B91">
        <w:rPr>
          <w:lang w:val="en-US"/>
        </w:rPr>
        <w:t>.</w:t>
      </w:r>
      <w:r w:rsidR="003D36C5">
        <w:rPr>
          <w:lang w:val="en-US"/>
        </w:rPr>
        <w:t xml:space="preserve"> W </w:t>
      </w:r>
      <w:proofErr w:type="spellStart"/>
      <w:r w:rsidR="003D36C5">
        <w:rPr>
          <w:lang w:val="en-US"/>
        </w:rPr>
        <w:t>kwestiach</w:t>
      </w:r>
      <w:proofErr w:type="spellEnd"/>
      <w:r w:rsidR="003D36C5">
        <w:rPr>
          <w:lang w:val="en-US"/>
        </w:rPr>
        <w:t xml:space="preserve"> </w:t>
      </w:r>
      <w:proofErr w:type="spellStart"/>
      <w:r w:rsidR="003D36C5">
        <w:rPr>
          <w:lang w:val="en-US"/>
        </w:rPr>
        <w:t>spornych</w:t>
      </w:r>
      <w:proofErr w:type="spellEnd"/>
      <w:r w:rsidR="003D36C5">
        <w:rPr>
          <w:lang w:val="en-US"/>
        </w:rPr>
        <w:t xml:space="preserve"> </w:t>
      </w:r>
      <w:proofErr w:type="spellStart"/>
      <w:r w:rsidR="003D36C5">
        <w:rPr>
          <w:lang w:val="en-US"/>
        </w:rPr>
        <w:t>ostateczny</w:t>
      </w:r>
      <w:proofErr w:type="spellEnd"/>
      <w:r w:rsidR="003D36C5">
        <w:rPr>
          <w:lang w:val="en-US"/>
        </w:rPr>
        <w:t xml:space="preserve"> </w:t>
      </w:r>
      <w:proofErr w:type="spellStart"/>
      <w:r w:rsidR="003D36C5">
        <w:rPr>
          <w:lang w:val="en-US"/>
        </w:rPr>
        <w:t>i</w:t>
      </w:r>
      <w:proofErr w:type="spellEnd"/>
      <w:r w:rsidR="003D36C5">
        <w:rPr>
          <w:lang w:val="en-US"/>
        </w:rPr>
        <w:t xml:space="preserve"> </w:t>
      </w:r>
      <w:proofErr w:type="spellStart"/>
      <w:r w:rsidR="003D36C5">
        <w:rPr>
          <w:lang w:val="en-US"/>
        </w:rPr>
        <w:t>decydujący</w:t>
      </w:r>
      <w:proofErr w:type="spellEnd"/>
      <w:r w:rsidR="003D36C5">
        <w:rPr>
          <w:lang w:val="en-US"/>
        </w:rPr>
        <w:t xml:space="preserve"> </w:t>
      </w:r>
      <w:proofErr w:type="spellStart"/>
      <w:r w:rsidR="003D36C5">
        <w:rPr>
          <w:lang w:val="en-US"/>
        </w:rPr>
        <w:t>głos</w:t>
      </w:r>
      <w:proofErr w:type="spellEnd"/>
      <w:r w:rsidR="003D36C5">
        <w:rPr>
          <w:lang w:val="en-US"/>
        </w:rPr>
        <w:t xml:space="preserve"> </w:t>
      </w:r>
      <w:proofErr w:type="spellStart"/>
      <w:r w:rsidR="00877F84">
        <w:rPr>
          <w:lang w:val="en-US"/>
        </w:rPr>
        <w:t>należy</w:t>
      </w:r>
      <w:proofErr w:type="spellEnd"/>
      <w:r w:rsidR="00877F84">
        <w:rPr>
          <w:lang w:val="en-US"/>
        </w:rPr>
        <w:t xml:space="preserve"> do </w:t>
      </w:r>
      <w:proofErr w:type="spellStart"/>
      <w:r w:rsidR="003D36C5">
        <w:rPr>
          <w:lang w:val="en-US"/>
        </w:rPr>
        <w:t>Zarząd</w:t>
      </w:r>
      <w:r w:rsidR="00877F84">
        <w:rPr>
          <w:lang w:val="en-US"/>
        </w:rPr>
        <w:t>u</w:t>
      </w:r>
      <w:proofErr w:type="spellEnd"/>
      <w:r w:rsidR="003D36C5">
        <w:rPr>
          <w:lang w:val="en-US"/>
        </w:rPr>
        <w:t xml:space="preserve"> </w:t>
      </w:r>
      <w:proofErr w:type="spellStart"/>
      <w:r w:rsidR="003D36C5">
        <w:rPr>
          <w:lang w:val="en-US"/>
        </w:rPr>
        <w:t>Okręgu</w:t>
      </w:r>
      <w:proofErr w:type="spellEnd"/>
      <w:r w:rsidR="003D36C5">
        <w:rPr>
          <w:lang w:val="en-US"/>
        </w:rPr>
        <w:t xml:space="preserve">! </w:t>
      </w:r>
    </w:p>
    <w:p w14:paraId="1571A0DB" w14:textId="49F0D510" w:rsidR="004C5B91" w:rsidRPr="004C5B91" w:rsidRDefault="004C5B91" w:rsidP="00F51A37">
      <w:pPr>
        <w:rPr>
          <w:lang w:val="pl"/>
        </w:rPr>
      </w:pPr>
    </w:p>
    <w:p w14:paraId="55E5995B" w14:textId="3310F7F9" w:rsidR="004C5B91" w:rsidRPr="004C5B91" w:rsidRDefault="004C5B91" w:rsidP="00F51A37">
      <w:pPr>
        <w:rPr>
          <w:lang w:val="en-US"/>
        </w:rPr>
      </w:pPr>
      <w:r w:rsidRPr="004C5B91">
        <w:rPr>
          <w:lang w:val="pl"/>
        </w:rPr>
        <w:t xml:space="preserve">Niniejszy regulamin współzawodnictwa </w:t>
      </w:r>
      <w:proofErr w:type="spellStart"/>
      <w:r w:rsidRPr="004C5B91">
        <w:rPr>
          <w:lang w:val="pl"/>
        </w:rPr>
        <w:t>lotowego</w:t>
      </w:r>
      <w:proofErr w:type="spellEnd"/>
      <w:r w:rsidRPr="004C5B91">
        <w:rPr>
          <w:lang w:val="pl"/>
        </w:rPr>
        <w:t xml:space="preserve"> Okręgu </w:t>
      </w:r>
      <w:proofErr w:type="spellStart"/>
      <w:r w:rsidRPr="004C5B91">
        <w:rPr>
          <w:lang w:val="pl"/>
        </w:rPr>
        <w:t>Tarn</w:t>
      </w:r>
      <w:r w:rsidRPr="004C5B91">
        <w:rPr>
          <w:lang w:val="en-US"/>
        </w:rPr>
        <w:t>ów</w:t>
      </w:r>
      <w:proofErr w:type="spellEnd"/>
      <w:r w:rsidRPr="004C5B91">
        <w:rPr>
          <w:lang w:val="en-US"/>
        </w:rPr>
        <w:t xml:space="preserve"> </w:t>
      </w:r>
      <w:proofErr w:type="spellStart"/>
      <w:r w:rsidRPr="004C5B91">
        <w:rPr>
          <w:lang w:val="en-US"/>
        </w:rPr>
        <w:t>wchodzi</w:t>
      </w:r>
      <w:proofErr w:type="spellEnd"/>
      <w:r w:rsidRPr="004C5B91">
        <w:rPr>
          <w:lang w:val="en-US"/>
        </w:rPr>
        <w:t xml:space="preserve"> w </w:t>
      </w:r>
      <w:proofErr w:type="spellStart"/>
      <w:r w:rsidRPr="004C5B91">
        <w:rPr>
          <w:lang w:val="en-US"/>
        </w:rPr>
        <w:t>życie</w:t>
      </w:r>
      <w:proofErr w:type="spellEnd"/>
      <w:r w:rsidRPr="004C5B91">
        <w:rPr>
          <w:lang w:val="en-US"/>
        </w:rPr>
        <w:t xml:space="preserve"> z </w:t>
      </w:r>
      <w:proofErr w:type="spellStart"/>
      <w:r w:rsidRPr="004C5B91">
        <w:rPr>
          <w:lang w:val="en-US"/>
        </w:rPr>
        <w:t>dniem</w:t>
      </w:r>
      <w:proofErr w:type="spellEnd"/>
      <w:r w:rsidRPr="004C5B91">
        <w:rPr>
          <w:lang w:val="en-US"/>
        </w:rPr>
        <w:t xml:space="preserve"> </w:t>
      </w:r>
      <w:proofErr w:type="spellStart"/>
      <w:r w:rsidRPr="004C5B91">
        <w:rPr>
          <w:lang w:val="en-US"/>
        </w:rPr>
        <w:t>uchwalenia</w:t>
      </w:r>
      <w:proofErr w:type="spellEnd"/>
      <w:r w:rsidRPr="004C5B91">
        <w:rPr>
          <w:lang w:val="en-US"/>
        </w:rPr>
        <w:t>.</w:t>
      </w:r>
      <w:r w:rsidRPr="004C5B91">
        <w:rPr>
          <w:lang w:val="en-US"/>
        </w:rPr>
        <w:br/>
        <w:t xml:space="preserve"> </w:t>
      </w:r>
    </w:p>
    <w:p w14:paraId="7B84C0D4" w14:textId="6536387A" w:rsidR="004C5B91" w:rsidRPr="004C5B91" w:rsidRDefault="004C5B91" w:rsidP="00F51A37">
      <w:pPr>
        <w:rPr>
          <w:b/>
          <w:bCs/>
          <w:lang w:val="pl"/>
        </w:rPr>
      </w:pPr>
      <w:r w:rsidRPr="004C5B91">
        <w:rPr>
          <w:b/>
          <w:bCs/>
          <w:lang w:val="pl"/>
        </w:rPr>
        <w:t xml:space="preserve">Tarnów </w:t>
      </w:r>
      <w:r w:rsidR="003D36C5">
        <w:rPr>
          <w:b/>
          <w:bCs/>
        </w:rPr>
        <w:t>listopad</w:t>
      </w:r>
      <w:r w:rsidRPr="004C5B91">
        <w:rPr>
          <w:b/>
          <w:bCs/>
        </w:rPr>
        <w:t xml:space="preserve"> </w:t>
      </w:r>
      <w:r w:rsidRPr="004C5B91">
        <w:rPr>
          <w:b/>
          <w:bCs/>
          <w:lang w:val="pl"/>
        </w:rPr>
        <w:t>202</w:t>
      </w:r>
      <w:r w:rsidR="003D36C5">
        <w:rPr>
          <w:b/>
          <w:bCs/>
        </w:rPr>
        <w:t>5</w:t>
      </w:r>
      <w:r w:rsidRPr="004C5B91">
        <w:rPr>
          <w:b/>
          <w:bCs/>
          <w:lang w:val="pl"/>
        </w:rPr>
        <w:t>.</w:t>
      </w:r>
    </w:p>
    <w:p w14:paraId="2EE67D6D" w14:textId="77777777" w:rsidR="004C5B91" w:rsidRPr="004C5B91" w:rsidRDefault="004C5B91" w:rsidP="007445E7">
      <w:pPr>
        <w:jc w:val="right"/>
        <w:rPr>
          <w:lang w:val="pl"/>
        </w:rPr>
      </w:pPr>
      <w:r w:rsidRPr="004C5B91">
        <w:rPr>
          <w:b/>
          <w:bCs/>
          <w:lang w:val="pl"/>
        </w:rPr>
        <w:t>Podpisali:</w:t>
      </w:r>
    </w:p>
    <w:p w14:paraId="5B66948A" w14:textId="77777777" w:rsidR="004C5B91" w:rsidRPr="004C5B91" w:rsidRDefault="004C5B91" w:rsidP="007445E7">
      <w:pPr>
        <w:jc w:val="right"/>
        <w:rPr>
          <w:lang w:val="pl"/>
        </w:rPr>
      </w:pPr>
      <w:r w:rsidRPr="004C5B91">
        <w:rPr>
          <w:b/>
          <w:bCs/>
          <w:lang w:val="pl"/>
        </w:rPr>
        <w:t>Za  Zarząd Okręgu:</w:t>
      </w:r>
    </w:p>
    <w:p w14:paraId="5D2F6A7F" w14:textId="388BC379" w:rsidR="004C5B91" w:rsidRPr="004C5B91" w:rsidRDefault="004C5B91" w:rsidP="007445E7">
      <w:pPr>
        <w:rPr>
          <w:lang w:val="pl"/>
        </w:rPr>
      </w:pPr>
    </w:p>
    <w:p w14:paraId="7F156B3E" w14:textId="692F6E88" w:rsidR="004C5B91" w:rsidRPr="004C5B91" w:rsidRDefault="004C5B91" w:rsidP="007445E7">
      <w:pPr>
        <w:jc w:val="right"/>
        <w:rPr>
          <w:lang w:val="pl"/>
        </w:rPr>
      </w:pPr>
      <w:r w:rsidRPr="004C5B91">
        <w:rPr>
          <w:b/>
          <w:bCs/>
          <w:lang w:val="pl"/>
        </w:rPr>
        <w:t xml:space="preserve">Prezes – </w:t>
      </w:r>
      <w:r w:rsidR="003D36C5">
        <w:rPr>
          <w:b/>
          <w:bCs/>
          <w:lang w:val="pl"/>
        </w:rPr>
        <w:t xml:space="preserve">Krzysztof Kozioł </w:t>
      </w:r>
      <w:r w:rsidRPr="004C5B91">
        <w:rPr>
          <w:b/>
          <w:bCs/>
          <w:lang w:val="pl"/>
        </w:rPr>
        <w:t xml:space="preserve">    ……………………………………..</w:t>
      </w:r>
    </w:p>
    <w:p w14:paraId="73672015" w14:textId="77777777" w:rsidR="006E1BB3" w:rsidRDefault="006E1BB3" w:rsidP="00F51A37"/>
    <w:sectPr w:rsidR="006E1BB3" w:rsidSect="004C5B91">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432FDA0"/>
    <w:lvl w:ilvl="0">
      <w:numFmt w:val="bullet"/>
      <w:lvlText w:val="*"/>
      <w:lvlJc w:val="left"/>
    </w:lvl>
  </w:abstractNum>
  <w:abstractNum w:abstractNumId="1" w15:restartNumberingAfterBreak="0">
    <w:nsid w:val="060A6BC7"/>
    <w:multiLevelType w:val="hybridMultilevel"/>
    <w:tmpl w:val="0BBC829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CC10764"/>
    <w:multiLevelType w:val="hybridMultilevel"/>
    <w:tmpl w:val="74787B48"/>
    <w:lvl w:ilvl="0" w:tplc="04150001">
      <w:start w:val="1"/>
      <w:numFmt w:val="bullet"/>
      <w:lvlText w:val=""/>
      <w:lvlJc w:val="left"/>
      <w:pPr>
        <w:ind w:left="720" w:hanging="360"/>
      </w:pPr>
      <w:rPr>
        <w:rFonts w:ascii="Symbol" w:hAnsi="Symbol" w:hint="default"/>
      </w:rPr>
    </w:lvl>
    <w:lvl w:ilvl="1" w:tplc="179E81C2">
      <w:numFmt w:val="bullet"/>
      <w:lvlText w:val="-"/>
      <w:lvlJc w:val="left"/>
      <w:pPr>
        <w:ind w:left="1440" w:hanging="36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CF4F09"/>
    <w:multiLevelType w:val="hybridMultilevel"/>
    <w:tmpl w:val="303002EA"/>
    <w:lvl w:ilvl="0" w:tplc="2AA095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28C631E"/>
    <w:multiLevelType w:val="hybridMultilevel"/>
    <w:tmpl w:val="7AC453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8781B33"/>
    <w:multiLevelType w:val="hybridMultilevel"/>
    <w:tmpl w:val="D6B8F812"/>
    <w:lvl w:ilvl="0" w:tplc="4B5A41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70831C7"/>
    <w:multiLevelType w:val="hybridMultilevel"/>
    <w:tmpl w:val="A88EF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11400738">
    <w:abstractNumId w:val="0"/>
    <w:lvlOverride w:ilvl="0">
      <w:lvl w:ilvl="0">
        <w:numFmt w:val="bullet"/>
        <w:lvlText w:val=""/>
        <w:legacy w:legacy="1" w:legacySpace="0" w:legacyIndent="360"/>
        <w:lvlJc w:val="left"/>
        <w:rPr>
          <w:rFonts w:ascii="Symbol" w:hAnsi="Symbol" w:hint="default"/>
        </w:rPr>
      </w:lvl>
    </w:lvlOverride>
  </w:num>
  <w:num w:numId="2" w16cid:durableId="1461415182">
    <w:abstractNumId w:val="2"/>
  </w:num>
  <w:num w:numId="3" w16cid:durableId="2091417571">
    <w:abstractNumId w:val="6"/>
  </w:num>
  <w:num w:numId="4" w16cid:durableId="340856969">
    <w:abstractNumId w:val="3"/>
  </w:num>
  <w:num w:numId="5" w16cid:durableId="2140877667">
    <w:abstractNumId w:val="5"/>
  </w:num>
  <w:num w:numId="6" w16cid:durableId="159468455">
    <w:abstractNumId w:val="1"/>
  </w:num>
  <w:num w:numId="7" w16cid:durableId="916283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91"/>
    <w:rsid w:val="001203F4"/>
    <w:rsid w:val="00195345"/>
    <w:rsid w:val="001C642D"/>
    <w:rsid w:val="001D5A50"/>
    <w:rsid w:val="00315A10"/>
    <w:rsid w:val="003D36C5"/>
    <w:rsid w:val="004C5B91"/>
    <w:rsid w:val="006E1BB3"/>
    <w:rsid w:val="00737010"/>
    <w:rsid w:val="007445E7"/>
    <w:rsid w:val="00800DF9"/>
    <w:rsid w:val="00804204"/>
    <w:rsid w:val="00877F84"/>
    <w:rsid w:val="00975214"/>
    <w:rsid w:val="009A60C4"/>
    <w:rsid w:val="00A60A39"/>
    <w:rsid w:val="00BF342B"/>
    <w:rsid w:val="00BF49D2"/>
    <w:rsid w:val="00C21A83"/>
    <w:rsid w:val="00C30BEF"/>
    <w:rsid w:val="00CF06D9"/>
    <w:rsid w:val="00D91ED5"/>
    <w:rsid w:val="00E76BC1"/>
    <w:rsid w:val="00F51A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FA64"/>
  <w15:chartTrackingRefBased/>
  <w15:docId w15:val="{4443B80B-E409-4373-B809-009B36EB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C5B91"/>
    <w:rPr>
      <w:color w:val="0563C1" w:themeColor="hyperlink"/>
      <w:u w:val="single"/>
    </w:rPr>
  </w:style>
  <w:style w:type="character" w:styleId="Nierozpoznanawzmianka">
    <w:name w:val="Unresolved Mention"/>
    <w:basedOn w:val="Domylnaczcionkaakapitu"/>
    <w:uiPriority w:val="99"/>
    <w:semiHidden/>
    <w:unhideWhenUsed/>
    <w:rsid w:val="004C5B91"/>
    <w:rPr>
      <w:color w:val="605E5C"/>
      <w:shd w:val="clear" w:color="auto" w:fill="E1DFDD"/>
    </w:rPr>
  </w:style>
  <w:style w:type="paragraph" w:styleId="Akapitzlist">
    <w:name w:val="List Paragraph"/>
    <w:basedOn w:val="Normalny"/>
    <w:uiPriority w:val="34"/>
    <w:qFormat/>
    <w:rsid w:val="00F51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rnowokre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rnowokreg@gmail.com" TargetMode="External"/><Relationship Id="rId5" Type="http://schemas.openxmlformats.org/officeDocument/2006/relationships/hyperlink" Target="http://www.pzhgp.online.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2207</Words>
  <Characters>13242</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48790712031</dc:creator>
  <cp:keywords/>
  <dc:description/>
  <cp:lastModifiedBy>Maciej Strąg</cp:lastModifiedBy>
  <cp:revision>3</cp:revision>
  <dcterms:created xsi:type="dcterms:W3CDTF">2025-11-25T06:58:00Z</dcterms:created>
  <dcterms:modified xsi:type="dcterms:W3CDTF">2025-11-27T06:08:00Z</dcterms:modified>
</cp:coreProperties>
</file>